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925"/>
        <w:gridCol w:w="444"/>
        <w:gridCol w:w="592"/>
        <w:gridCol w:w="6623"/>
      </w:tblGrid>
      <w:tr w:rsidR="00FF4BEF" w:rsidRPr="00FF4BEF" w:rsidTr="00CB4241">
        <w:trPr>
          <w:trHeight w:val="524"/>
        </w:trPr>
        <w:tc>
          <w:tcPr>
            <w:tcW w:w="9460" w:type="dxa"/>
            <w:gridSpan w:val="5"/>
          </w:tcPr>
          <w:p w:rsidR="00FF4BEF" w:rsidRPr="00FF4BEF" w:rsidRDefault="00FF4BEF" w:rsidP="00FF4B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F4BEF" w:rsidRPr="00FF4BEF" w:rsidRDefault="00FF4BEF" w:rsidP="00FF4B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955" t="19050" r="1968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4BEF" w:rsidRPr="00FF4BEF" w:rsidTr="00CB4241">
        <w:trPr>
          <w:trHeight w:val="524"/>
        </w:trPr>
        <w:tc>
          <w:tcPr>
            <w:tcW w:w="284" w:type="dxa"/>
            <w:vAlign w:val="bottom"/>
          </w:tcPr>
          <w:p w:rsidR="00FF4BEF" w:rsidRPr="00FF4BEF" w:rsidRDefault="00FF4BEF" w:rsidP="00FF4BE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4BEF" w:rsidRPr="00FF4BEF" w:rsidRDefault="00FF4BEF" w:rsidP="00FF4B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F4BEF" w:rsidRPr="00FF4BEF" w:rsidRDefault="00FF4BEF" w:rsidP="00FF4B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4BEF" w:rsidRPr="00FF4BEF" w:rsidRDefault="00FF4BEF" w:rsidP="00FF4B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F4B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F4B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F4B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F4B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4BEF" w:rsidRPr="00FF4BEF" w:rsidRDefault="00FF4BEF" w:rsidP="00FF4B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F4BEF" w:rsidRPr="00FF4BEF" w:rsidTr="00CB4241">
        <w:trPr>
          <w:trHeight w:val="130"/>
        </w:trPr>
        <w:tc>
          <w:tcPr>
            <w:tcW w:w="9460" w:type="dxa"/>
            <w:gridSpan w:val="5"/>
          </w:tcPr>
          <w:p w:rsidR="00FF4BEF" w:rsidRPr="00FF4BEF" w:rsidRDefault="00FF4BEF" w:rsidP="00FF4B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F4BEF" w:rsidRPr="00FF4BEF" w:rsidTr="00CB4241">
        <w:tc>
          <w:tcPr>
            <w:tcW w:w="9460" w:type="dxa"/>
            <w:gridSpan w:val="5"/>
          </w:tcPr>
          <w:p w:rsidR="00FF4BEF" w:rsidRPr="00FF4BEF" w:rsidRDefault="00FF4BEF" w:rsidP="00FF4B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F4BEF" w:rsidRPr="00FF4BEF" w:rsidRDefault="00FF4BEF" w:rsidP="00FF4B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F4BEF" w:rsidRPr="00FF4BEF" w:rsidRDefault="00FF4BEF" w:rsidP="00FF4B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F4BEF" w:rsidRPr="00FF4BEF" w:rsidTr="00CB4241">
        <w:tc>
          <w:tcPr>
            <w:tcW w:w="9460" w:type="dxa"/>
            <w:gridSpan w:val="5"/>
          </w:tcPr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установлении родительской платы за присмотр и уход в муниципальных дошкольных образовательных учреждениях, реализующих основную  образовательную программу дошкольного образования и иных организациях городского округа Верхняя Пышма</w:t>
            </w:r>
          </w:p>
        </w:tc>
      </w:tr>
      <w:tr w:rsidR="00FF4BEF" w:rsidRPr="00FF4BEF" w:rsidTr="00CB4241">
        <w:tc>
          <w:tcPr>
            <w:tcW w:w="9460" w:type="dxa"/>
            <w:gridSpan w:val="5"/>
          </w:tcPr>
          <w:p w:rsidR="00FF4BEF" w:rsidRPr="00FF4BEF" w:rsidRDefault="00FF4BEF" w:rsidP="00FF4BEF">
            <w:pPr>
              <w:spacing w:after="0" w:line="240" w:lineRule="auto"/>
              <w:ind w:firstLine="708"/>
              <w:rPr>
                <w:rFonts w:ascii="Liberation Serif" w:eastAsia="Times New Roman" w:hAnsi="Liberation Serif" w:cs="Times New Roman"/>
                <w:sz w:val="4"/>
                <w:szCs w:val="28"/>
                <w:lang w:eastAsia="ru-RU"/>
              </w:rPr>
            </w:pPr>
          </w:p>
        </w:tc>
      </w:tr>
    </w:tbl>
    <w:p w:rsidR="00FF4BEF" w:rsidRPr="00FF4BEF" w:rsidRDefault="00FF4BEF" w:rsidP="00FF4BEF">
      <w:pPr>
        <w:tabs>
          <w:tab w:val="center" w:pos="4818"/>
          <w:tab w:val="right" w:pos="9637"/>
        </w:tabs>
        <w:spacing w:before="640"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Pr="00FF4B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частью 4 статьи 65 Федерального закона от 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29 декабря 2012 года № 273-ФЗ «Об образовании в Российской Федерации», Федеральным законом от 6 октября 2003 декабря № 131-ФЗ «Об общих принципах организации местного самоуправления в Российской Федерации», 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Закона Свердловской области от 15 июля 2013 года № 78-ОЗ «Об образовании 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Свердловской области», Постановлением Правительства Свердловской области от 24.12.2020 № 986-ПП «О внесении</w:t>
      </w:r>
      <w:proofErr w:type="gramEnd"/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изменений в постановление Правительства Свердловской области от 04.03.2016 № 150-ПП «Об установлении максимального и среднего размера платы, взимаемой с родителей (законных представителей) 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образования»,  руководствуясь Уставом городского округа Верхняя Пышма, администрация городского округа Верхняя Пышма</w:t>
      </w:r>
      <w:proofErr w:type="gramEnd"/>
    </w:p>
    <w:p w:rsidR="00FF4BEF" w:rsidRPr="00FF4BEF" w:rsidRDefault="00FF4BEF" w:rsidP="00FF4BE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F4BEF" w:rsidRPr="00FF4BEF" w:rsidRDefault="00FF4BEF" w:rsidP="00FF4BE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затраты </w:t>
      </w:r>
      <w:r w:rsidRPr="00FF4BEF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на оказание услуг по присмотру и уходу за детьми </w:t>
      </w:r>
      <w:r w:rsidRPr="00FF4BEF">
        <w:rPr>
          <w:rFonts w:ascii="Liberation Serif" w:eastAsia="Times New Roman" w:hAnsi="Liberation Serif" w:cs="Times New Roman"/>
          <w:sz w:val="28"/>
          <w:szCs w:val="20"/>
          <w:lang w:eastAsia="ru-RU"/>
        </w:rPr>
        <w:br/>
        <w:t>в муниципальных дошкольных образовательных организациях и иных организациях, реализующих основную общеобразовательную программу дошкольного образования городского округа Верхняя Пышма (прилагается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FF4BEF" w:rsidRPr="00FF4BEF" w:rsidRDefault="00FF4BEF" w:rsidP="00FF4BE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2. Установить с 1 января 2021 года родительскую плату за присмотр и уход за детьми в образовательных организациях:</w:t>
      </w:r>
    </w:p>
    <w:p w:rsidR="00FF4BEF" w:rsidRPr="00FF4BEF" w:rsidRDefault="00FF4BEF" w:rsidP="00FF4BEF">
      <w:pPr>
        <w:spacing w:before="20"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3 407,27 рублей в месяц (3 057,27 рубля – затраты на приобретение продуктов питания; 350,00 рублей –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гигиены) для семей, имеющих 1-2 ребенка;</w:t>
      </w:r>
    </w:p>
    <w:p w:rsidR="00FF4BEF" w:rsidRPr="00FF4BEF" w:rsidRDefault="00FF4BEF" w:rsidP="00FF4B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2 385,09 рублей в месяц (2 140,09 рублей – затраты на приобретение продуктов питания, 245 рублей – затраты на осуществление прочих расходов, связанных с приобретением расходных материалов, используемых 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для обеспечения соблюдения</w:t>
      </w:r>
      <w:r w:rsidRPr="00FF4BE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воспитанниками режима дня и личной гигиены) для семей, имеющих 3 и более детей и работникам дошкольных образовательных организаций (помощник воспитателя, повар, подсобный рабочий пищеблока).</w:t>
      </w:r>
      <w:proofErr w:type="gramEnd"/>
    </w:p>
    <w:p w:rsidR="00FF4BEF" w:rsidRPr="00FF4BEF" w:rsidRDefault="00FF4BEF" w:rsidP="00F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Родительская плата за присмотр и уход за детьми-инвалидами, детьми-сиротами и детьми, оставшимися без попечения родителей, а также за детьми 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туберкулезной интоксикацией, обучающимися в муниципальных образовательных организациях городского округа Верхняя Пышма, реализующих образовательную программу дошкольного образования, не взимается.</w:t>
      </w:r>
    </w:p>
    <w:p w:rsidR="00FF4BEF" w:rsidRPr="00FF4BEF" w:rsidRDefault="00FF4BEF" w:rsidP="00F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Родителями (законными представителями) оплачивается весь период нахождения ребенка в списках воспитанников образовательной организации 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за исключением следующих причин: </w:t>
      </w:r>
    </w:p>
    <w:p w:rsidR="00FF4BEF" w:rsidRPr="00FF4BEF" w:rsidRDefault="00FF4BEF" w:rsidP="00F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период закрытия организации на аварийные работы;</w:t>
      </w:r>
    </w:p>
    <w:p w:rsidR="00FF4BEF" w:rsidRPr="00FF4BEF" w:rsidRDefault="00FF4BEF" w:rsidP="00F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период выполнения плановых ремонтных работ, санитарной обработки помещений, по решению суда, на основании представлений органов государственного надзора.</w:t>
      </w:r>
    </w:p>
    <w:p w:rsidR="00FF4BEF" w:rsidRPr="00FF4BEF" w:rsidRDefault="00FF4BEF" w:rsidP="00F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непосещении ребенком образовательной организации по причинам не указанных в настоящей части, родительская плата взимается без учета затрат на продукты питания.</w:t>
      </w:r>
    </w:p>
    <w:p w:rsidR="00FF4BEF" w:rsidRPr="00FF4BEF" w:rsidRDefault="00FF4BEF" w:rsidP="00F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Размер родительской платы является фиксированным, не зависит от количества рабочих дней, в разные месяцы.</w:t>
      </w:r>
    </w:p>
    <w:p w:rsidR="00FF4BEF" w:rsidRPr="00FF4BEF" w:rsidRDefault="00FF4BEF" w:rsidP="00F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В целях материальной поддержки воспитания и обучения детей, посещающих муниципальные образовательные организации городского округа Верхняя Пышма, реализующие основную общеобразовательную программу дошкольного образования, родителям </w:t>
      </w:r>
      <w:hyperlink r:id="rId5" w:history="1">
        <w:r w:rsidRPr="00FF4BEF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(законным представителям)</w:t>
        </w:r>
      </w:hyperlink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выплачивается компенсация в порядке и размере, установленном Постановлением Правительства Свердловской области. </w:t>
      </w:r>
    </w:p>
    <w:p w:rsidR="00FF4BEF" w:rsidRPr="00FF4BEF" w:rsidRDefault="00FF4BEF" w:rsidP="00FF4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Признать утратившими силу постановление администрации городского округа от 25 декабря 2019 года № 1373 «Об установлении родительской платы за присмотр и уход в муниципальных дошкольных образовательных учреждениях, реализующих основную образовательную программу дошкольного образования 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иных организациях городского округа Верхняя Пышма».</w:t>
      </w:r>
    </w:p>
    <w:p w:rsidR="00FF4BEF" w:rsidRPr="00FF4BEF" w:rsidRDefault="00FF4BEF" w:rsidP="00FF4B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Опубликовать настоящее постановление в газете «Красное знамя» </w:t>
      </w: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FF4BEF" w:rsidRPr="00FF4BEF" w:rsidRDefault="00FF4BEF" w:rsidP="00F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8. </w:t>
      </w:r>
      <w:proofErr w:type="gramStart"/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F4B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постановления возложить на </w:t>
      </w:r>
      <w:r w:rsidRPr="00FF4B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заместителя главы администрации по социальным вопросам городского округа Верхняя Пышма </w:t>
      </w:r>
      <w:proofErr w:type="spellStart"/>
      <w:r w:rsidRPr="00FF4B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Выгодского</w:t>
      </w:r>
      <w:proofErr w:type="spellEnd"/>
      <w:r w:rsidRPr="00FF4B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П.Я.</w:t>
      </w:r>
    </w:p>
    <w:p w:rsidR="00FF4BEF" w:rsidRPr="00FF4BEF" w:rsidRDefault="00FF4BEF" w:rsidP="00F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FF4BEF" w:rsidRPr="00FF4BEF" w:rsidRDefault="00FF4BEF" w:rsidP="00F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4"/>
        <w:gridCol w:w="3492"/>
      </w:tblGrid>
      <w:tr w:rsidR="00FF4BEF" w:rsidRPr="00FF4BEF" w:rsidTr="00CB4241">
        <w:tc>
          <w:tcPr>
            <w:tcW w:w="6237" w:type="dxa"/>
            <w:vAlign w:val="bottom"/>
          </w:tcPr>
          <w:p w:rsidR="00FF4BEF" w:rsidRPr="00FF4BEF" w:rsidRDefault="00FF4BEF" w:rsidP="00FF4B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F4BEF" w:rsidRPr="00FF4BEF" w:rsidRDefault="00FF4BEF" w:rsidP="00FF4BE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F4BEF" w:rsidRPr="00FF4BEF" w:rsidRDefault="00FF4BEF" w:rsidP="00FF4BE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90423" w:rsidRDefault="00790423"/>
    <w:p w:rsidR="00FF4BEF" w:rsidRDefault="00FF4BEF"/>
    <w:p w:rsidR="00FF4BEF" w:rsidRDefault="00FF4BEF"/>
    <w:p w:rsidR="00FF4BEF" w:rsidRPr="00FF4BEF" w:rsidRDefault="00FF4BEF" w:rsidP="00FF4B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BEF" w:rsidRPr="003C063F" w:rsidRDefault="00FF4BEF" w:rsidP="00FF4BE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7695220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FF4BEF" w:rsidRPr="003C063F" w:rsidRDefault="00FF4BEF" w:rsidP="00FF4BE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FF4BEF" w:rsidRPr="003C063F" w:rsidRDefault="00FF4BEF" w:rsidP="00FF4BE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FF4BE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6952207"/>
                                <w:p w:rsidR="00FF4BEF" w:rsidRPr="003C063F" w:rsidRDefault="00FF4BE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30320020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4BEF" w:rsidRPr="003C063F" w:rsidRDefault="00FF4BE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Проект </w:t>
                                  </w:r>
                                  <w:bookmarkStart w:id="0" w:name="_GoBack"/>
                                  <w:bookmarkEnd w:id="0"/>
                                  <w:permEnd w:id="130320020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F4BEF" w:rsidRPr="003C063F" w:rsidRDefault="00FF4BE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30503285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4BEF" w:rsidRPr="003C063F" w:rsidRDefault="00FF4BE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05032852"/>
                                </w:p>
                              </w:tc>
                            </w:tr>
                          </w:tbl>
                          <w:p w:rsidR="00FF4BEF" w:rsidRPr="003C063F" w:rsidRDefault="00FF4BEF" w:rsidP="00FF4BE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F4BEF" w:rsidRPr="003C063F" w:rsidRDefault="00FF4BEF" w:rsidP="00FF4BE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F4BEF" w:rsidRPr="003C063F" w:rsidRDefault="00FF4BEF" w:rsidP="00FF4BE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FF4BEF" w:rsidRPr="003C063F" w:rsidRDefault="00FF4BEF" w:rsidP="00FF4BE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7695220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FF4BEF" w:rsidRPr="003C063F" w:rsidRDefault="00FF4BEF" w:rsidP="00FF4BE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FF4BEF" w:rsidRPr="003C063F" w:rsidRDefault="00FF4BEF" w:rsidP="00FF4BE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FF4BE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6952207"/>
                          <w:p w:rsidR="00FF4BEF" w:rsidRPr="003C063F" w:rsidRDefault="00FF4BE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30320020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4BEF" w:rsidRPr="003C063F" w:rsidRDefault="00FF4BE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Проект </w:t>
                            </w:r>
                            <w:bookmarkStart w:id="1" w:name="_GoBack"/>
                            <w:bookmarkEnd w:id="1"/>
                            <w:permEnd w:id="130320020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F4BEF" w:rsidRPr="003C063F" w:rsidRDefault="00FF4BE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30503285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4BEF" w:rsidRPr="003C063F" w:rsidRDefault="00FF4BE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05032852"/>
                          </w:p>
                        </w:tc>
                      </w:tr>
                    </w:tbl>
                    <w:p w:rsidR="00FF4BEF" w:rsidRPr="003C063F" w:rsidRDefault="00FF4BEF" w:rsidP="00FF4BE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F4BEF" w:rsidRPr="003C063F" w:rsidRDefault="00FF4BEF" w:rsidP="00FF4BE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F4BEF" w:rsidRPr="003C063F" w:rsidRDefault="00FF4BEF" w:rsidP="00FF4BE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4BEF" w:rsidRPr="00FF4BEF" w:rsidRDefault="00FF4BEF" w:rsidP="00FF4B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F4BEF" w:rsidRPr="00FF4BEF" w:rsidRDefault="00FF4BEF" w:rsidP="00FF4B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F4BEF" w:rsidRPr="00FF4BEF" w:rsidRDefault="00FF4BEF" w:rsidP="00FF4B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F4BEF" w:rsidRPr="00FF4BEF" w:rsidRDefault="00FF4BEF" w:rsidP="00FF4B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F4BEF" w:rsidRPr="00FF4BEF" w:rsidRDefault="00FF4BEF" w:rsidP="00FF4B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</w:pPr>
      <w:r w:rsidRPr="00FF4BEF"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  <w:t xml:space="preserve">ЗАТРАТЫ </w:t>
      </w:r>
      <w:r w:rsidRPr="00FF4BEF"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  <w:br/>
        <w:t xml:space="preserve">на оказание услуг по присмотру и уходу </w:t>
      </w:r>
    </w:p>
    <w:p w:rsidR="00FF4BEF" w:rsidRPr="00FF4BEF" w:rsidRDefault="00FF4BEF" w:rsidP="00FF4B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</w:pPr>
      <w:r w:rsidRPr="00FF4BEF"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  <w:t>за детьми в муниципальных дошкольных образовательных учреждениях и иных организациях, реализующих основную образовательную программу дошкольного образования городского округа Верхняя Пышма – объем финансовых сре</w:t>
      </w:r>
      <w:proofErr w:type="gramStart"/>
      <w:r w:rsidRPr="00FF4BEF"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  <w:t>дств в г</w:t>
      </w:r>
      <w:proofErr w:type="gramEnd"/>
      <w:r w:rsidRPr="00FF4BEF"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  <w:t>од в расчете на одного воспитанника</w:t>
      </w:r>
    </w:p>
    <w:p w:rsidR="00FF4BEF" w:rsidRPr="00FF4BEF" w:rsidRDefault="00FF4BEF" w:rsidP="00FF4B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0"/>
        <w:gridCol w:w="1562"/>
      </w:tblGrid>
      <w:tr w:rsidR="00FF4BEF" w:rsidRPr="00FF4BEF" w:rsidTr="00CB4241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236" w:type="pct"/>
            <w:vAlign w:val="center"/>
          </w:tcPr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Перечень затрат</w:t>
            </w:r>
          </w:p>
        </w:tc>
        <w:tc>
          <w:tcPr>
            <w:tcW w:w="764" w:type="pct"/>
          </w:tcPr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Затраты на одного ребенка в месяц, руб.</w:t>
            </w:r>
          </w:p>
        </w:tc>
      </w:tr>
      <w:tr w:rsidR="00FF4BEF" w:rsidRPr="00FF4BEF" w:rsidTr="00CB4241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236" w:type="pct"/>
            <w:vAlign w:val="center"/>
          </w:tcPr>
          <w:p w:rsidR="00FF4BEF" w:rsidRPr="00FF4BEF" w:rsidRDefault="00FF4BEF" w:rsidP="00FF4BE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</w:t>
            </w:r>
          </w:p>
        </w:tc>
        <w:tc>
          <w:tcPr>
            <w:tcW w:w="764" w:type="pct"/>
          </w:tcPr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350,00</w:t>
            </w:r>
          </w:p>
        </w:tc>
      </w:tr>
      <w:tr w:rsidR="00FF4BEF" w:rsidRPr="00FF4BEF" w:rsidTr="00CB4241">
        <w:tblPrEx>
          <w:tblCellMar>
            <w:top w:w="0" w:type="dxa"/>
            <w:bottom w:w="0" w:type="dxa"/>
          </w:tblCellMar>
        </w:tblPrEx>
        <w:tc>
          <w:tcPr>
            <w:tcW w:w="4236" w:type="pct"/>
          </w:tcPr>
          <w:p w:rsidR="00FF4BEF" w:rsidRPr="00FF4BEF" w:rsidRDefault="00FF4BEF" w:rsidP="00FF4BE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Затраты  на приобретение продуктов питания</w:t>
            </w:r>
          </w:p>
        </w:tc>
        <w:tc>
          <w:tcPr>
            <w:tcW w:w="764" w:type="pct"/>
          </w:tcPr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3 057,27</w:t>
            </w:r>
          </w:p>
        </w:tc>
      </w:tr>
      <w:tr w:rsidR="00FF4BEF" w:rsidRPr="00FF4BEF" w:rsidTr="00CB4241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4236" w:type="pct"/>
          </w:tcPr>
          <w:p w:rsidR="00FF4BEF" w:rsidRPr="00FF4BEF" w:rsidRDefault="00FF4BEF" w:rsidP="00FF4BE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Итого всего затрат за присмотр и уход детей:</w:t>
            </w:r>
          </w:p>
          <w:p w:rsidR="00FF4BEF" w:rsidRPr="00FF4BEF" w:rsidRDefault="00FF4BEF" w:rsidP="00FF4BE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F4BEF" w:rsidRPr="00FF4BEF" w:rsidRDefault="00FF4BEF" w:rsidP="00FF4BE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родительская плата за одного ребенка</w:t>
            </w:r>
          </w:p>
          <w:p w:rsidR="00FF4BEF" w:rsidRPr="00FF4BEF" w:rsidRDefault="00FF4BEF" w:rsidP="00FF4BE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" w:type="pct"/>
          </w:tcPr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F4BE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3 407,27</w:t>
            </w:r>
          </w:p>
          <w:p w:rsidR="00FF4BEF" w:rsidRPr="00FF4BEF" w:rsidRDefault="00FF4BEF" w:rsidP="00FF4B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FF4BEF" w:rsidRPr="00FF4BEF" w:rsidRDefault="00FF4BEF" w:rsidP="00FF4B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F4BEF" w:rsidRDefault="00FF4BEF"/>
    <w:sectPr w:rsidR="00FF4BEF" w:rsidSect="00650E0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276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F4BE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Вр-311959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F4BE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Вр-311959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8230937" w:edGrp="everyone"/>
  <w:p w:rsidR="00AF0248" w:rsidRDefault="00FF4B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38230937"/>
  <w:p w:rsidR="00810AAA" w:rsidRPr="00810AAA" w:rsidRDefault="00FF4BE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F4BEF" w:rsidP="00810AAA">
    <w:pPr>
      <w:pStyle w:val="a3"/>
      <w:jc w:val="center"/>
    </w:pPr>
    <w:permStart w:id="206454127" w:edGrp="everyone"/>
    <w:permEnd w:id="20645412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DF"/>
    <w:rsid w:val="00790423"/>
    <w:rsid w:val="00A76CDF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B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F4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4B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F4B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B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F4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4B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F4B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53FFC1A0603E62DBA40788287FF922B2B8CAA30367CC2388D722884FCD811F94BA0BB3F352535SBm9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2020-12-25T12:01:00Z</dcterms:created>
  <dcterms:modified xsi:type="dcterms:W3CDTF">2020-12-25T12:02:00Z</dcterms:modified>
</cp:coreProperties>
</file>