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E6092" w:rsidTr="00BE6092">
        <w:trPr>
          <w:trHeight w:val="524"/>
        </w:trPr>
        <w:tc>
          <w:tcPr>
            <w:tcW w:w="9460" w:type="dxa"/>
            <w:gridSpan w:val="5"/>
            <w:hideMark/>
          </w:tcPr>
          <w:p w:rsidR="00BE6092" w:rsidRDefault="00BE6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6092" w:rsidRDefault="00BE6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6092" w:rsidRDefault="00BE60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6092" w:rsidRDefault="00BE60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8CC7A" wp14:editId="283AC1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0135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6092" w:rsidTr="00BE6092">
        <w:trPr>
          <w:trHeight w:val="524"/>
        </w:trPr>
        <w:tc>
          <w:tcPr>
            <w:tcW w:w="284" w:type="dxa"/>
            <w:vAlign w:val="bottom"/>
            <w:hideMark/>
          </w:tcPr>
          <w:p w:rsidR="00BE6092" w:rsidRDefault="00BE609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6092" w:rsidRDefault="00BE6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E6092" w:rsidRDefault="00BE6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6092" w:rsidRDefault="00BE6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319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6092" w:rsidRDefault="00BE6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6092" w:rsidTr="00BE6092">
        <w:trPr>
          <w:trHeight w:val="130"/>
        </w:trPr>
        <w:tc>
          <w:tcPr>
            <w:tcW w:w="9460" w:type="dxa"/>
            <w:gridSpan w:val="5"/>
          </w:tcPr>
          <w:p w:rsidR="00BE6092" w:rsidRDefault="00BE609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6092" w:rsidTr="00BE6092">
        <w:tc>
          <w:tcPr>
            <w:tcW w:w="9460" w:type="dxa"/>
            <w:gridSpan w:val="5"/>
          </w:tcPr>
          <w:p w:rsidR="00BE6092" w:rsidRDefault="00BE609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6092" w:rsidTr="00BE6092">
        <w:tc>
          <w:tcPr>
            <w:tcW w:w="9460" w:type="dxa"/>
            <w:gridSpan w:val="5"/>
            <w:hideMark/>
          </w:tcPr>
          <w:p w:rsidR="00BE6092" w:rsidRDefault="00BE609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BE6092" w:rsidTr="00BE6092">
        <w:tc>
          <w:tcPr>
            <w:tcW w:w="9460" w:type="dxa"/>
            <w:gridSpan w:val="5"/>
          </w:tcPr>
          <w:p w:rsidR="00BE6092" w:rsidRDefault="00BE60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6092" w:rsidRDefault="00BE60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6092" w:rsidRDefault="00BE6092" w:rsidP="00BE6092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28.02.2023 № 58/1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 администрация городского округа Верхняя Пышма</w:t>
      </w:r>
    </w:p>
    <w:p w:rsidR="00BE6092" w:rsidRDefault="00BE6092" w:rsidP="00BE609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E6092" w:rsidRDefault="00BE6092" w:rsidP="00BE609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 1710, следующие изменения:</w:t>
      </w:r>
    </w:p>
    <w:p w:rsidR="00BE6092" w:rsidRDefault="00BE6092" w:rsidP="00BE6092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BE6092" w:rsidRDefault="00BE6092" w:rsidP="00BE6092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BE6092" w:rsidTr="00BE609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 205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161,8 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23 394,7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24 527,2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BE6092" w:rsidRDefault="00BE6092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BE6092" w:rsidRDefault="00BE6092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25 553,9 тыс. рублей.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 местный бюджет  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205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161,8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 xml:space="preserve">23 394,7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BE6092" w:rsidRDefault="00BE6092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24 527,2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BE6092" w:rsidRDefault="00BE6092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BE6092" w:rsidRDefault="00BE6092">
            <w:pPr>
              <w:pStyle w:val="ConsPlusCell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  <w:lang w:eastAsia="en-US"/>
              </w:rPr>
              <w:t xml:space="preserve">25 553,9 </w:t>
            </w:r>
            <w:r>
              <w:rPr>
                <w:rFonts w:ascii="Liberation Serif" w:hAnsi="Liberation Serif"/>
                <w:lang w:eastAsia="en-US"/>
              </w:rPr>
              <w:t>тыс. рублей,</w:t>
            </w: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25 553,9 тыс. рублей.</w:t>
            </w:r>
          </w:p>
        </w:tc>
      </w:tr>
    </w:tbl>
    <w:p w:rsidR="00BE6092" w:rsidRDefault="00BE6092" w:rsidP="00BE6092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BE6092" w:rsidRDefault="00BE6092" w:rsidP="00BE6092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BE6092" w:rsidRDefault="00BE6092" w:rsidP="00BE6092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Пышма» (</w:t>
      </w:r>
      <w:r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BE6092" w:rsidRDefault="00BE6092" w:rsidP="00BE6092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</w:rPr>
        <w:br/>
        <w:t>по экономике и финансам Ряжкину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E6092" w:rsidTr="00BE6092">
        <w:tc>
          <w:tcPr>
            <w:tcW w:w="6237" w:type="dxa"/>
            <w:vAlign w:val="bottom"/>
          </w:tcPr>
          <w:p w:rsidR="00BE6092" w:rsidRDefault="00BE609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6092" w:rsidRDefault="00BE609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E6092" w:rsidRDefault="00BE609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BE6092" w:rsidRDefault="00BE6092" w:rsidP="00BE6092">
      <w:pPr>
        <w:pStyle w:val="ConsNormal"/>
        <w:widowControl/>
        <w:ind w:firstLine="0"/>
        <w:rPr>
          <w:rFonts w:ascii="Liberation Serif" w:hAnsi="Liberation Serif"/>
        </w:rPr>
      </w:pPr>
    </w:p>
    <w:p w:rsidR="00AE42FA" w:rsidRDefault="00AE42FA"/>
    <w:sectPr w:rsidR="00AE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C5"/>
    <w:rsid w:val="00086DC5"/>
    <w:rsid w:val="00AE42FA"/>
    <w:rsid w:val="00B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BD620-B3B8-4F54-A200-4BE4C57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092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E60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E6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2023-04-04T10:22:00Z</dcterms:created>
  <dcterms:modified xsi:type="dcterms:W3CDTF">2023-04-04T10:23:00Z</dcterms:modified>
</cp:coreProperties>
</file>