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5"/>
        <w:gridCol w:w="1834"/>
        <w:gridCol w:w="424"/>
        <w:gridCol w:w="567"/>
        <w:gridCol w:w="6127"/>
      </w:tblGrid>
      <w:tr w:rsidR="005A2260" w:rsidTr="005A2260">
        <w:trPr>
          <w:trHeight w:val="524"/>
        </w:trPr>
        <w:tc>
          <w:tcPr>
            <w:tcW w:w="9460" w:type="dxa"/>
            <w:gridSpan w:val="5"/>
            <w:hideMark/>
          </w:tcPr>
          <w:p w:rsidR="005A2260" w:rsidRDefault="005A2260">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ГЛАВА ГОРОДСКОГО ОКРУГА </w:t>
            </w:r>
          </w:p>
          <w:p w:rsidR="005A2260" w:rsidRDefault="005A2260">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5A2260" w:rsidRDefault="005A2260">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5A2260" w:rsidRDefault="005A2260">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B23F2"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5A2260" w:rsidTr="005A2260">
        <w:trPr>
          <w:trHeight w:val="524"/>
        </w:trPr>
        <w:tc>
          <w:tcPr>
            <w:tcW w:w="284" w:type="dxa"/>
            <w:vAlign w:val="bottom"/>
            <w:hideMark/>
          </w:tcPr>
          <w:p w:rsidR="005A2260" w:rsidRDefault="005A2260">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5A2260" w:rsidRDefault="005A2260">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04.10.2023</w:t>
            </w:r>
            <w:bookmarkStart w:id="0" w:name="_GoBack"/>
            <w:bookmarkEnd w:id="0"/>
          </w:p>
        </w:tc>
        <w:tc>
          <w:tcPr>
            <w:tcW w:w="425" w:type="dxa"/>
            <w:vAlign w:val="bottom"/>
            <w:hideMark/>
          </w:tcPr>
          <w:p w:rsidR="005A2260" w:rsidRDefault="005A2260">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5A2260" w:rsidRDefault="005A2260">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169</w:t>
            </w:r>
          </w:p>
        </w:tc>
        <w:tc>
          <w:tcPr>
            <w:tcW w:w="6341" w:type="dxa"/>
            <w:vAlign w:val="bottom"/>
          </w:tcPr>
          <w:p w:rsidR="005A2260" w:rsidRDefault="005A2260">
            <w:pPr>
              <w:tabs>
                <w:tab w:val="left" w:leader="underscore" w:pos="9639"/>
              </w:tabs>
              <w:jc w:val="center"/>
              <w:rPr>
                <w:rFonts w:ascii="Liberation Serif" w:hAnsi="Liberation Serif"/>
                <w:b/>
                <w:szCs w:val="28"/>
              </w:rPr>
            </w:pPr>
          </w:p>
        </w:tc>
      </w:tr>
      <w:tr w:rsidR="005A2260" w:rsidTr="005A2260">
        <w:trPr>
          <w:trHeight w:val="130"/>
        </w:trPr>
        <w:tc>
          <w:tcPr>
            <w:tcW w:w="9460" w:type="dxa"/>
            <w:gridSpan w:val="5"/>
          </w:tcPr>
          <w:p w:rsidR="005A2260" w:rsidRDefault="005A2260">
            <w:pPr>
              <w:rPr>
                <w:rFonts w:ascii="Liberation Serif" w:hAnsi="Liberation Serif"/>
                <w:sz w:val="20"/>
                <w:szCs w:val="28"/>
              </w:rPr>
            </w:pPr>
          </w:p>
        </w:tc>
      </w:tr>
      <w:tr w:rsidR="005A2260" w:rsidTr="005A2260">
        <w:tc>
          <w:tcPr>
            <w:tcW w:w="9460" w:type="dxa"/>
            <w:gridSpan w:val="5"/>
          </w:tcPr>
          <w:p w:rsidR="005A2260" w:rsidRDefault="005A2260">
            <w:pPr>
              <w:rPr>
                <w:rFonts w:ascii="Liberation Serif" w:hAnsi="Liberation Serif"/>
                <w:sz w:val="20"/>
                <w:szCs w:val="28"/>
                <w:lang w:val="en-US"/>
              </w:rPr>
            </w:pPr>
            <w:r>
              <w:rPr>
                <w:rFonts w:ascii="Liberation Serif" w:hAnsi="Liberation Serif"/>
                <w:sz w:val="20"/>
                <w:szCs w:val="28"/>
              </w:rPr>
              <w:t>г. Верхняя Пышма</w:t>
            </w:r>
          </w:p>
          <w:p w:rsidR="005A2260" w:rsidRDefault="005A2260">
            <w:pPr>
              <w:rPr>
                <w:rFonts w:ascii="Liberation Serif" w:hAnsi="Liberation Serif"/>
                <w:sz w:val="28"/>
                <w:szCs w:val="28"/>
                <w:lang w:val="en-US"/>
              </w:rPr>
            </w:pPr>
          </w:p>
          <w:p w:rsidR="005A2260" w:rsidRDefault="005A2260">
            <w:pPr>
              <w:rPr>
                <w:rFonts w:ascii="Liberation Serif" w:hAnsi="Liberation Serif"/>
                <w:sz w:val="28"/>
                <w:szCs w:val="28"/>
                <w:lang w:val="en-US"/>
              </w:rPr>
            </w:pPr>
          </w:p>
        </w:tc>
      </w:tr>
      <w:tr w:rsidR="005A2260" w:rsidTr="005A2260">
        <w:tc>
          <w:tcPr>
            <w:tcW w:w="9460" w:type="dxa"/>
            <w:gridSpan w:val="5"/>
            <w:hideMark/>
          </w:tcPr>
          <w:p w:rsidR="005A2260" w:rsidRDefault="005A2260">
            <w:pPr>
              <w:jc w:val="center"/>
              <w:rPr>
                <w:rFonts w:ascii="Liberation Serif" w:hAnsi="Liberation Serif"/>
                <w:b/>
                <w:i/>
                <w:sz w:val="28"/>
                <w:szCs w:val="28"/>
              </w:rPr>
            </w:pPr>
            <w:r>
              <w:rPr>
                <w:rFonts w:ascii="Liberation Serif" w:hAnsi="Liberation Serif"/>
                <w:b/>
                <w:i/>
                <w:sz w:val="28"/>
                <w:szCs w:val="28"/>
              </w:rPr>
              <w:t>О назначении общественных обсуждений по проектам «Предоставление разрешения на условно разрешенный вид использования земельного участка или объекта капитального строительства на территории городского округа Верхняя Пышма»,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p>
        </w:tc>
      </w:tr>
      <w:tr w:rsidR="005A2260" w:rsidTr="005A2260">
        <w:tc>
          <w:tcPr>
            <w:tcW w:w="9460" w:type="dxa"/>
            <w:gridSpan w:val="5"/>
          </w:tcPr>
          <w:p w:rsidR="005A2260" w:rsidRDefault="005A2260">
            <w:pPr>
              <w:jc w:val="center"/>
              <w:rPr>
                <w:rFonts w:ascii="Liberation Serif" w:hAnsi="Liberation Serif"/>
                <w:sz w:val="28"/>
                <w:szCs w:val="28"/>
              </w:rPr>
            </w:pPr>
          </w:p>
          <w:p w:rsidR="005A2260" w:rsidRDefault="005A2260">
            <w:pPr>
              <w:jc w:val="center"/>
              <w:rPr>
                <w:rFonts w:ascii="Liberation Serif" w:hAnsi="Liberation Serif"/>
                <w:sz w:val="28"/>
                <w:szCs w:val="28"/>
              </w:rPr>
            </w:pPr>
          </w:p>
        </w:tc>
      </w:tr>
    </w:tbl>
    <w:p w:rsidR="005A2260" w:rsidRDefault="005A2260" w:rsidP="005A2260">
      <w:pPr>
        <w:suppressAutoHyphens/>
        <w:ind w:firstLine="709"/>
        <w:jc w:val="both"/>
        <w:rPr>
          <w:rFonts w:ascii="Liberation Serif" w:hAnsi="Liberation Serif"/>
          <w:sz w:val="28"/>
          <w:szCs w:val="28"/>
        </w:rPr>
      </w:pPr>
      <w:r>
        <w:rPr>
          <w:rFonts w:ascii="Liberation Serif" w:hAnsi="Liberation Serif"/>
          <w:sz w:val="28"/>
          <w:szCs w:val="28"/>
        </w:rPr>
        <w:t xml:space="preserve">В соответствии с частью 1 статьи 5.1 Градостроительного кодекса Российской Федерации, руководствуясь пунктом 20 части 1 статьи 14 Федерального закона от 06 октября 2003 года № 131-ФЗ «Об общих принципах организации местного самоуправления в Российской Федерации», частью 1 статьи 15, пунктом 18 части 7 статьи 25 Устава городского округа Верхняя Пышма, Положением о порядке организации и проведения общественных обсуждений, публичных слушаний в городском округе Верхняя Пышма, утвержденного Решением Думы городского округа Верхняя Пышма </w:t>
      </w:r>
      <w:r>
        <w:rPr>
          <w:rFonts w:ascii="Liberation Serif" w:hAnsi="Liberation Serif"/>
          <w:sz w:val="28"/>
          <w:szCs w:val="28"/>
        </w:rPr>
        <w:br/>
        <w:t xml:space="preserve">от 28.05.2020 № 22/12 (далее – Положение), разделом 3.5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объекта капитального строительства», утвержденного постановлением администрации городского округа </w:t>
      </w:r>
      <w:r>
        <w:rPr>
          <w:rFonts w:ascii="Liberation Serif" w:hAnsi="Liberation Serif"/>
          <w:sz w:val="28"/>
          <w:szCs w:val="28"/>
        </w:rPr>
        <w:br/>
        <w:t xml:space="preserve">Верхняя Пышма от 09.12.2022 № 1518, пунктом 3.18 Административного регламента предоставления муниципальной услуги «Предоставление разрешения на условно разрешенный вид использования земельного </w:t>
      </w:r>
      <w:r>
        <w:rPr>
          <w:rFonts w:ascii="Liberation Serif" w:hAnsi="Liberation Serif"/>
          <w:sz w:val="28"/>
          <w:szCs w:val="28"/>
        </w:rPr>
        <w:br/>
        <w:t xml:space="preserve">участка или объекта капитального строительства на территории </w:t>
      </w:r>
      <w:r>
        <w:rPr>
          <w:rFonts w:ascii="Liberation Serif" w:hAnsi="Liberation Serif"/>
          <w:sz w:val="28"/>
          <w:szCs w:val="28"/>
        </w:rPr>
        <w:br/>
        <w:t xml:space="preserve">городского округа Верхняя Пышма», утвержденного </w:t>
      </w:r>
      <w:r>
        <w:rPr>
          <w:rFonts w:ascii="Liberation Serif" w:hAnsi="Liberation Serif"/>
          <w:sz w:val="28"/>
          <w:szCs w:val="28"/>
        </w:rPr>
        <w:br/>
        <w:t xml:space="preserve">постановлением администрации городского округа Верхняя Пышма </w:t>
      </w:r>
      <w:r>
        <w:rPr>
          <w:rFonts w:ascii="Liberation Serif" w:hAnsi="Liberation Serif"/>
          <w:sz w:val="28"/>
          <w:szCs w:val="28"/>
        </w:rPr>
        <w:br/>
        <w:t xml:space="preserve">от 07.12.2022 № 1511, в целях соблюдения права человека на благоприятные условия жизнедеятельности, прав и законных интересов </w:t>
      </w:r>
      <w:r>
        <w:rPr>
          <w:rFonts w:ascii="Liberation Serif" w:hAnsi="Liberation Serif"/>
          <w:sz w:val="28"/>
          <w:szCs w:val="28"/>
        </w:rPr>
        <w:br/>
        <w:t>правообладателей земельных участков и объектов капитального строительства, выявления и учета мнения и интересов жителей городского округа Верхняя Пышма,</w:t>
      </w:r>
    </w:p>
    <w:p w:rsidR="005A2260" w:rsidRDefault="005A2260" w:rsidP="005A2260">
      <w:pPr>
        <w:widowControl w:val="0"/>
        <w:jc w:val="both"/>
        <w:rPr>
          <w:rFonts w:ascii="Liberation Serif" w:hAnsi="Liberation Serif"/>
          <w:sz w:val="28"/>
          <w:szCs w:val="28"/>
        </w:rPr>
      </w:pPr>
      <w:r>
        <w:rPr>
          <w:rFonts w:ascii="Liberation Serif" w:hAnsi="Liberation Serif"/>
          <w:b/>
          <w:sz w:val="28"/>
          <w:szCs w:val="28"/>
        </w:rPr>
        <w:t>ПОСТАНОВЛЯЮ:</w:t>
      </w:r>
    </w:p>
    <w:p w:rsidR="005A2260" w:rsidRDefault="005A2260" w:rsidP="005A2260">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Назначить проведение общественных обсуждений </w:t>
      </w:r>
      <w:r>
        <w:rPr>
          <w:rFonts w:ascii="Liberation Serif" w:hAnsi="Liberation Serif"/>
          <w:sz w:val="28"/>
          <w:szCs w:val="28"/>
        </w:rPr>
        <w:br/>
      </w:r>
      <w:r>
        <w:rPr>
          <w:rFonts w:ascii="Liberation Serif" w:hAnsi="Liberation Serif"/>
          <w:sz w:val="28"/>
          <w:szCs w:val="28"/>
        </w:rPr>
        <w:lastRenderedPageBreak/>
        <w:t>с 19 октября 2023 года по 31 октября 2023 года по проектам «Предоставление разрешения на условно разрешенный вид использования земельного участка или объекта капитального строительства», проекту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 (далее – Проекты).</w:t>
      </w:r>
    </w:p>
    <w:p w:rsidR="005A2260" w:rsidRDefault="005A2260" w:rsidP="005A2260">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Определить перечень информационных материалов к Проектам, подлежащим рассмотрению на общественных обсуждениях:</w:t>
      </w:r>
    </w:p>
    <w:p w:rsidR="005A2260" w:rsidRDefault="005A2260" w:rsidP="005A2260">
      <w:pPr>
        <w:pStyle w:val="a3"/>
        <w:widowControl w:val="0"/>
        <w:numPr>
          <w:ilvl w:val="0"/>
          <w:numId w:val="2"/>
        </w:numPr>
        <w:autoSpaceDE w:val="0"/>
        <w:spacing w:after="0" w:line="240" w:lineRule="auto"/>
        <w:ind w:left="0" w:firstLine="709"/>
        <w:contextualSpacing/>
        <w:jc w:val="both"/>
        <w:rPr>
          <w:rFonts w:ascii="Liberation Serif" w:hAnsi="Liberation Serif"/>
          <w:sz w:val="28"/>
          <w:szCs w:val="28"/>
        </w:rPr>
      </w:pPr>
      <w:r>
        <w:rPr>
          <w:rFonts w:ascii="Liberation Serif" w:hAnsi="Liberation Serif" w:cs="Arial"/>
          <w:sz w:val="28"/>
          <w:szCs w:val="28"/>
        </w:rPr>
        <w:t xml:space="preserve">Местоположение </w:t>
      </w:r>
      <w:r>
        <w:rPr>
          <w:rFonts w:ascii="Liberation Serif" w:hAnsi="Liberation Serif"/>
          <w:sz w:val="28"/>
          <w:szCs w:val="28"/>
        </w:rPr>
        <w:t xml:space="preserve">земельного участка с кадастровым номером </w:t>
      </w:r>
      <w:r>
        <w:rPr>
          <w:rFonts w:ascii="Liberation Serif" w:eastAsia="Times New Roman" w:hAnsi="Liberation Serif"/>
          <w:sz w:val="28"/>
          <w:szCs w:val="28"/>
          <w:lang w:eastAsia="ru-RU"/>
        </w:rPr>
        <w:t>66:36:0101001:4056</w:t>
      </w:r>
      <w:r>
        <w:rPr>
          <w:rFonts w:ascii="Liberation Serif" w:hAnsi="Liberation Serif"/>
          <w:sz w:val="28"/>
          <w:szCs w:val="28"/>
        </w:rPr>
        <w:t xml:space="preserve">, расположенного по адресу: </w:t>
      </w:r>
      <w:r>
        <w:rPr>
          <w:rFonts w:ascii="Liberation Serif" w:eastAsia="Times New Roman" w:hAnsi="Liberation Serif"/>
          <w:sz w:val="28"/>
          <w:szCs w:val="28"/>
          <w:lang w:eastAsia="ru-RU"/>
        </w:rPr>
        <w:t>Российская Федерация, Свердловская область, городской округ Верхняя Пышма, г. Верхняя Пышма, ул. Сапожникова</w:t>
      </w:r>
      <w:r>
        <w:rPr>
          <w:rFonts w:ascii="Liberation Serif" w:hAnsi="Liberation Serif"/>
          <w:sz w:val="28"/>
          <w:szCs w:val="28"/>
        </w:rPr>
        <w:t>;</w:t>
      </w:r>
    </w:p>
    <w:p w:rsidR="005A2260" w:rsidRDefault="005A2260" w:rsidP="005A2260">
      <w:pPr>
        <w:pStyle w:val="a3"/>
        <w:widowControl w:val="0"/>
        <w:numPr>
          <w:ilvl w:val="0"/>
          <w:numId w:val="2"/>
        </w:numPr>
        <w:autoSpaceDE w:val="0"/>
        <w:spacing w:after="0" w:line="240" w:lineRule="auto"/>
        <w:ind w:left="0" w:firstLine="709"/>
        <w:contextualSpacing/>
        <w:jc w:val="both"/>
        <w:rPr>
          <w:rFonts w:ascii="Liberation Serif" w:hAnsi="Liberation Serif"/>
          <w:sz w:val="28"/>
          <w:szCs w:val="28"/>
        </w:rPr>
      </w:pPr>
      <w:r>
        <w:rPr>
          <w:rFonts w:ascii="Liberation Serif" w:eastAsia="Times New Roman" w:hAnsi="Liberation Serif"/>
          <w:sz w:val="28"/>
          <w:szCs w:val="28"/>
          <w:lang w:eastAsia="ru-RU"/>
        </w:rPr>
        <w:t>Проект решения о предоставлении разрешения на условно разрешенный вид использования земельного участка или объекта капитального строительства (условно разрешенный вид использования «Предоставление коммунальных услуг» (3.1.1), в отношении земельного участка с кадастровым номером 66:36:0101001:4056, расположенного по адресу: Российская Федерация, Свердловская область, городской округ Верхняя Пышма, г. Верхняя Пышма, ул. Сапожникова;</w:t>
      </w:r>
    </w:p>
    <w:p w:rsidR="005A2260" w:rsidRDefault="005A2260" w:rsidP="005A2260">
      <w:pPr>
        <w:pStyle w:val="a3"/>
        <w:widowControl w:val="0"/>
        <w:numPr>
          <w:ilvl w:val="0"/>
          <w:numId w:val="2"/>
        </w:numPr>
        <w:autoSpaceDE w:val="0"/>
        <w:spacing w:after="0" w:line="240" w:lineRule="auto"/>
        <w:ind w:left="0" w:firstLine="709"/>
        <w:contextualSpacing/>
        <w:jc w:val="both"/>
        <w:rPr>
          <w:rFonts w:ascii="Liberation Serif" w:eastAsia="Times New Roman" w:hAnsi="Liberation Serif"/>
          <w:sz w:val="28"/>
          <w:szCs w:val="28"/>
          <w:lang w:eastAsia="ru-RU"/>
        </w:rPr>
      </w:pPr>
      <w:r>
        <w:rPr>
          <w:rFonts w:ascii="Liberation Serif" w:hAnsi="Liberation Serif"/>
          <w:sz w:val="28"/>
          <w:szCs w:val="28"/>
        </w:rPr>
        <w:t xml:space="preserve">Местоположение земельного участка с кадастровым номером </w:t>
      </w:r>
      <w:r>
        <w:rPr>
          <w:rFonts w:ascii="Liberation Serif" w:eastAsia="Times New Roman" w:hAnsi="Liberation Serif"/>
          <w:sz w:val="28"/>
          <w:szCs w:val="28"/>
          <w:lang w:eastAsia="ru-RU"/>
        </w:rPr>
        <w:t>66:36:0201003:19</w:t>
      </w:r>
      <w:r>
        <w:rPr>
          <w:rFonts w:ascii="Liberation Serif" w:hAnsi="Liberation Serif"/>
          <w:sz w:val="28"/>
          <w:szCs w:val="28"/>
        </w:rPr>
        <w:t xml:space="preserve">, расположенного по адресу: </w:t>
      </w:r>
      <w:r>
        <w:rPr>
          <w:rFonts w:ascii="Liberation Serif" w:eastAsia="Times New Roman" w:hAnsi="Liberation Serif"/>
          <w:sz w:val="28"/>
          <w:szCs w:val="28"/>
          <w:lang w:eastAsia="ru-RU"/>
        </w:rPr>
        <w:t>Российская Федерация, Свердловская область, город Верхняя Пышма, п. Ольховка, ул. Школьников, дом 3</w:t>
      </w:r>
      <w:r>
        <w:rPr>
          <w:rFonts w:ascii="Liberation Serif" w:hAnsi="Liberation Serif"/>
          <w:sz w:val="28"/>
          <w:szCs w:val="28"/>
        </w:rPr>
        <w:t>;</w:t>
      </w:r>
    </w:p>
    <w:p w:rsidR="005A2260" w:rsidRDefault="005A2260" w:rsidP="005A2260">
      <w:pPr>
        <w:pStyle w:val="a3"/>
        <w:widowControl w:val="0"/>
        <w:numPr>
          <w:ilvl w:val="0"/>
          <w:numId w:val="2"/>
        </w:numPr>
        <w:autoSpaceDE w:val="0"/>
        <w:spacing w:after="0" w:line="240" w:lineRule="auto"/>
        <w:ind w:left="0" w:firstLine="709"/>
        <w:contextualSpacing/>
        <w:jc w:val="both"/>
        <w:rPr>
          <w:rFonts w:ascii="Liberation Serif" w:eastAsia="Times New Roman" w:hAnsi="Liberation Serif"/>
          <w:sz w:val="28"/>
          <w:szCs w:val="28"/>
          <w:lang w:eastAsia="ru-RU"/>
        </w:rPr>
      </w:pPr>
      <w:r>
        <w:rPr>
          <w:rFonts w:ascii="Liberation Serif" w:eastAsia="Times New Roman" w:hAnsi="Liberation Serif"/>
          <w:sz w:val="28"/>
          <w:szCs w:val="28"/>
          <w:lang w:eastAsia="ru-RU"/>
        </w:rPr>
        <w:t>Проект решения о предоставлении разрешения на условно разрешенный вид использования земельного участка или объекта капитального строительства (условно разрешенный вид использования «Религиозное использование» (3.7), в отношении земельного участка с кадастровым номером 66:36:0201003:19, расположенного по адресу: Российская Федерация, Свердловская область, город Верхняя Пышма, п. Ольховка, ул. Школьников, дом 3.</w:t>
      </w:r>
    </w:p>
    <w:p w:rsidR="005A2260" w:rsidRDefault="005A2260" w:rsidP="005A2260">
      <w:pPr>
        <w:pStyle w:val="a3"/>
        <w:widowControl w:val="0"/>
        <w:numPr>
          <w:ilvl w:val="0"/>
          <w:numId w:val="2"/>
        </w:numPr>
        <w:autoSpaceDE w:val="0"/>
        <w:spacing w:after="160" w:line="240" w:lineRule="auto"/>
        <w:ind w:left="0" w:firstLine="709"/>
        <w:contextualSpacing/>
        <w:jc w:val="both"/>
        <w:rPr>
          <w:rFonts w:ascii="Liberation Serif" w:hAnsi="Liberation Serif" w:cs="Arial"/>
          <w:sz w:val="28"/>
          <w:szCs w:val="28"/>
        </w:rPr>
      </w:pPr>
      <w:r>
        <w:rPr>
          <w:rFonts w:ascii="Liberation Serif" w:hAnsi="Liberation Serif" w:cs="Arial"/>
          <w:sz w:val="28"/>
          <w:szCs w:val="28"/>
        </w:rPr>
        <w:t>Схема планировочной организации земельного участка. Территория, в пределах которой проводятся общественные обсуждения – местоположение земельного участка с кадастровым номером 66:36:0000000:119, расположенного по адресу: обл. Свердловская, г. Верхняя Пышма, ул. Сварщиков, дом 2;</w:t>
      </w:r>
    </w:p>
    <w:p w:rsidR="005A2260" w:rsidRDefault="005A2260" w:rsidP="005A2260">
      <w:pPr>
        <w:pStyle w:val="a3"/>
        <w:widowControl w:val="0"/>
        <w:numPr>
          <w:ilvl w:val="0"/>
          <w:numId w:val="2"/>
        </w:numPr>
        <w:autoSpaceDE w:val="0"/>
        <w:spacing w:after="0" w:line="240" w:lineRule="auto"/>
        <w:ind w:left="0" w:firstLine="709"/>
        <w:contextualSpacing/>
        <w:jc w:val="both"/>
        <w:rPr>
          <w:rFonts w:ascii="Liberation Serif" w:eastAsia="Times New Roman" w:hAnsi="Liberation Serif"/>
          <w:sz w:val="28"/>
          <w:szCs w:val="28"/>
          <w:lang w:eastAsia="ru-RU"/>
        </w:rPr>
      </w:pPr>
      <w:r>
        <w:rPr>
          <w:rFonts w:ascii="Liberation Serif" w:hAnsi="Liberation Serif" w:cs="Arial"/>
          <w:sz w:val="28"/>
          <w:szCs w:val="28"/>
        </w:rPr>
        <w:t>Проект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в отношении земельного участка с кадастровым номером 66:36:0000000:119, расположенного по адресу: обл. Свердловская, г. Верхняя Пышма, ул. Сварщиков, дом 2, в части предоставления минимального отступа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 м.</w:t>
      </w:r>
    </w:p>
    <w:p w:rsidR="005A2260" w:rsidRDefault="005A2260" w:rsidP="005A2260">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Определить место проведения экспозиции материалов по Проектам:</w:t>
      </w:r>
    </w:p>
    <w:p w:rsidR="005A2260" w:rsidRDefault="005A2260" w:rsidP="005A2260">
      <w:pPr>
        <w:widowControl w:val="0"/>
        <w:ind w:firstLine="709"/>
        <w:jc w:val="both"/>
        <w:rPr>
          <w:rFonts w:ascii="Liberation Serif" w:hAnsi="Liberation Serif"/>
          <w:sz w:val="28"/>
          <w:szCs w:val="28"/>
        </w:rPr>
      </w:pPr>
      <w:r>
        <w:rPr>
          <w:rFonts w:ascii="Liberation Serif" w:hAnsi="Liberation Serif"/>
          <w:sz w:val="28"/>
          <w:szCs w:val="28"/>
        </w:rPr>
        <w:lastRenderedPageBreak/>
        <w:t>1)</w:t>
      </w:r>
      <w:r>
        <w:rPr>
          <w:rFonts w:ascii="Liberation Serif" w:hAnsi="Liberation Serif"/>
          <w:sz w:val="28"/>
          <w:szCs w:val="28"/>
        </w:rPr>
        <w:tab/>
        <w:t xml:space="preserve">здание администрации городского округа Верхняя Пышма, 1 этаж, расположенное по адресу: Свердловская область, г. Верхняя Пышма, </w:t>
      </w:r>
      <w:r>
        <w:rPr>
          <w:rFonts w:ascii="Liberation Serif" w:hAnsi="Liberation Serif"/>
          <w:sz w:val="28"/>
          <w:szCs w:val="28"/>
        </w:rPr>
        <w:br/>
        <w:t>пр-кт Успенский, зд. 115;</w:t>
      </w:r>
    </w:p>
    <w:p w:rsidR="005A2260" w:rsidRDefault="005A2260" w:rsidP="005A2260">
      <w:pPr>
        <w:widowControl w:val="0"/>
        <w:ind w:firstLine="709"/>
        <w:jc w:val="both"/>
        <w:rPr>
          <w:rFonts w:ascii="Liberation Serif" w:hAnsi="Liberation Serif"/>
          <w:sz w:val="28"/>
          <w:szCs w:val="28"/>
        </w:rPr>
      </w:pPr>
      <w:r>
        <w:rPr>
          <w:rFonts w:ascii="Liberation Serif" w:hAnsi="Liberation Serif"/>
          <w:sz w:val="28"/>
          <w:szCs w:val="28"/>
        </w:rPr>
        <w:t>2)</w:t>
      </w:r>
      <w:r>
        <w:rPr>
          <w:rFonts w:ascii="Liberation Serif" w:hAnsi="Liberation Serif"/>
          <w:sz w:val="28"/>
          <w:szCs w:val="28"/>
        </w:rPr>
        <w:tab/>
        <w:t>официальный сайт городского округа (www.movp.ru), раздел «Градостроительство и землепользование» подраздел «Общественные обсуждения».</w:t>
      </w:r>
    </w:p>
    <w:p w:rsidR="005A2260" w:rsidRDefault="005A2260" w:rsidP="005A2260">
      <w:pPr>
        <w:widowControl w:val="0"/>
        <w:ind w:firstLine="709"/>
        <w:jc w:val="both"/>
        <w:rPr>
          <w:rFonts w:ascii="Liberation Serif" w:hAnsi="Liberation Serif"/>
          <w:sz w:val="28"/>
          <w:szCs w:val="28"/>
        </w:rPr>
      </w:pPr>
      <w:r>
        <w:rPr>
          <w:rFonts w:ascii="Liberation Serif" w:hAnsi="Liberation Serif"/>
          <w:sz w:val="28"/>
          <w:szCs w:val="28"/>
        </w:rPr>
        <w:t>4.</w:t>
      </w:r>
      <w:r>
        <w:rPr>
          <w:rFonts w:ascii="Liberation Serif" w:hAnsi="Liberation Serif"/>
          <w:sz w:val="28"/>
          <w:szCs w:val="28"/>
        </w:rPr>
        <w:tab/>
        <w:t xml:space="preserve">Определить срок экспозиции материалов Проектов </w:t>
      </w:r>
      <w:r>
        <w:rPr>
          <w:rFonts w:ascii="Liberation Serif" w:hAnsi="Liberation Serif"/>
          <w:sz w:val="28"/>
          <w:szCs w:val="28"/>
        </w:rPr>
        <w:br/>
        <w:t>с 19 октября 2023 года по 31 октября 2023 года.</w:t>
      </w:r>
    </w:p>
    <w:p w:rsidR="005A2260" w:rsidRDefault="005A2260" w:rsidP="005A2260">
      <w:pPr>
        <w:widowControl w:val="0"/>
        <w:ind w:firstLine="709"/>
        <w:jc w:val="both"/>
        <w:rPr>
          <w:rFonts w:ascii="Liberation Serif" w:hAnsi="Liberation Serif"/>
          <w:sz w:val="28"/>
          <w:szCs w:val="28"/>
        </w:rPr>
      </w:pPr>
      <w:r>
        <w:rPr>
          <w:rFonts w:ascii="Liberation Serif" w:hAnsi="Liberation Serif"/>
          <w:sz w:val="28"/>
          <w:szCs w:val="28"/>
        </w:rPr>
        <w:t>5.</w:t>
      </w:r>
      <w:r>
        <w:rPr>
          <w:rFonts w:ascii="Liberation Serif" w:hAnsi="Liberation Serif"/>
          <w:sz w:val="28"/>
          <w:szCs w:val="28"/>
        </w:rPr>
        <w:tab/>
        <w:t xml:space="preserve">Управлению архитектуры и градостроительства администрации городского округа Верхняя Пышма разместить экспозицию материалов Проектов в соответствии с подпунктом 3 пункта 35 Положения, </w:t>
      </w:r>
      <w:r>
        <w:rPr>
          <w:rFonts w:ascii="Liberation Serif" w:hAnsi="Liberation Serif"/>
          <w:sz w:val="28"/>
          <w:szCs w:val="28"/>
        </w:rPr>
        <w:br/>
        <w:t>19 октября 2023 года в здании администрации городского округа Верхняя Пышма по адресу: Свердловская область, г. Верхняя Пышма, пр-кт Успенский, зд. 115, 1 этаж.</w:t>
      </w:r>
    </w:p>
    <w:p w:rsidR="005A2260" w:rsidRDefault="005A2260" w:rsidP="005A2260">
      <w:pPr>
        <w:widowControl w:val="0"/>
        <w:ind w:firstLine="709"/>
        <w:jc w:val="both"/>
        <w:rPr>
          <w:rFonts w:ascii="Liberation Serif" w:hAnsi="Liberation Serif"/>
          <w:sz w:val="28"/>
          <w:szCs w:val="28"/>
        </w:rPr>
      </w:pPr>
      <w:r>
        <w:rPr>
          <w:rFonts w:ascii="Liberation Serif" w:hAnsi="Liberation Serif"/>
          <w:sz w:val="28"/>
          <w:szCs w:val="28"/>
        </w:rPr>
        <w:t>6.</w:t>
      </w:r>
      <w:r>
        <w:rPr>
          <w:rFonts w:ascii="Liberation Serif" w:hAnsi="Liberation Serif"/>
          <w:sz w:val="28"/>
          <w:szCs w:val="28"/>
        </w:rPr>
        <w:tab/>
        <w:t xml:space="preserve">Начальнику отдела по связям с общественностью администрации городского округа Верхняя Пышма разместить материалы Проектов </w:t>
      </w:r>
      <w:r>
        <w:rPr>
          <w:rFonts w:ascii="Liberation Serif" w:hAnsi="Liberation Serif"/>
          <w:sz w:val="28"/>
          <w:szCs w:val="28"/>
        </w:rPr>
        <w:br/>
        <w:t xml:space="preserve">19 октября 2023 года в соответствии с пунктом 71 Положения на официальном сайте городского округа (www.movp.ru) в разделе «Градостроительство и землепользование» подраздел «Общественные обсуждения». </w:t>
      </w:r>
    </w:p>
    <w:p w:rsidR="005A2260" w:rsidRDefault="005A2260" w:rsidP="005A2260">
      <w:pPr>
        <w:widowControl w:val="0"/>
        <w:ind w:firstLine="709"/>
        <w:jc w:val="both"/>
        <w:rPr>
          <w:rFonts w:ascii="Liberation Serif" w:hAnsi="Liberation Serif"/>
          <w:sz w:val="28"/>
          <w:szCs w:val="28"/>
        </w:rPr>
      </w:pPr>
      <w:r>
        <w:rPr>
          <w:rFonts w:ascii="Liberation Serif" w:hAnsi="Liberation Serif"/>
          <w:sz w:val="28"/>
          <w:szCs w:val="28"/>
        </w:rPr>
        <w:t>7.</w:t>
      </w:r>
      <w:r>
        <w:rPr>
          <w:rFonts w:ascii="Liberation Serif" w:hAnsi="Liberation Serif"/>
          <w:sz w:val="28"/>
          <w:szCs w:val="28"/>
        </w:rPr>
        <w:tab/>
        <w:t>Установить, что экспозиция материалов к Проектам открыта к посещению с понедельника по пятницу с 8 часов 00 минут до 17 часов 00 минут (за исключением нерабочих, праздничных и выходных дней).</w:t>
      </w:r>
    </w:p>
    <w:p w:rsidR="005A2260" w:rsidRDefault="005A2260" w:rsidP="005A2260">
      <w:pPr>
        <w:widowControl w:val="0"/>
        <w:ind w:firstLine="709"/>
        <w:jc w:val="both"/>
        <w:rPr>
          <w:rFonts w:ascii="Liberation Serif" w:hAnsi="Liberation Serif"/>
          <w:sz w:val="28"/>
          <w:szCs w:val="28"/>
        </w:rPr>
      </w:pPr>
      <w:r>
        <w:rPr>
          <w:rFonts w:ascii="Liberation Serif" w:hAnsi="Liberation Serif"/>
          <w:sz w:val="28"/>
          <w:szCs w:val="28"/>
        </w:rPr>
        <w:t>8.</w:t>
      </w:r>
      <w:r>
        <w:rPr>
          <w:rFonts w:ascii="Liberation Serif" w:hAnsi="Liberation Serif"/>
          <w:sz w:val="28"/>
          <w:szCs w:val="28"/>
        </w:rPr>
        <w:tab/>
        <w:t xml:space="preserve">Установить, что участники общественных обсуждений имеют право вносить предложения и замечания, касающиеся Проектов, </w:t>
      </w:r>
      <w:r>
        <w:rPr>
          <w:rFonts w:ascii="Liberation Serif" w:hAnsi="Liberation Serif"/>
          <w:sz w:val="28"/>
          <w:szCs w:val="28"/>
        </w:rPr>
        <w:br/>
        <w:t>с 19 октября 2023 года по 31 октября 2023 года.</w:t>
      </w:r>
    </w:p>
    <w:p w:rsidR="005A2260" w:rsidRDefault="005A2260" w:rsidP="005A2260">
      <w:pPr>
        <w:widowControl w:val="0"/>
        <w:ind w:firstLine="709"/>
        <w:jc w:val="both"/>
        <w:rPr>
          <w:rFonts w:ascii="Liberation Serif" w:hAnsi="Liberation Serif"/>
          <w:sz w:val="28"/>
          <w:szCs w:val="28"/>
        </w:rPr>
      </w:pPr>
      <w:r>
        <w:rPr>
          <w:rFonts w:ascii="Liberation Serif" w:hAnsi="Liberation Serif"/>
          <w:sz w:val="28"/>
          <w:szCs w:val="28"/>
        </w:rPr>
        <w:t>1)</w:t>
      </w:r>
      <w:r>
        <w:rPr>
          <w:rFonts w:ascii="Liberation Serif" w:hAnsi="Liberation Serif"/>
          <w:sz w:val="28"/>
          <w:szCs w:val="28"/>
        </w:rPr>
        <w:tab/>
        <w:t>через официальный сайт городского округа Верхняя Пышма (www.movp.ru) или по адресу электронной почты: kontakt@movp.ru, с пометкой «ОБЩЕСТВЕННЫЕ ОБСУЖДЕНИЯ»;</w:t>
      </w:r>
    </w:p>
    <w:p w:rsidR="005A2260" w:rsidRDefault="005A2260" w:rsidP="005A2260">
      <w:pPr>
        <w:widowControl w:val="0"/>
        <w:ind w:firstLine="709"/>
        <w:jc w:val="both"/>
        <w:rPr>
          <w:rFonts w:ascii="Liberation Serif" w:hAnsi="Liberation Serif"/>
          <w:sz w:val="28"/>
          <w:szCs w:val="28"/>
        </w:rPr>
      </w:pPr>
      <w:r>
        <w:rPr>
          <w:rFonts w:ascii="Liberation Serif" w:hAnsi="Liberation Serif"/>
          <w:sz w:val="28"/>
          <w:szCs w:val="28"/>
        </w:rPr>
        <w:t>2)</w:t>
      </w:r>
      <w:r>
        <w:rPr>
          <w:rFonts w:ascii="Liberation Serif" w:hAnsi="Liberation Serif"/>
          <w:sz w:val="28"/>
          <w:szCs w:val="28"/>
        </w:rPr>
        <w:tab/>
        <w:t xml:space="preserve">в письменной форме по адресу: Свердловская область, г. Верхняя Пышма, пр. Успенский, 115, с пометкой «ОБЩЕСТВЕННЫЕ ОБСУЖДЕНИЯ»; </w:t>
      </w:r>
    </w:p>
    <w:p w:rsidR="005A2260" w:rsidRDefault="005A2260" w:rsidP="005A2260">
      <w:pPr>
        <w:widowControl w:val="0"/>
        <w:ind w:firstLine="709"/>
        <w:jc w:val="both"/>
        <w:rPr>
          <w:rFonts w:ascii="Liberation Serif" w:hAnsi="Liberation Serif"/>
          <w:sz w:val="28"/>
          <w:szCs w:val="28"/>
        </w:rPr>
      </w:pPr>
      <w:r>
        <w:rPr>
          <w:rFonts w:ascii="Liberation Serif" w:hAnsi="Liberation Serif"/>
          <w:sz w:val="28"/>
          <w:szCs w:val="28"/>
        </w:rPr>
        <w:t>3)</w:t>
      </w:r>
      <w:r>
        <w:rPr>
          <w:rFonts w:ascii="Liberation Serif" w:hAnsi="Liberation Serif"/>
          <w:sz w:val="28"/>
          <w:szCs w:val="28"/>
        </w:rPr>
        <w:tab/>
        <w:t xml:space="preserve">посредством записи в журнале учета посетителей экспозиции проектов, подлежащих рассмотрению на общественных обсуждениях, в период проведения экспозиции. Журнал учета посетителей экспозиции находится в здании администрации городского округа Верхняя Пышма по адресу: Свердловская область, г. Верхняя Пышма, пр. Успенский, 115, 1 этаж. </w:t>
      </w:r>
    </w:p>
    <w:p w:rsidR="005A2260" w:rsidRDefault="005A2260" w:rsidP="005A2260">
      <w:pPr>
        <w:widowControl w:val="0"/>
        <w:ind w:firstLine="709"/>
        <w:jc w:val="both"/>
        <w:rPr>
          <w:rFonts w:ascii="Liberation Serif" w:hAnsi="Liberation Serif"/>
          <w:sz w:val="28"/>
          <w:szCs w:val="28"/>
        </w:rPr>
      </w:pPr>
      <w:r>
        <w:rPr>
          <w:rFonts w:ascii="Liberation Serif" w:hAnsi="Liberation Serif"/>
          <w:sz w:val="28"/>
          <w:szCs w:val="28"/>
        </w:rPr>
        <w:t>9.</w:t>
      </w:r>
      <w:r>
        <w:rPr>
          <w:rFonts w:ascii="Liberation Serif" w:hAnsi="Liberation Serif"/>
          <w:sz w:val="28"/>
          <w:szCs w:val="28"/>
        </w:rPr>
        <w:tab/>
        <w:t>Предложения и замечания, вносимые участниками общественных обсуждений, оформляются в соответствии с приложением № 4 к Положению.</w:t>
      </w:r>
    </w:p>
    <w:p w:rsidR="005A2260" w:rsidRDefault="005A2260" w:rsidP="005A2260">
      <w:pPr>
        <w:widowControl w:val="0"/>
        <w:ind w:firstLine="709"/>
        <w:jc w:val="both"/>
        <w:rPr>
          <w:rFonts w:ascii="Liberation Serif" w:hAnsi="Liberation Serif"/>
          <w:sz w:val="28"/>
          <w:szCs w:val="28"/>
        </w:rPr>
      </w:pPr>
      <w:r>
        <w:rPr>
          <w:rFonts w:ascii="Liberation Serif" w:hAnsi="Liberation Serif"/>
          <w:sz w:val="28"/>
          <w:szCs w:val="28"/>
        </w:rPr>
        <w:t>10.</w:t>
      </w:r>
      <w:r>
        <w:rPr>
          <w:rFonts w:ascii="Liberation Serif" w:hAnsi="Liberation Serif"/>
          <w:sz w:val="28"/>
          <w:szCs w:val="28"/>
        </w:rPr>
        <w:tab/>
        <w:t>Участники общественных обсуждений в целях идентификации представляют следующие сведения о себе:</w:t>
      </w:r>
    </w:p>
    <w:p w:rsidR="005A2260" w:rsidRDefault="005A2260" w:rsidP="005A2260">
      <w:pPr>
        <w:ind w:firstLine="709"/>
        <w:jc w:val="both"/>
        <w:rPr>
          <w:rFonts w:ascii="Liberation Serif" w:hAnsi="Liberation Serif"/>
          <w:sz w:val="28"/>
          <w:szCs w:val="28"/>
        </w:rPr>
      </w:pPr>
      <w:r>
        <w:rPr>
          <w:rFonts w:ascii="Liberation Serif" w:hAnsi="Liberation Serif"/>
          <w:sz w:val="28"/>
          <w:szCs w:val="28"/>
        </w:rPr>
        <w:t>1) для физических лиц: фамилию, имя, отчество (при наличии), дату рождения, адрес места жительства (регистрации) с предъявлением (предоставлением копии) документа, удостоверяющего личность гражданина, правоустанавливающий документ на земельный участок, на объект капитального строительства (при необходимости);</w:t>
      </w:r>
    </w:p>
    <w:p w:rsidR="005A2260" w:rsidRDefault="005A2260" w:rsidP="005A2260">
      <w:pPr>
        <w:widowControl w:val="0"/>
        <w:ind w:firstLine="709"/>
        <w:jc w:val="both"/>
        <w:rPr>
          <w:rFonts w:ascii="Liberation Serif" w:hAnsi="Liberation Serif"/>
          <w:sz w:val="28"/>
          <w:szCs w:val="28"/>
        </w:rPr>
      </w:pPr>
      <w:r>
        <w:rPr>
          <w:rFonts w:ascii="Liberation Serif" w:hAnsi="Liberation Serif"/>
          <w:sz w:val="28"/>
          <w:szCs w:val="28"/>
        </w:rPr>
        <w:lastRenderedPageBreak/>
        <w:t>2) для юридических лиц: наименование, основной государственный регистрационный номер, место нахождения и адрес, с приложением документов, подтверждающих такие сведения, и оригинала или заверенной копии сведений об уполномоченном представителе юридического лица правоустанавливающий документ на земельный участок, на объект капитального строительства (при необходимости).</w:t>
      </w:r>
    </w:p>
    <w:p w:rsidR="005A2260" w:rsidRDefault="005A2260" w:rsidP="005A2260">
      <w:pPr>
        <w:suppressAutoHyphens/>
        <w:ind w:firstLine="709"/>
        <w:jc w:val="both"/>
        <w:rPr>
          <w:rFonts w:ascii="Liberation Serif" w:hAnsi="Liberation Serif"/>
          <w:sz w:val="28"/>
          <w:szCs w:val="28"/>
        </w:rPr>
      </w:pPr>
      <w:r>
        <w:rPr>
          <w:rFonts w:ascii="Liberation Serif" w:hAnsi="Liberation Serif"/>
          <w:sz w:val="28"/>
          <w:szCs w:val="28"/>
        </w:rPr>
        <w:t>11.</w:t>
      </w:r>
      <w:r>
        <w:rPr>
          <w:rFonts w:ascii="Liberation Serif" w:hAnsi="Liberation Serif"/>
          <w:sz w:val="28"/>
          <w:szCs w:val="28"/>
        </w:rPr>
        <w:tab/>
        <w:t>Не требуется представление документов, указанных в пункте 10 настоящего постановления, подтверждающих сведения об участниках общественных обсуждений, если данными лицами вносятся предложения и замечания, касающиеся вопросов, подлежащих рассмотрению на общественных обсуждениях, посредством официального сайта городского округа при условии прохождения процедуры регистрации на нем.</w:t>
      </w:r>
    </w:p>
    <w:p w:rsidR="005A2260" w:rsidRDefault="005A2260" w:rsidP="005A2260">
      <w:pPr>
        <w:widowControl w:val="0"/>
        <w:ind w:firstLine="709"/>
        <w:jc w:val="both"/>
        <w:rPr>
          <w:rFonts w:ascii="Liberation Serif" w:hAnsi="Liberation Serif"/>
          <w:sz w:val="28"/>
          <w:szCs w:val="28"/>
        </w:rPr>
      </w:pPr>
      <w:r>
        <w:rPr>
          <w:rFonts w:ascii="Liberation Serif" w:hAnsi="Liberation Serif"/>
          <w:sz w:val="28"/>
          <w:szCs w:val="28"/>
        </w:rPr>
        <w:t>12.</w:t>
      </w:r>
      <w:r>
        <w:rPr>
          <w:rFonts w:ascii="Liberation Serif" w:hAnsi="Liberation Serif"/>
          <w:sz w:val="28"/>
          <w:szCs w:val="28"/>
        </w:rPr>
        <w:tab/>
        <w:t>Комиссией, ответственной за проведение общественных обсуждений, в соответствии с пунктом 1.3 порядка деятельности комиссии по подготовке проекта Правил землепользования и застройки на территории городского округа Верхняя Пышма, утвержденного постановлением администрации городского округа Верхняя Пышма от 15.05.2017 № 298, является постоянно действующая комиссия по подготовке проекта Правил землепользования и застройки на территории городского округа Верхняя Пышма.</w:t>
      </w:r>
    </w:p>
    <w:p w:rsidR="005A2260" w:rsidRDefault="005A2260" w:rsidP="005A2260">
      <w:pPr>
        <w:widowControl w:val="0"/>
        <w:ind w:firstLine="709"/>
        <w:jc w:val="both"/>
        <w:rPr>
          <w:rFonts w:ascii="Liberation Serif" w:hAnsi="Liberation Serif"/>
          <w:sz w:val="28"/>
          <w:szCs w:val="28"/>
        </w:rPr>
      </w:pPr>
      <w:r>
        <w:rPr>
          <w:rFonts w:ascii="Liberation Serif" w:hAnsi="Liberation Serif"/>
          <w:sz w:val="28"/>
          <w:szCs w:val="28"/>
        </w:rPr>
        <w:t>13.</w:t>
      </w:r>
      <w:r>
        <w:rPr>
          <w:rFonts w:ascii="Liberation Serif" w:hAnsi="Liberation Serif"/>
          <w:sz w:val="28"/>
          <w:szCs w:val="28"/>
        </w:rPr>
        <w:tab/>
        <w:t>Управлению делами администрации городского округа Верхняя Пышма опубликовать оповещение о проведении общественных обсуждений по Проектам 11 октября 2023 года в соответствии пунктом 74 Положения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(www.movp.ru) в разделе «Градостроительство и землепользование» подраздел «Общественные  обсуждения».</w:t>
      </w:r>
    </w:p>
    <w:p w:rsidR="005A2260" w:rsidRDefault="005A2260" w:rsidP="005A2260">
      <w:pPr>
        <w:widowControl w:val="0"/>
        <w:ind w:firstLine="709"/>
        <w:jc w:val="both"/>
        <w:rPr>
          <w:rFonts w:ascii="Liberation Serif" w:hAnsi="Liberation Serif"/>
          <w:sz w:val="28"/>
          <w:szCs w:val="28"/>
        </w:rPr>
      </w:pPr>
      <w:r>
        <w:rPr>
          <w:rFonts w:ascii="Liberation Serif" w:hAnsi="Liberation Serif"/>
          <w:sz w:val="28"/>
          <w:szCs w:val="28"/>
        </w:rPr>
        <w:t>14. Контроль за исполнением настоящего постановления оставляю за собой.</w:t>
      </w:r>
    </w:p>
    <w:p w:rsidR="005A2260" w:rsidRDefault="005A2260" w:rsidP="005A2260">
      <w:pPr>
        <w:widowControl w:val="0"/>
        <w:ind w:firstLine="709"/>
        <w:jc w:val="both"/>
        <w:rPr>
          <w:rFonts w:ascii="Liberation Serif" w:hAnsi="Liberation Serif"/>
          <w:sz w:val="28"/>
          <w:szCs w:val="28"/>
        </w:rPr>
      </w:pPr>
      <w:r>
        <w:rPr>
          <w:rFonts w:ascii="Liberation Serif" w:hAnsi="Liberation Serif"/>
          <w:sz w:val="28"/>
          <w:szCs w:val="28"/>
        </w:rPr>
        <w:t>15.</w:t>
      </w:r>
      <w:r>
        <w:rPr>
          <w:rFonts w:ascii="Liberation Serif" w:hAnsi="Liberation Serif"/>
          <w:sz w:val="28"/>
          <w:szCs w:val="28"/>
        </w:rPr>
        <w:tab/>
        <w:t>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Pr>
          <w:rFonts w:ascii="Liberation Serif" w:hAnsi="Liberation Serif"/>
          <w:sz w:val="28"/>
          <w:szCs w:val="28"/>
          <w:lang w:val="en-US"/>
        </w:rPr>
        <w:t>www</w:t>
      </w:r>
      <w:r>
        <w:rPr>
          <w:rFonts w:ascii="Liberation Serif" w:hAnsi="Liberation Serif"/>
          <w:sz w:val="28"/>
          <w:szCs w:val="28"/>
        </w:rPr>
        <w:t>.movp.ru), в том числе в разделе «Градостроительство и землепользование» подраздел «Общественные обсуждения»</w:t>
      </w:r>
    </w:p>
    <w:p w:rsidR="005A2260" w:rsidRDefault="005A2260" w:rsidP="005A2260">
      <w:pPr>
        <w:widowControl w:val="0"/>
        <w:ind w:firstLine="709"/>
        <w:jc w:val="both"/>
        <w:rPr>
          <w:rFonts w:ascii="Liberation Serif" w:hAnsi="Liberation Serif"/>
          <w:sz w:val="28"/>
          <w:szCs w:val="28"/>
        </w:rPr>
      </w:pPr>
    </w:p>
    <w:p w:rsidR="005A2260" w:rsidRDefault="005A2260" w:rsidP="005A2260">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5A2260" w:rsidTr="005A2260">
        <w:tc>
          <w:tcPr>
            <w:tcW w:w="6237" w:type="dxa"/>
            <w:vAlign w:val="bottom"/>
            <w:hideMark/>
          </w:tcPr>
          <w:p w:rsidR="005A2260" w:rsidRDefault="005A2260">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5A2260" w:rsidRDefault="005A2260">
            <w:pPr>
              <w:jc w:val="right"/>
              <w:rPr>
                <w:rFonts w:ascii="Liberation Serif" w:hAnsi="Liberation Serif"/>
                <w:sz w:val="28"/>
                <w:szCs w:val="28"/>
              </w:rPr>
            </w:pPr>
            <w:r>
              <w:rPr>
                <w:rFonts w:ascii="Liberation Serif" w:hAnsi="Liberation Serif"/>
                <w:sz w:val="28"/>
                <w:szCs w:val="28"/>
              </w:rPr>
              <w:t>И.В. Соломин</w:t>
            </w:r>
          </w:p>
        </w:tc>
      </w:tr>
    </w:tbl>
    <w:p w:rsidR="005A2260" w:rsidRDefault="005A2260" w:rsidP="005A2260">
      <w:pPr>
        <w:pStyle w:val="ConsNormal"/>
        <w:widowControl/>
        <w:ind w:firstLine="0"/>
        <w:rPr>
          <w:rFonts w:ascii="Liberation Serif" w:hAnsi="Liberation Serif"/>
        </w:rPr>
      </w:pPr>
    </w:p>
    <w:p w:rsidR="002A0A04" w:rsidRDefault="002A0A04"/>
    <w:sectPr w:rsidR="002A0A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D407D"/>
    <w:multiLevelType w:val="hybridMultilevel"/>
    <w:tmpl w:val="7C7ABE0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133622B7"/>
    <w:multiLevelType w:val="hybridMultilevel"/>
    <w:tmpl w:val="93A839D6"/>
    <w:lvl w:ilvl="0" w:tplc="2948FEBC">
      <w:start w:val="1"/>
      <w:numFmt w:val="decimal"/>
      <w:lvlText w:val="%1)"/>
      <w:lvlJc w:val="left"/>
      <w:pPr>
        <w:ind w:left="720" w:hanging="360"/>
      </w:pPr>
      <w:rPr>
        <w:rFonts w:ascii="Liberation Serif" w:hAnsi="Liberation Serif"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269"/>
    <w:rsid w:val="002A0A04"/>
    <w:rsid w:val="005A2260"/>
    <w:rsid w:val="00EA0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BDCF8-F0AF-4619-8CFA-23DB86033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2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A2260"/>
    <w:pPr>
      <w:suppressAutoHyphens/>
      <w:autoSpaceDN w:val="0"/>
      <w:spacing w:after="200" w:line="276" w:lineRule="auto"/>
      <w:ind w:left="720"/>
    </w:pPr>
    <w:rPr>
      <w:rFonts w:ascii="Calibri" w:eastAsia="Calibri" w:hAnsi="Calibri" w:cs="Calibri"/>
      <w:sz w:val="22"/>
      <w:szCs w:val="22"/>
      <w:lang w:eastAsia="en-US"/>
    </w:rPr>
  </w:style>
  <w:style w:type="paragraph" w:customStyle="1" w:styleId="ConsNormal">
    <w:name w:val="ConsNormal"/>
    <w:rsid w:val="005A2260"/>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32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1439</Words>
  <Characters>8206</Characters>
  <Application>Microsoft Office Word</Application>
  <DocSecurity>0</DocSecurity>
  <Lines>68</Lines>
  <Paragraphs>19</Paragraphs>
  <ScaleCrop>false</ScaleCrop>
  <Company/>
  <LinksUpToDate>false</LinksUpToDate>
  <CharactersWithSpaces>9626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2023-10-04T06:12:00Z</dcterms:created>
  <dcterms:modified xsi:type="dcterms:W3CDTF">2023-10-04T06:12:00Z</dcterms:modified>
</cp:coreProperties>
</file>