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011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334C0D">
        <w:rPr>
          <w:rFonts w:ascii="Liberation Serif" w:hAnsi="Liberation Serif"/>
          <w:sz w:val="26"/>
          <w:szCs w:val="26"/>
        </w:rPr>
        <w:t xml:space="preserve">УТВЕРЖДАЮ </w:t>
      </w: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334C0D">
        <w:rPr>
          <w:rFonts w:ascii="Liberation Serif" w:hAnsi="Liberation Serif"/>
          <w:sz w:val="26"/>
          <w:szCs w:val="26"/>
        </w:rPr>
        <w:t>Глава городского округа Верхняя Пышма</w:t>
      </w: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п</w:t>
      </w:r>
      <w:r w:rsidRPr="00334C0D">
        <w:rPr>
          <w:rFonts w:ascii="Liberation Serif" w:hAnsi="Liberation Serif"/>
          <w:sz w:val="26"/>
          <w:szCs w:val="26"/>
        </w:rPr>
        <w:t xml:space="preserve">редседатель </w:t>
      </w:r>
      <w:r>
        <w:rPr>
          <w:rFonts w:ascii="Liberation Serif" w:hAnsi="Liberation Serif"/>
          <w:sz w:val="26"/>
          <w:szCs w:val="26"/>
        </w:rPr>
        <w:t>К</w:t>
      </w:r>
      <w:r w:rsidRPr="00334C0D">
        <w:rPr>
          <w:rFonts w:ascii="Liberation Serif" w:hAnsi="Liberation Serif"/>
          <w:sz w:val="26"/>
          <w:szCs w:val="26"/>
        </w:rPr>
        <w:t xml:space="preserve">омиссии по координации </w:t>
      </w: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334C0D">
        <w:rPr>
          <w:rFonts w:ascii="Liberation Serif" w:hAnsi="Liberation Serif"/>
          <w:sz w:val="26"/>
          <w:szCs w:val="26"/>
        </w:rPr>
        <w:t xml:space="preserve">работы по противодействию коррупции </w:t>
      </w: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334C0D">
        <w:rPr>
          <w:rFonts w:ascii="Liberation Serif" w:hAnsi="Liberation Serif"/>
          <w:sz w:val="26"/>
          <w:szCs w:val="26"/>
        </w:rPr>
        <w:t>в городском округе Верхняя Пышма</w:t>
      </w: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</w:p>
    <w:p w:rsidR="00334C0D" w:rsidRP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334C0D">
        <w:rPr>
          <w:rFonts w:ascii="Liberation Serif" w:hAnsi="Liberation Serif"/>
          <w:sz w:val="26"/>
          <w:szCs w:val="26"/>
        </w:rPr>
        <w:t xml:space="preserve">__________________________ И.В. Соломин </w:t>
      </w:r>
    </w:p>
    <w:p w:rsid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  <w:r w:rsidRPr="00334C0D">
        <w:rPr>
          <w:rFonts w:ascii="Liberation Serif" w:hAnsi="Liberation Serif"/>
          <w:sz w:val="26"/>
          <w:szCs w:val="26"/>
        </w:rPr>
        <w:t>«_____» _________________ 202</w:t>
      </w:r>
      <w:r w:rsidR="00E76224">
        <w:rPr>
          <w:rFonts w:ascii="Liberation Serif" w:hAnsi="Liberation Serif"/>
          <w:sz w:val="26"/>
          <w:szCs w:val="26"/>
        </w:rPr>
        <w:t>3</w:t>
      </w:r>
      <w:r w:rsidRPr="00334C0D">
        <w:rPr>
          <w:rFonts w:ascii="Liberation Serif" w:hAnsi="Liberation Serif"/>
          <w:sz w:val="26"/>
          <w:szCs w:val="26"/>
        </w:rPr>
        <w:t xml:space="preserve"> года </w:t>
      </w:r>
    </w:p>
    <w:p w:rsid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</w:p>
    <w:p w:rsidR="00334C0D" w:rsidRDefault="00334C0D" w:rsidP="00334C0D">
      <w:pPr>
        <w:spacing w:after="0"/>
        <w:ind w:left="8789"/>
        <w:rPr>
          <w:rFonts w:ascii="Liberation Serif" w:hAnsi="Liberation Serif"/>
          <w:sz w:val="26"/>
          <w:szCs w:val="26"/>
        </w:rPr>
      </w:pPr>
    </w:p>
    <w:p w:rsidR="00334C0D" w:rsidRDefault="00334C0D" w:rsidP="00334C0D">
      <w:pPr>
        <w:spacing w:after="0"/>
        <w:rPr>
          <w:rFonts w:ascii="Liberation Serif" w:hAnsi="Liberation Serif"/>
          <w:sz w:val="26"/>
          <w:szCs w:val="26"/>
        </w:rPr>
      </w:pPr>
    </w:p>
    <w:p w:rsidR="00334C0D" w:rsidRDefault="00334C0D" w:rsidP="00334C0D">
      <w:pPr>
        <w:spacing w:after="0"/>
        <w:rPr>
          <w:rFonts w:ascii="Liberation Serif" w:hAnsi="Liberation Serif"/>
          <w:sz w:val="26"/>
          <w:szCs w:val="26"/>
        </w:rPr>
      </w:pPr>
    </w:p>
    <w:p w:rsidR="00334C0D" w:rsidRPr="00334C0D" w:rsidRDefault="00334C0D" w:rsidP="00334C0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334C0D">
        <w:rPr>
          <w:rFonts w:ascii="Liberation Serif" w:hAnsi="Liberation Serif"/>
          <w:b/>
          <w:sz w:val="28"/>
          <w:szCs w:val="28"/>
        </w:rPr>
        <w:t xml:space="preserve">План </w:t>
      </w:r>
    </w:p>
    <w:p w:rsidR="00334C0D" w:rsidRPr="00334C0D" w:rsidRDefault="00334C0D" w:rsidP="00334C0D">
      <w:pPr>
        <w:spacing w:after="0"/>
        <w:jc w:val="center"/>
        <w:rPr>
          <w:rFonts w:ascii="Liberation Serif" w:hAnsi="Liberation Serif"/>
          <w:b/>
          <w:sz w:val="28"/>
          <w:szCs w:val="28"/>
        </w:rPr>
      </w:pPr>
      <w:r w:rsidRPr="00334C0D">
        <w:rPr>
          <w:rFonts w:ascii="Liberation Serif" w:hAnsi="Liberation Serif"/>
          <w:b/>
          <w:sz w:val="28"/>
          <w:szCs w:val="28"/>
        </w:rPr>
        <w:t xml:space="preserve">заседаний Комиссии по координации работы по противодействию коррупции </w:t>
      </w:r>
    </w:p>
    <w:p w:rsidR="00334C0D" w:rsidRDefault="00334C0D" w:rsidP="00334C0D">
      <w:pPr>
        <w:spacing w:after="0"/>
        <w:jc w:val="center"/>
        <w:rPr>
          <w:rFonts w:ascii="Liberation Serif" w:hAnsi="Liberation Serif"/>
          <w:sz w:val="28"/>
          <w:szCs w:val="28"/>
        </w:rPr>
      </w:pPr>
      <w:r w:rsidRPr="00334C0D">
        <w:rPr>
          <w:rFonts w:ascii="Liberation Serif" w:hAnsi="Liberation Serif"/>
          <w:b/>
          <w:sz w:val="28"/>
          <w:szCs w:val="28"/>
        </w:rPr>
        <w:t>в городском округе Верхняя Пышма на 202</w:t>
      </w:r>
      <w:r w:rsidR="00E76224">
        <w:rPr>
          <w:rFonts w:ascii="Liberation Serif" w:hAnsi="Liberation Serif"/>
          <w:b/>
          <w:sz w:val="28"/>
          <w:szCs w:val="28"/>
        </w:rPr>
        <w:t>4</w:t>
      </w:r>
      <w:r w:rsidRPr="00334C0D">
        <w:rPr>
          <w:rFonts w:ascii="Liberation Serif" w:hAnsi="Liberation Serif"/>
          <w:b/>
          <w:sz w:val="28"/>
          <w:szCs w:val="28"/>
        </w:rPr>
        <w:t xml:space="preserve"> год</w:t>
      </w:r>
      <w:r w:rsidRPr="00334C0D">
        <w:rPr>
          <w:rFonts w:ascii="Liberation Serif" w:hAnsi="Liberation Serif"/>
          <w:sz w:val="28"/>
          <w:szCs w:val="28"/>
        </w:rPr>
        <w:t xml:space="preserve"> </w:t>
      </w:r>
    </w:p>
    <w:p w:rsidR="00334C0D" w:rsidRDefault="00334C0D" w:rsidP="00334C0D">
      <w:pPr>
        <w:spacing w:after="0"/>
        <w:jc w:val="center"/>
        <w:rPr>
          <w:rFonts w:ascii="Liberation Serif" w:hAnsi="Liberation Serif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6151"/>
        <w:gridCol w:w="4197"/>
        <w:gridCol w:w="3083"/>
      </w:tblGrid>
      <w:tr w:rsidR="00334C0D" w:rsidTr="00FC737F">
        <w:tc>
          <w:tcPr>
            <w:tcW w:w="1129" w:type="dxa"/>
          </w:tcPr>
          <w:p w:rsidR="00334C0D" w:rsidRPr="00334C0D" w:rsidRDefault="00334C0D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34C0D">
              <w:rPr>
                <w:rFonts w:ascii="Liberation Serif" w:hAnsi="Liberation Serif"/>
                <w:sz w:val="26"/>
                <w:szCs w:val="26"/>
              </w:rPr>
              <w:t xml:space="preserve">№ п/п </w:t>
            </w:r>
          </w:p>
        </w:tc>
        <w:tc>
          <w:tcPr>
            <w:tcW w:w="6151" w:type="dxa"/>
          </w:tcPr>
          <w:p w:rsidR="00334C0D" w:rsidRPr="00334C0D" w:rsidRDefault="00334C0D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34C0D">
              <w:rPr>
                <w:rFonts w:ascii="Liberation Serif" w:hAnsi="Liberation Serif"/>
                <w:sz w:val="26"/>
                <w:szCs w:val="26"/>
              </w:rPr>
              <w:t xml:space="preserve">Вопросы повестки заседаний </w:t>
            </w:r>
          </w:p>
        </w:tc>
        <w:tc>
          <w:tcPr>
            <w:tcW w:w="4197" w:type="dxa"/>
          </w:tcPr>
          <w:p w:rsidR="00334C0D" w:rsidRPr="00334C0D" w:rsidRDefault="00334C0D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34C0D">
              <w:rPr>
                <w:rFonts w:ascii="Liberation Serif" w:hAnsi="Liberation Serif"/>
                <w:sz w:val="26"/>
                <w:szCs w:val="26"/>
              </w:rPr>
              <w:t xml:space="preserve">Ответственный за подготовку вопроса </w:t>
            </w:r>
          </w:p>
        </w:tc>
        <w:tc>
          <w:tcPr>
            <w:tcW w:w="3083" w:type="dxa"/>
          </w:tcPr>
          <w:p w:rsidR="00334C0D" w:rsidRPr="00334C0D" w:rsidRDefault="00334C0D" w:rsidP="00334C0D">
            <w:pPr>
              <w:jc w:val="center"/>
              <w:rPr>
                <w:rFonts w:ascii="Liberation Serif" w:hAnsi="Liberation Serif"/>
                <w:sz w:val="26"/>
                <w:szCs w:val="26"/>
              </w:rPr>
            </w:pPr>
            <w:r w:rsidRPr="00334C0D">
              <w:rPr>
                <w:rFonts w:ascii="Liberation Serif" w:hAnsi="Liberation Serif"/>
                <w:sz w:val="26"/>
                <w:szCs w:val="26"/>
              </w:rPr>
              <w:t xml:space="preserve">Срок проведения заседаний </w:t>
            </w:r>
          </w:p>
        </w:tc>
      </w:tr>
      <w:tr w:rsidR="00E427B3" w:rsidTr="00FC737F">
        <w:tc>
          <w:tcPr>
            <w:tcW w:w="1129" w:type="dxa"/>
          </w:tcPr>
          <w:p w:rsidR="00E427B3" w:rsidRPr="0045721A" w:rsidRDefault="00E427B3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151" w:type="dxa"/>
          </w:tcPr>
          <w:p w:rsidR="00E427B3" w:rsidRPr="002D78D8" w:rsidRDefault="00E427B3" w:rsidP="00E427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Информация о выполнении решений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 Комиссии по координации работы по противодействию коррупции </w:t>
            </w:r>
          </w:p>
          <w:p w:rsidR="00E427B3" w:rsidRPr="00AE0B89" w:rsidRDefault="00E427B3" w:rsidP="00E427B3">
            <w:pPr>
              <w:jc w:val="both"/>
              <w:rPr>
                <w:rFonts w:ascii="Liberation Serif" w:hAnsi="Liberation Serif" w:cs="Times New Roman"/>
                <w:sz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4197" w:type="dxa"/>
          </w:tcPr>
          <w:p w:rsidR="00E427B3" w:rsidRDefault="00E427B3" w:rsidP="00E427B3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2"/>
              </w:rPr>
              <w:t>правление делами администрации</w:t>
            </w:r>
          </w:p>
          <w:p w:rsidR="00E427B3" w:rsidRPr="00AE0B89" w:rsidRDefault="00E427B3" w:rsidP="00E427B3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E427B3" w:rsidRPr="00AE0B89" w:rsidRDefault="00E427B3" w:rsidP="00A06F08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</w:tc>
        <w:tc>
          <w:tcPr>
            <w:tcW w:w="3083" w:type="dxa"/>
          </w:tcPr>
          <w:p w:rsidR="00E427B3" w:rsidRPr="00E427B3" w:rsidRDefault="00E427B3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E427B3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151" w:type="dxa"/>
          </w:tcPr>
          <w:p w:rsidR="00334C0D" w:rsidRDefault="003031AC" w:rsidP="00D1784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Обобщение результатов антикоррупционной экспертизы нормативных правовых актов городского округа Верхняя Пышма и доведение результатов обобщения до сведения разработчиков проектов нормативных правовых актов городского округа Верхняя Пышма</w:t>
            </w:r>
            <w:r w:rsidR="0045721A" w:rsidRPr="00A06F08">
              <w:rPr>
                <w:rFonts w:ascii="Liberation Serif" w:hAnsi="Liberation Serif" w:cs="Times New Roman"/>
                <w:sz w:val="24"/>
                <w:szCs w:val="24"/>
              </w:rPr>
              <w:t xml:space="preserve"> за </w:t>
            </w:r>
            <w:r w:rsidR="0045721A">
              <w:rPr>
                <w:rFonts w:ascii="Liberation Serif" w:hAnsi="Liberation Serif" w:cs="Times New Roman"/>
                <w:sz w:val="24"/>
                <w:szCs w:val="24"/>
              </w:rPr>
              <w:t xml:space="preserve">второе полугодие </w:t>
            </w:r>
            <w:r w:rsidR="0045721A" w:rsidRPr="00A06F08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 w:rsidR="00D17841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  <w:r w:rsidR="0045721A" w:rsidRPr="00A06F08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 w:rsidR="0045721A"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4197" w:type="dxa"/>
          </w:tcPr>
          <w:p w:rsidR="003031AC" w:rsidRDefault="003031AC" w:rsidP="00A06F08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 xml:space="preserve">Юридический отдел </w:t>
            </w:r>
            <w:r w:rsidR="002D78D8">
              <w:rPr>
                <w:rFonts w:ascii="Liberation Serif" w:hAnsi="Liberation Serif" w:cs="Times New Roman"/>
                <w:sz w:val="24"/>
                <w:szCs w:val="22"/>
              </w:rPr>
              <w:t>администрации</w:t>
            </w:r>
          </w:p>
          <w:p w:rsidR="002D78D8" w:rsidRPr="00AE0B89" w:rsidRDefault="002D78D8" w:rsidP="00A06F08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3031AC" w:rsidRPr="00AE0B89" w:rsidRDefault="00BD5090" w:rsidP="00A06F0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>Аппарат</w:t>
            </w:r>
            <w:r w:rsidR="003031AC" w:rsidRPr="00AE0B89">
              <w:rPr>
                <w:rFonts w:ascii="Liberation Serif" w:hAnsi="Liberation Serif" w:cs="Times New Roman"/>
                <w:sz w:val="24"/>
                <w:szCs w:val="22"/>
              </w:rPr>
              <w:t xml:space="preserve"> Думы городского округа Верхняя Пышма</w:t>
            </w:r>
          </w:p>
          <w:p w:rsidR="00334C0D" w:rsidRDefault="00334C0D" w:rsidP="00334C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3083" w:type="dxa"/>
          </w:tcPr>
          <w:p w:rsidR="00334C0D" w:rsidRPr="003031AC" w:rsidRDefault="003031AC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151" w:type="dxa"/>
          </w:tcPr>
          <w:p w:rsidR="00334C0D" w:rsidRDefault="00D85542" w:rsidP="00D17841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4"/>
              </w:rPr>
              <w:t>Информация о</w:t>
            </w:r>
            <w:r w:rsidR="00FC737F" w:rsidRPr="00AE0B89">
              <w:rPr>
                <w:rFonts w:ascii="Liberation Serif" w:hAnsi="Liberation Serif" w:cs="Times New Roman"/>
                <w:sz w:val="24"/>
              </w:rPr>
              <w:t xml:space="preserve"> результатах контрольных мероприятий и принятых мерах по укреплению финансовой и бюджетной дисциплины</w:t>
            </w:r>
            <w:r w:rsidR="00FC737F">
              <w:rPr>
                <w:rFonts w:ascii="Liberation Serif" w:hAnsi="Liberation Serif" w:cs="Times New Roman"/>
                <w:sz w:val="24"/>
              </w:rPr>
              <w:t xml:space="preserve"> за второе полугодие 202</w:t>
            </w:r>
            <w:r w:rsidR="00D17841">
              <w:rPr>
                <w:rFonts w:ascii="Liberation Serif" w:hAnsi="Liberation Serif" w:cs="Times New Roman"/>
                <w:sz w:val="24"/>
              </w:rPr>
              <w:t xml:space="preserve">3 </w:t>
            </w:r>
            <w:r w:rsidR="00FC737F">
              <w:rPr>
                <w:rFonts w:ascii="Liberation Serif" w:hAnsi="Liberation Serif" w:cs="Times New Roman"/>
                <w:sz w:val="24"/>
              </w:rPr>
              <w:t xml:space="preserve">года </w:t>
            </w:r>
          </w:p>
        </w:tc>
        <w:tc>
          <w:tcPr>
            <w:tcW w:w="4197" w:type="dxa"/>
          </w:tcPr>
          <w:p w:rsidR="00334C0D" w:rsidRDefault="00FC737F" w:rsidP="00FC737F">
            <w:pPr>
              <w:rPr>
                <w:rFonts w:ascii="Liberation Serif" w:hAnsi="Liberation Serif"/>
                <w:sz w:val="28"/>
                <w:szCs w:val="28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Финансовое управление администрации</w:t>
            </w:r>
          </w:p>
        </w:tc>
        <w:tc>
          <w:tcPr>
            <w:tcW w:w="3083" w:type="dxa"/>
          </w:tcPr>
          <w:p w:rsidR="00334C0D" w:rsidRDefault="00FC737F" w:rsidP="00334C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151" w:type="dxa"/>
          </w:tcPr>
          <w:p w:rsidR="00334C0D" w:rsidRDefault="00FC737F" w:rsidP="00D17841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Times New Roman"/>
                <w:sz w:val="24"/>
              </w:rPr>
              <w:t xml:space="preserve">Информация о результатах </w:t>
            </w:r>
            <w:r w:rsidRPr="00AE0B89">
              <w:rPr>
                <w:rFonts w:ascii="Liberation Serif" w:hAnsi="Liberation Serif" w:cs="Times New Roman"/>
                <w:sz w:val="24"/>
              </w:rPr>
              <w:t>контроля за расходованием средств местного бюджета городского округа Верхняя Пышма</w:t>
            </w:r>
            <w:r w:rsidR="00D85542">
              <w:rPr>
                <w:rFonts w:ascii="Liberation Serif" w:hAnsi="Liberation Serif" w:cs="Times New Roman"/>
                <w:sz w:val="24"/>
              </w:rPr>
              <w:t xml:space="preserve"> за 202</w:t>
            </w:r>
            <w:r w:rsidR="00D17841">
              <w:rPr>
                <w:rFonts w:ascii="Liberation Serif" w:hAnsi="Liberation Serif" w:cs="Times New Roman"/>
                <w:sz w:val="24"/>
              </w:rPr>
              <w:t>3</w:t>
            </w:r>
            <w:r w:rsidR="00D85542">
              <w:rPr>
                <w:rFonts w:ascii="Liberation Serif" w:hAnsi="Liberation Serif" w:cs="Times New Roman"/>
                <w:sz w:val="24"/>
              </w:rPr>
              <w:t xml:space="preserve"> год </w:t>
            </w:r>
          </w:p>
        </w:tc>
        <w:tc>
          <w:tcPr>
            <w:tcW w:w="4197" w:type="dxa"/>
          </w:tcPr>
          <w:p w:rsidR="00334C0D" w:rsidRDefault="00FC737F" w:rsidP="00FC737F">
            <w:pPr>
              <w:rPr>
                <w:rFonts w:ascii="Liberation Serif" w:hAnsi="Liberation Serif"/>
                <w:sz w:val="28"/>
                <w:szCs w:val="28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Счетная палата городского округа Верхняя Пышма</w:t>
            </w:r>
          </w:p>
        </w:tc>
        <w:tc>
          <w:tcPr>
            <w:tcW w:w="3083" w:type="dxa"/>
          </w:tcPr>
          <w:p w:rsidR="00334C0D" w:rsidRDefault="00FC737F" w:rsidP="00334C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5</w:t>
            </w:r>
          </w:p>
        </w:tc>
        <w:tc>
          <w:tcPr>
            <w:tcW w:w="6151" w:type="dxa"/>
          </w:tcPr>
          <w:p w:rsidR="00334C0D" w:rsidRPr="0024583E" w:rsidRDefault="00347C38" w:rsidP="00D1784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О реализации мероприятий по противодействию коррупции в рамках исполнения Федерального</w:t>
            </w:r>
            <w:r w:rsidRPr="00C46AB4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закона от 5 апреля 2013 года № 44-ФЗ «О контрактной системе в сфере закупок товаров, работ, услуг для обеспечения государственных и муниципальных нужд» и от 18 июля 2011 года № 223-ФЗ «О закупках товаров, работ, услуг отдельными видами юридических лиц»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по итогам </w:t>
            </w:r>
            <w:r w:rsidR="00782CA9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второго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полугодия 202</w:t>
            </w:r>
            <w:r w:rsidR="00D17841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 года </w:t>
            </w:r>
          </w:p>
        </w:tc>
        <w:tc>
          <w:tcPr>
            <w:tcW w:w="4197" w:type="dxa"/>
          </w:tcPr>
          <w:p w:rsidR="00334C0D" w:rsidRDefault="00D85542" w:rsidP="00D85542">
            <w:pPr>
              <w:rPr>
                <w:rFonts w:ascii="Liberation Serif" w:hAnsi="Liberation Serif" w:cs="Times New Roman"/>
                <w:sz w:val="24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Отдел муниципального заказа комитета экономики и муниципального заказа</w:t>
            </w:r>
          </w:p>
          <w:p w:rsidR="00D85542" w:rsidRDefault="00D85542" w:rsidP="00D85542">
            <w:pPr>
              <w:rPr>
                <w:rFonts w:ascii="Liberation Serif" w:hAnsi="Liberation Serif" w:cs="Times New Roman"/>
                <w:sz w:val="24"/>
              </w:rPr>
            </w:pPr>
          </w:p>
          <w:p w:rsidR="00D85542" w:rsidRDefault="00D85542" w:rsidP="00D85542">
            <w:pPr>
              <w:rPr>
                <w:rFonts w:ascii="Liberation Serif" w:hAnsi="Liberation Serif" w:cs="Times New Roman"/>
                <w:sz w:val="24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Финансовое управление администрации</w:t>
            </w:r>
          </w:p>
          <w:p w:rsidR="00347C38" w:rsidRPr="00D85542" w:rsidRDefault="00347C38" w:rsidP="00D85542">
            <w:pPr>
              <w:rPr>
                <w:rFonts w:ascii="Liberation Serif" w:hAnsi="Liberation Serif" w:cs="Times New Roman"/>
                <w:sz w:val="24"/>
              </w:rPr>
            </w:pPr>
          </w:p>
        </w:tc>
        <w:tc>
          <w:tcPr>
            <w:tcW w:w="3083" w:type="dxa"/>
          </w:tcPr>
          <w:p w:rsidR="00334C0D" w:rsidRDefault="00D85542" w:rsidP="00334C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151" w:type="dxa"/>
          </w:tcPr>
          <w:p w:rsidR="00334C0D" w:rsidRPr="0045721A" w:rsidRDefault="00D85542" w:rsidP="00D17841">
            <w:pPr>
              <w:widowControl w:val="0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Об итогах деятельности </w:t>
            </w:r>
            <w:r w:rsidRPr="00D85542">
              <w:rPr>
                <w:rFonts w:ascii="Liberation Serif" w:hAnsi="Liberation Serif"/>
                <w:sz w:val="24"/>
                <w:szCs w:val="24"/>
              </w:rPr>
              <w:t>Межмуниципального отдела Министерства внутренних дел Российской Федерации «</w:t>
            </w:r>
            <w:proofErr w:type="spellStart"/>
            <w:r w:rsidRPr="00D85542">
              <w:rPr>
                <w:rFonts w:ascii="Liberation Serif" w:hAnsi="Liberation Serif"/>
                <w:sz w:val="24"/>
                <w:szCs w:val="24"/>
              </w:rPr>
              <w:t>Верхнепышминский</w:t>
            </w:r>
            <w:proofErr w:type="spellEnd"/>
            <w:r w:rsidRPr="00D85542">
              <w:rPr>
                <w:rFonts w:ascii="Liberation Serif" w:hAnsi="Liberation Serif"/>
                <w:sz w:val="24"/>
                <w:szCs w:val="24"/>
              </w:rPr>
              <w:t>»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D85542">
              <w:rPr>
                <w:rFonts w:ascii="Liberation Serif" w:hAnsi="Liberation Serif"/>
                <w:sz w:val="24"/>
                <w:szCs w:val="24"/>
              </w:rPr>
              <w:t xml:space="preserve">по выявлению, пресечению и профилактике коррупционных проявлений в городском округе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t>за</w:t>
            </w:r>
            <w:r w:rsidRPr="00D85542">
              <w:rPr>
                <w:rFonts w:ascii="Liberation Serif" w:hAnsi="Liberation Serif"/>
                <w:sz w:val="24"/>
                <w:szCs w:val="24"/>
              </w:rPr>
              <w:t xml:space="preserve"> 202</w:t>
            </w:r>
            <w:r w:rsidR="00D17841">
              <w:rPr>
                <w:rFonts w:ascii="Liberation Serif" w:hAnsi="Liberation Serif"/>
                <w:sz w:val="24"/>
                <w:szCs w:val="24"/>
              </w:rPr>
              <w:t>3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год </w:t>
            </w:r>
          </w:p>
        </w:tc>
        <w:tc>
          <w:tcPr>
            <w:tcW w:w="4197" w:type="dxa"/>
          </w:tcPr>
          <w:p w:rsidR="00334C0D" w:rsidRDefault="00D85542" w:rsidP="00D85542">
            <w:pPr>
              <w:rPr>
                <w:rFonts w:ascii="Liberation Serif" w:hAnsi="Liberation Serif"/>
                <w:sz w:val="28"/>
                <w:szCs w:val="28"/>
              </w:rPr>
            </w:pPr>
            <w:r w:rsidRPr="00D85542">
              <w:rPr>
                <w:rFonts w:ascii="Liberation Serif" w:hAnsi="Liberation Serif"/>
                <w:sz w:val="24"/>
                <w:szCs w:val="24"/>
              </w:rPr>
              <w:t>Межмуниципальн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ый отдел </w:t>
            </w:r>
            <w:r w:rsidRPr="00D85542">
              <w:rPr>
                <w:rFonts w:ascii="Liberation Serif" w:hAnsi="Liberation Serif"/>
                <w:sz w:val="24"/>
                <w:szCs w:val="24"/>
              </w:rPr>
              <w:t>Министерства внутренних дел Российской Федерации «</w:t>
            </w:r>
            <w:proofErr w:type="spellStart"/>
            <w:r w:rsidRPr="00D85542">
              <w:rPr>
                <w:rFonts w:ascii="Liberation Serif" w:hAnsi="Liberation Serif"/>
                <w:sz w:val="24"/>
                <w:szCs w:val="24"/>
              </w:rPr>
              <w:t>Верхнепышминский</w:t>
            </w:r>
            <w:proofErr w:type="spellEnd"/>
            <w:r w:rsidRPr="00D85542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  <w:tc>
          <w:tcPr>
            <w:tcW w:w="3083" w:type="dxa"/>
          </w:tcPr>
          <w:p w:rsidR="00334C0D" w:rsidRDefault="00D85542" w:rsidP="00334C0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031AC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2E6034" w:rsidRPr="002D78D8" w:rsidTr="00E30C59">
        <w:tc>
          <w:tcPr>
            <w:tcW w:w="1129" w:type="dxa"/>
          </w:tcPr>
          <w:p w:rsidR="002E6034" w:rsidRPr="002D78D8" w:rsidRDefault="006E0568" w:rsidP="00E30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151" w:type="dxa"/>
          </w:tcPr>
          <w:p w:rsidR="002E6034" w:rsidRPr="002D78D8" w:rsidRDefault="002E6034" w:rsidP="00D17841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Проведения анализа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обращени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й граждан и организаций, поступивших в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администрацию городского округа Верхняя Пышма за 202</w:t>
            </w:r>
            <w:r w:rsidR="00D17841">
              <w:rPr>
                <w:rFonts w:ascii="Liberation Serif" w:hAnsi="Liberation Serif"/>
                <w:sz w:val="24"/>
                <w:szCs w:val="24"/>
              </w:rPr>
              <w:t>3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 год </w:t>
            </w:r>
          </w:p>
        </w:tc>
        <w:tc>
          <w:tcPr>
            <w:tcW w:w="4197" w:type="dxa"/>
          </w:tcPr>
          <w:p w:rsidR="002E6034" w:rsidRPr="002D78D8" w:rsidRDefault="002E6034" w:rsidP="00E30C59">
            <w:pPr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Управление делами </w:t>
            </w:r>
            <w:r>
              <w:rPr>
                <w:rFonts w:ascii="Liberation Serif" w:hAnsi="Liberation Serif"/>
                <w:sz w:val="24"/>
                <w:szCs w:val="24"/>
              </w:rPr>
              <w:t>администрации</w:t>
            </w:r>
          </w:p>
        </w:tc>
        <w:tc>
          <w:tcPr>
            <w:tcW w:w="3083" w:type="dxa"/>
          </w:tcPr>
          <w:p w:rsidR="002E6034" w:rsidRPr="002D78D8" w:rsidRDefault="002E6034" w:rsidP="00E30C59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2D78D8" w:rsidTr="00FC737F">
        <w:tc>
          <w:tcPr>
            <w:tcW w:w="1129" w:type="dxa"/>
          </w:tcPr>
          <w:p w:rsidR="002D78D8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151" w:type="dxa"/>
          </w:tcPr>
          <w:p w:rsidR="002D78D8" w:rsidRPr="002D78D8" w:rsidRDefault="002D78D8" w:rsidP="002D78D8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Информация о выполнении решений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 Комиссии по координации работы по противодействию коррупции </w:t>
            </w:r>
          </w:p>
          <w:p w:rsidR="002D78D8" w:rsidRPr="00D85542" w:rsidRDefault="002D78D8" w:rsidP="002D78D8">
            <w:pPr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2D78D8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4197" w:type="dxa"/>
          </w:tcPr>
          <w:p w:rsidR="002D78D8" w:rsidRDefault="002D78D8" w:rsidP="0045721A">
            <w:pP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2D78D8">
              <w:rPr>
                <w:rFonts w:ascii="Liberation Serif" w:hAnsi="Liberation Serif"/>
                <w:sz w:val="24"/>
                <w:szCs w:val="24"/>
              </w:rPr>
              <w:t>Управление делами</w:t>
            </w:r>
            <w:r w:rsidR="00347C38">
              <w:rPr>
                <w:rFonts w:ascii="Liberation Serif" w:hAnsi="Liberation Serif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3083" w:type="dxa"/>
          </w:tcPr>
          <w:p w:rsidR="002D78D8" w:rsidRPr="002D78D8" w:rsidRDefault="002D78D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5721A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 </w:t>
            </w:r>
            <w:r w:rsidRPr="0045721A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45721A" w:rsidRDefault="006E056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6151" w:type="dxa"/>
          </w:tcPr>
          <w:p w:rsidR="00334C0D" w:rsidRPr="00D85542" w:rsidRDefault="00D85542" w:rsidP="00D17841">
            <w:pPr>
              <w:rPr>
                <w:rFonts w:ascii="Liberation Serif" w:hAnsi="Liberation Serif"/>
                <w:sz w:val="24"/>
                <w:szCs w:val="24"/>
              </w:rPr>
            </w:pPr>
            <w:r w:rsidRPr="00D85542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Отчет руководителей муниципальных учреждений, подведомственных 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МКУ «</w:t>
            </w:r>
            <w:r w:rsidR="00D17841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Управление физической культуры, спорта и молодежной политики </w:t>
            </w: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городского округа Верхняя Пышма» </w:t>
            </w:r>
            <w:r w:rsidRPr="00D85542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по вопросу соблюдения требований статьи ст. 13.3 Федерального закона от 25.12.2008 № 273-ФЗ «О противодействии коррупции»</w:t>
            </w:r>
          </w:p>
        </w:tc>
        <w:tc>
          <w:tcPr>
            <w:tcW w:w="4197" w:type="dxa"/>
          </w:tcPr>
          <w:p w:rsidR="00334C0D" w:rsidRDefault="00D85542" w:rsidP="002E603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МКУ </w:t>
            </w:r>
            <w:r w:rsidR="00D17841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«Управление физической культуры, спорта и молодежной политики городского округа Верхняя Пышма»</w:t>
            </w:r>
          </w:p>
        </w:tc>
        <w:tc>
          <w:tcPr>
            <w:tcW w:w="3083" w:type="dxa"/>
          </w:tcPr>
          <w:p w:rsidR="00334C0D" w:rsidRPr="0045721A" w:rsidRDefault="00D85542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45721A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 </w:t>
            </w:r>
            <w:r w:rsidRPr="0045721A"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</w:p>
        </w:tc>
      </w:tr>
      <w:tr w:rsidR="00347C38" w:rsidTr="00FC737F">
        <w:tc>
          <w:tcPr>
            <w:tcW w:w="1129" w:type="dxa"/>
          </w:tcPr>
          <w:p w:rsidR="00347C38" w:rsidRPr="002D78D8" w:rsidRDefault="006E0568" w:rsidP="00E427B3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6151" w:type="dxa"/>
          </w:tcPr>
          <w:p w:rsidR="00347C38" w:rsidRDefault="00347C38" w:rsidP="00D17841">
            <w:pPr>
              <w:pStyle w:val="a5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347C38">
              <w:rPr>
                <w:rFonts w:ascii="Liberation Serif" w:hAnsi="Liberation Serif"/>
              </w:rPr>
              <w:t xml:space="preserve">О выполнении мероприятий предусмотренных Планом мероприятий по выявлению личной заинтересованности муниципальных служащих (сотрудников) при осуществлении закупок, которая приводит или может привести к конфликту интересов, за </w:t>
            </w:r>
            <w:r>
              <w:rPr>
                <w:rFonts w:ascii="Liberation Serif" w:hAnsi="Liberation Serif"/>
              </w:rPr>
              <w:t>второе полугодие 202</w:t>
            </w:r>
            <w:r w:rsidR="00D17841">
              <w:rPr>
                <w:rFonts w:ascii="Liberation Serif" w:hAnsi="Liberation Serif"/>
              </w:rPr>
              <w:t>3</w:t>
            </w:r>
            <w:r>
              <w:rPr>
                <w:rFonts w:ascii="Liberation Serif" w:hAnsi="Liberation Serif"/>
              </w:rPr>
              <w:t xml:space="preserve"> года и 1 квартал 202</w:t>
            </w:r>
            <w:r w:rsidR="00D17841">
              <w:rPr>
                <w:rFonts w:ascii="Liberation Serif" w:hAnsi="Liberation Serif"/>
              </w:rPr>
              <w:t>4</w:t>
            </w:r>
            <w:r>
              <w:rPr>
                <w:rFonts w:ascii="Liberation Serif" w:hAnsi="Liberation Serif"/>
              </w:rPr>
              <w:t xml:space="preserve"> года</w:t>
            </w:r>
          </w:p>
        </w:tc>
        <w:tc>
          <w:tcPr>
            <w:tcW w:w="4197" w:type="dxa"/>
          </w:tcPr>
          <w:p w:rsidR="00347C38" w:rsidRPr="002D78D8" w:rsidRDefault="00347C38" w:rsidP="0045721A">
            <w:pPr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</w:rPr>
              <w:t>Юридический отдел</w:t>
            </w:r>
          </w:p>
        </w:tc>
        <w:tc>
          <w:tcPr>
            <w:tcW w:w="3083" w:type="dxa"/>
          </w:tcPr>
          <w:p w:rsidR="00347C38" w:rsidRPr="00347C38" w:rsidRDefault="00347C38" w:rsidP="0045721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E427B3" w:rsidTr="00FC737F">
        <w:tc>
          <w:tcPr>
            <w:tcW w:w="1129" w:type="dxa"/>
          </w:tcPr>
          <w:p w:rsidR="00E427B3" w:rsidRDefault="006E0568" w:rsidP="00D178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D17841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151" w:type="dxa"/>
          </w:tcPr>
          <w:p w:rsidR="00E427B3" w:rsidRPr="002D78D8" w:rsidRDefault="00E427B3" w:rsidP="00E427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Информация о выполнении решений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 Комиссии по координации работы по противодействию коррупции </w:t>
            </w:r>
          </w:p>
          <w:p w:rsidR="00E427B3" w:rsidRPr="002D78D8" w:rsidRDefault="00E427B3" w:rsidP="00E427B3">
            <w:pPr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2D78D8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4197" w:type="dxa"/>
          </w:tcPr>
          <w:p w:rsidR="00E427B3" w:rsidRDefault="00E427B3" w:rsidP="00E427B3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2"/>
              </w:rPr>
              <w:t>правление делами администрации</w:t>
            </w:r>
          </w:p>
          <w:p w:rsidR="00E427B3" w:rsidRPr="00AE0B89" w:rsidRDefault="00E427B3" w:rsidP="00E427B3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E427B3" w:rsidRPr="002D78D8" w:rsidRDefault="00E427B3" w:rsidP="0045721A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3" w:type="dxa"/>
          </w:tcPr>
          <w:p w:rsidR="00E427B3" w:rsidRPr="00E427B3" w:rsidRDefault="00E427B3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III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334C0D" w:rsidTr="00FC737F">
        <w:tc>
          <w:tcPr>
            <w:tcW w:w="1129" w:type="dxa"/>
          </w:tcPr>
          <w:p w:rsidR="00334C0D" w:rsidRPr="002D78D8" w:rsidRDefault="006E0568" w:rsidP="00D178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D17841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151" w:type="dxa"/>
          </w:tcPr>
          <w:p w:rsidR="00334C0D" w:rsidRPr="002D78D8" w:rsidRDefault="0045721A" w:rsidP="00D17841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О состоянии работы и принимаемых мерах, направленных на противодействие коррупции, в подведомственных муниципальных учреждениях и предприятиях за </w:t>
            </w:r>
            <w:r w:rsidR="002E603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первое </w:t>
            </w:r>
            <w:r w:rsidRPr="002D78D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полугодие 202</w:t>
            </w:r>
            <w:r w:rsidR="00D17841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4</w:t>
            </w:r>
            <w:r w:rsidRPr="002D78D8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года </w:t>
            </w:r>
          </w:p>
        </w:tc>
        <w:tc>
          <w:tcPr>
            <w:tcW w:w="4197" w:type="dxa"/>
          </w:tcPr>
          <w:p w:rsidR="00334C0D" w:rsidRPr="002D78D8" w:rsidRDefault="002D78D8" w:rsidP="0045721A">
            <w:pPr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Руководители подведомственных учреждений </w:t>
            </w:r>
          </w:p>
        </w:tc>
        <w:tc>
          <w:tcPr>
            <w:tcW w:w="3083" w:type="dxa"/>
          </w:tcPr>
          <w:p w:rsidR="00334C0D" w:rsidRPr="002D78D8" w:rsidRDefault="0045721A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III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</w:p>
        </w:tc>
      </w:tr>
      <w:tr w:rsidR="002D78D8" w:rsidTr="00FC737F">
        <w:tc>
          <w:tcPr>
            <w:tcW w:w="1129" w:type="dxa"/>
          </w:tcPr>
          <w:p w:rsidR="002D78D8" w:rsidRPr="002D78D8" w:rsidRDefault="006E0568" w:rsidP="00D178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1</w:t>
            </w:r>
            <w:r w:rsidR="00D17841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151" w:type="dxa"/>
          </w:tcPr>
          <w:p w:rsidR="002D78D8" w:rsidRPr="002D78D8" w:rsidRDefault="002D78D8" w:rsidP="00D17841">
            <w:pPr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A06F08">
              <w:rPr>
                <w:rFonts w:ascii="Liberation Serif" w:hAnsi="Liberation Serif" w:cs="Times New Roman"/>
                <w:sz w:val="24"/>
                <w:szCs w:val="24"/>
              </w:rPr>
              <w:t>О результатах исполнения Плана мероприятий по противодействию коррупции в городском округе Верхняя Пышма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на 20</w:t>
            </w:r>
            <w:r w:rsidRPr="00A06F08">
              <w:rPr>
                <w:rFonts w:ascii="Liberation Serif" w:hAnsi="Liberation Serif" w:cs="Times New Roman"/>
                <w:sz w:val="24"/>
                <w:szCs w:val="24"/>
              </w:rPr>
              <w:t xml:space="preserve">21-2024 годы за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первое полугодие </w:t>
            </w:r>
            <w:r w:rsidRPr="00A06F08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 w:rsidR="00D17841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A06F08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</w:p>
        </w:tc>
        <w:tc>
          <w:tcPr>
            <w:tcW w:w="4197" w:type="dxa"/>
          </w:tcPr>
          <w:p w:rsidR="002D78D8" w:rsidRDefault="002D78D8" w:rsidP="002D78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2"/>
              </w:rPr>
              <w:t>правление делами администрации</w:t>
            </w:r>
          </w:p>
          <w:p w:rsidR="002D78D8" w:rsidRPr="00AE0B89" w:rsidRDefault="002D78D8" w:rsidP="002D78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2D78D8" w:rsidRDefault="00BD5090" w:rsidP="002D78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>Аппарат</w:t>
            </w:r>
            <w:bookmarkStart w:id="0" w:name="_GoBack"/>
            <w:bookmarkEnd w:id="0"/>
            <w:r w:rsidR="002D78D8" w:rsidRPr="00AE0B89">
              <w:rPr>
                <w:rFonts w:ascii="Liberation Serif" w:hAnsi="Liberation Serif" w:cs="Times New Roman"/>
                <w:sz w:val="24"/>
                <w:szCs w:val="22"/>
              </w:rPr>
              <w:t xml:space="preserve"> Думы городского округа Верхняя Пышма</w:t>
            </w:r>
          </w:p>
          <w:p w:rsidR="002D78D8" w:rsidRDefault="002D78D8" w:rsidP="002D78D8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2D78D8" w:rsidRPr="002E6034" w:rsidRDefault="002D78D8" w:rsidP="002E603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 xml:space="preserve">Счетная палата </w:t>
            </w: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городского округа Верхняя Пышма</w:t>
            </w:r>
          </w:p>
        </w:tc>
        <w:tc>
          <w:tcPr>
            <w:tcW w:w="3083" w:type="dxa"/>
          </w:tcPr>
          <w:p w:rsidR="002D78D8" w:rsidRPr="002D78D8" w:rsidRDefault="002D78D8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III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E427B3" w:rsidTr="00FC737F">
        <w:tc>
          <w:tcPr>
            <w:tcW w:w="1129" w:type="dxa"/>
          </w:tcPr>
          <w:p w:rsidR="00E427B3" w:rsidRDefault="006E0568" w:rsidP="00D178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D17841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6151" w:type="dxa"/>
          </w:tcPr>
          <w:p w:rsidR="00E427B3" w:rsidRPr="002D78D8" w:rsidRDefault="00E427B3" w:rsidP="00E427B3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D78D8"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>Информация о выполнении решений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 xml:space="preserve"> Комиссии по координации работы по противодействию коррупции </w:t>
            </w:r>
          </w:p>
          <w:p w:rsidR="00E427B3" w:rsidRPr="00347C38" w:rsidRDefault="00E427B3" w:rsidP="00E427B3">
            <w:pPr>
              <w:pStyle w:val="a5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2D78D8">
              <w:rPr>
                <w:rFonts w:ascii="Liberation Serif" w:hAnsi="Liberation Serif"/>
              </w:rPr>
              <w:t>в городском округе Верхняя Пышма</w:t>
            </w:r>
          </w:p>
        </w:tc>
        <w:tc>
          <w:tcPr>
            <w:tcW w:w="4197" w:type="dxa"/>
          </w:tcPr>
          <w:p w:rsidR="00E427B3" w:rsidRDefault="00E427B3" w:rsidP="00E427B3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У</w:t>
            </w:r>
            <w:r>
              <w:rPr>
                <w:rFonts w:ascii="Liberation Serif" w:hAnsi="Liberation Serif" w:cs="Times New Roman"/>
                <w:sz w:val="24"/>
                <w:szCs w:val="22"/>
              </w:rPr>
              <w:t>правление делами администрации</w:t>
            </w:r>
          </w:p>
          <w:p w:rsidR="00E427B3" w:rsidRDefault="00E427B3" w:rsidP="00C46AB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</w:tc>
        <w:tc>
          <w:tcPr>
            <w:tcW w:w="3083" w:type="dxa"/>
          </w:tcPr>
          <w:p w:rsidR="00E427B3" w:rsidRPr="00E427B3" w:rsidRDefault="00E427B3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E427B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C46AB4" w:rsidTr="00FC737F">
        <w:tc>
          <w:tcPr>
            <w:tcW w:w="1129" w:type="dxa"/>
          </w:tcPr>
          <w:p w:rsidR="00C46AB4" w:rsidRDefault="006E0568" w:rsidP="00D178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D17841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6151" w:type="dxa"/>
          </w:tcPr>
          <w:p w:rsidR="00E427B3" w:rsidRPr="00C46AB4" w:rsidRDefault="00E427B3" w:rsidP="00D17841">
            <w:pPr>
              <w:pStyle w:val="a5"/>
              <w:spacing w:before="0" w:beforeAutospacing="0" w:after="0" w:afterAutospacing="0"/>
              <w:jc w:val="both"/>
              <w:rPr>
                <w:rFonts w:ascii="Liberation Serif" w:hAnsi="Liberation Serif"/>
              </w:rPr>
            </w:pPr>
            <w:r w:rsidRPr="00347C38">
              <w:rPr>
                <w:rFonts w:ascii="Liberation Serif" w:hAnsi="Liberation Serif"/>
              </w:rPr>
              <w:t xml:space="preserve">О выполнении мероприятий предусмотренных Планом мероприятий по выявлению личной заинтересованности муниципальных служащих (сотрудников) при осуществлении закупок, которая приводит или может привести к конфликту интересов, </w:t>
            </w:r>
            <w:r w:rsidR="002E6034">
              <w:rPr>
                <w:rFonts w:ascii="Liberation Serif" w:hAnsi="Liberation Serif"/>
              </w:rPr>
              <w:t>за 202</w:t>
            </w:r>
            <w:r w:rsidR="00D17841">
              <w:rPr>
                <w:rFonts w:ascii="Liberation Serif" w:hAnsi="Liberation Serif"/>
              </w:rPr>
              <w:t>4</w:t>
            </w:r>
            <w:r w:rsidR="002E6034">
              <w:rPr>
                <w:rFonts w:ascii="Liberation Serif" w:hAnsi="Liberation Serif"/>
              </w:rPr>
              <w:t xml:space="preserve"> год </w:t>
            </w:r>
          </w:p>
        </w:tc>
        <w:tc>
          <w:tcPr>
            <w:tcW w:w="4197" w:type="dxa"/>
          </w:tcPr>
          <w:p w:rsidR="00C46AB4" w:rsidRPr="00AE0B89" w:rsidRDefault="00C46AB4" w:rsidP="00C46AB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 xml:space="preserve">Юридический отдел </w:t>
            </w:r>
          </w:p>
        </w:tc>
        <w:tc>
          <w:tcPr>
            <w:tcW w:w="3083" w:type="dxa"/>
          </w:tcPr>
          <w:p w:rsidR="00C46AB4" w:rsidRPr="00C46AB4" w:rsidRDefault="00C46AB4" w:rsidP="00334C0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E427B3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квартал </w:t>
            </w:r>
          </w:p>
        </w:tc>
      </w:tr>
      <w:tr w:rsidR="002E6034" w:rsidRPr="002D78D8" w:rsidTr="00E30C59">
        <w:tc>
          <w:tcPr>
            <w:tcW w:w="1129" w:type="dxa"/>
          </w:tcPr>
          <w:p w:rsidR="002E6034" w:rsidRPr="002D78D8" w:rsidRDefault="006E0568" w:rsidP="00D178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D17841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6151" w:type="dxa"/>
          </w:tcPr>
          <w:p w:rsidR="002E6034" w:rsidRPr="002D78D8" w:rsidRDefault="002E6034" w:rsidP="00D17841">
            <w:pPr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Обобщение результатов антикоррупционной экспертизы</w:t>
            </w:r>
            <w:r>
              <w:rPr>
                <w:rFonts w:ascii="Liberation Serif" w:hAnsi="Liberation Serif" w:cs="Times New Roman"/>
                <w:sz w:val="24"/>
              </w:rPr>
              <w:t xml:space="preserve"> проектов</w:t>
            </w:r>
            <w:r w:rsidRPr="00AE0B89">
              <w:rPr>
                <w:rFonts w:ascii="Liberation Serif" w:hAnsi="Liberation Serif" w:cs="Times New Roman"/>
                <w:sz w:val="24"/>
              </w:rPr>
              <w:t xml:space="preserve"> нормативн</w:t>
            </w:r>
            <w:r>
              <w:rPr>
                <w:rFonts w:ascii="Liberation Serif" w:hAnsi="Liberation Serif" w:cs="Times New Roman"/>
                <w:sz w:val="24"/>
              </w:rPr>
              <w:t>о</w:t>
            </w:r>
            <w:r w:rsidRPr="00AE0B89">
              <w:rPr>
                <w:rFonts w:ascii="Liberation Serif" w:hAnsi="Liberation Serif" w:cs="Times New Roman"/>
                <w:sz w:val="24"/>
              </w:rPr>
              <w:t xml:space="preserve"> правовых актов городского округа Верхняя Пышма и доведение результатов обобщения до сведения разработчиков проектов нормативных правовых актов городского округа Верхняя Пышма</w:t>
            </w:r>
            <w:r w:rsidRPr="00A06F08"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 </w:t>
            </w:r>
            <w:r w:rsidRPr="00A06F08">
              <w:rPr>
                <w:rFonts w:ascii="Liberation Serif" w:hAnsi="Liberation Serif" w:cs="Times New Roman"/>
                <w:sz w:val="24"/>
                <w:szCs w:val="24"/>
              </w:rPr>
              <w:t>202</w:t>
            </w:r>
            <w:r w:rsidR="00D17841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  <w:r w:rsidRPr="00A06F08">
              <w:rPr>
                <w:rFonts w:ascii="Liberation Serif" w:hAnsi="Liberation Serif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4197" w:type="dxa"/>
          </w:tcPr>
          <w:p w:rsidR="002E6034" w:rsidRDefault="002E6034" w:rsidP="00E30C59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 xml:space="preserve">Юридический отдел </w:t>
            </w:r>
            <w:r>
              <w:rPr>
                <w:rFonts w:ascii="Liberation Serif" w:hAnsi="Liberation Serif" w:cs="Times New Roman"/>
                <w:sz w:val="24"/>
                <w:szCs w:val="22"/>
              </w:rPr>
              <w:t>администрации</w:t>
            </w:r>
          </w:p>
          <w:p w:rsidR="002E6034" w:rsidRPr="00AE0B89" w:rsidRDefault="002E6034" w:rsidP="00E30C59">
            <w:pPr>
              <w:pStyle w:val="ConsPlusNormal"/>
              <w:ind w:hanging="62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2E6034" w:rsidRPr="00AE0B89" w:rsidRDefault="00BD5090" w:rsidP="00E30C59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>
              <w:rPr>
                <w:rFonts w:ascii="Liberation Serif" w:hAnsi="Liberation Serif" w:cs="Times New Roman"/>
                <w:sz w:val="24"/>
                <w:szCs w:val="22"/>
              </w:rPr>
              <w:t>Аппарат</w:t>
            </w:r>
            <w:r w:rsidR="002E6034" w:rsidRPr="00AE0B89">
              <w:rPr>
                <w:rFonts w:ascii="Liberation Serif" w:hAnsi="Liberation Serif" w:cs="Times New Roman"/>
                <w:sz w:val="24"/>
                <w:szCs w:val="22"/>
              </w:rPr>
              <w:t xml:space="preserve"> Думы городского округа Верхняя Пышма</w:t>
            </w:r>
          </w:p>
          <w:p w:rsidR="002E6034" w:rsidRPr="002D78D8" w:rsidRDefault="002E6034" w:rsidP="00E30C59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083" w:type="dxa"/>
          </w:tcPr>
          <w:p w:rsidR="002E6034" w:rsidRPr="002D78D8" w:rsidRDefault="002E6034" w:rsidP="002E603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2D78D8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</w:t>
            </w:r>
            <w:r w:rsidRPr="002D78D8"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2E6034" w:rsidTr="00FC737F">
        <w:tc>
          <w:tcPr>
            <w:tcW w:w="1129" w:type="dxa"/>
          </w:tcPr>
          <w:p w:rsidR="002E6034" w:rsidRPr="0045721A" w:rsidRDefault="006E0568" w:rsidP="00D178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D17841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151" w:type="dxa"/>
          </w:tcPr>
          <w:p w:rsidR="002E6034" w:rsidRDefault="002E6034" w:rsidP="00D17841">
            <w:pPr>
              <w:rPr>
                <w:rFonts w:ascii="Liberation Serif" w:hAnsi="Liberation Serif"/>
                <w:sz w:val="28"/>
                <w:szCs w:val="28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>Анализ состояния работы по противодействию коррупции в сфере земельных правоотношений</w:t>
            </w:r>
            <w:r>
              <w:rPr>
                <w:rFonts w:ascii="Liberation Serif" w:hAnsi="Liberation Serif" w:cs="Times New Roman"/>
                <w:sz w:val="24"/>
              </w:rPr>
              <w:t xml:space="preserve"> за 202</w:t>
            </w:r>
            <w:r w:rsidR="00D17841">
              <w:rPr>
                <w:rFonts w:ascii="Liberation Serif" w:hAnsi="Liberation Serif" w:cs="Times New Roman"/>
                <w:sz w:val="24"/>
              </w:rPr>
              <w:t xml:space="preserve">4 </w:t>
            </w:r>
            <w:r>
              <w:rPr>
                <w:rFonts w:ascii="Liberation Serif" w:hAnsi="Liberation Serif" w:cs="Times New Roman"/>
                <w:sz w:val="24"/>
              </w:rPr>
              <w:t>год</w:t>
            </w:r>
          </w:p>
        </w:tc>
        <w:tc>
          <w:tcPr>
            <w:tcW w:w="4197" w:type="dxa"/>
          </w:tcPr>
          <w:p w:rsidR="002E6034" w:rsidRPr="00AE0B89" w:rsidRDefault="002E6034" w:rsidP="002E603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 xml:space="preserve">Комитет по управлению муниципальным </w:t>
            </w:r>
            <w:r w:rsidR="00D17841" w:rsidRPr="00AE0B89">
              <w:rPr>
                <w:rFonts w:ascii="Liberation Serif" w:hAnsi="Liberation Serif" w:cs="Times New Roman"/>
                <w:sz w:val="24"/>
                <w:szCs w:val="22"/>
              </w:rPr>
              <w:t>имуществом администрации</w:t>
            </w:r>
            <w:r w:rsidRPr="00AE0B89">
              <w:rPr>
                <w:rFonts w:ascii="Liberation Serif" w:hAnsi="Liberation Serif" w:cs="Times New Roman"/>
                <w:sz w:val="24"/>
                <w:szCs w:val="22"/>
              </w:rPr>
              <w:t>;</w:t>
            </w:r>
          </w:p>
          <w:p w:rsidR="002E6034" w:rsidRPr="00AE0B89" w:rsidRDefault="002E6034" w:rsidP="002E6034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  <w:szCs w:val="22"/>
              </w:rPr>
            </w:pPr>
          </w:p>
          <w:p w:rsidR="002E6034" w:rsidRDefault="002E6034" w:rsidP="002E6034">
            <w:pPr>
              <w:rPr>
                <w:rFonts w:ascii="Liberation Serif" w:hAnsi="Liberation Serif"/>
                <w:sz w:val="28"/>
                <w:szCs w:val="28"/>
              </w:rPr>
            </w:pPr>
            <w:r w:rsidRPr="00AE0B89">
              <w:rPr>
                <w:rFonts w:ascii="Liberation Serif" w:hAnsi="Liberation Serif" w:cs="Times New Roman"/>
                <w:sz w:val="24"/>
              </w:rPr>
              <w:t xml:space="preserve">Управление архитектуры и градостроительства администрации  </w:t>
            </w:r>
          </w:p>
        </w:tc>
        <w:tc>
          <w:tcPr>
            <w:tcW w:w="3083" w:type="dxa"/>
          </w:tcPr>
          <w:p w:rsidR="002E6034" w:rsidRDefault="002E6034" w:rsidP="002E603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>IV</w:t>
            </w:r>
            <w:r w:rsidRPr="003031AC">
              <w:rPr>
                <w:rFonts w:ascii="Liberation Serif" w:hAnsi="Liberation Serif"/>
                <w:sz w:val="24"/>
                <w:szCs w:val="24"/>
              </w:rPr>
              <w:t xml:space="preserve"> квартал</w:t>
            </w:r>
          </w:p>
        </w:tc>
      </w:tr>
      <w:tr w:rsidR="002E6034" w:rsidTr="00FC737F">
        <w:tc>
          <w:tcPr>
            <w:tcW w:w="1129" w:type="dxa"/>
          </w:tcPr>
          <w:p w:rsidR="002E6034" w:rsidRDefault="006E0568" w:rsidP="00D17841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</w:t>
            </w:r>
            <w:r w:rsidR="00D17841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6151" w:type="dxa"/>
          </w:tcPr>
          <w:p w:rsidR="002E6034" w:rsidRPr="00C46AB4" w:rsidRDefault="002E6034" w:rsidP="002E603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Об утверждении плана заседаний К</w:t>
            </w:r>
            <w:r w:rsidRPr="00C46AB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омиссии </w:t>
            </w:r>
            <w:r w:rsidRPr="00C46AB4">
              <w:rPr>
                <w:rFonts w:ascii="Liberation Serif" w:hAnsi="Liberation Serif"/>
                <w:sz w:val="24"/>
                <w:szCs w:val="24"/>
              </w:rPr>
              <w:t xml:space="preserve">по координации работы по противодействию коррупции </w:t>
            </w:r>
          </w:p>
          <w:p w:rsidR="002E6034" w:rsidRDefault="002E6034" w:rsidP="00D17841">
            <w:pPr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C46AB4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на 202</w:t>
            </w:r>
            <w:r w:rsidR="00D17841">
              <w:rPr>
                <w:rFonts w:ascii="Liberation Serif" w:hAnsi="Liberation Serif"/>
                <w:sz w:val="24"/>
                <w:szCs w:val="24"/>
              </w:rPr>
              <w:t>5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год </w:t>
            </w:r>
          </w:p>
        </w:tc>
        <w:tc>
          <w:tcPr>
            <w:tcW w:w="4197" w:type="dxa"/>
          </w:tcPr>
          <w:p w:rsidR="002E6034" w:rsidRPr="00C46AB4" w:rsidRDefault="002E6034" w:rsidP="002E6034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К</w:t>
            </w:r>
            <w:r w:rsidRPr="00C46AB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омисси</w:t>
            </w:r>
            <w:r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>я</w:t>
            </w:r>
            <w:r w:rsidRPr="00C46AB4"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  <w:t xml:space="preserve"> </w:t>
            </w:r>
            <w:r w:rsidRPr="00C46AB4">
              <w:rPr>
                <w:rFonts w:ascii="Liberation Serif" w:hAnsi="Liberation Serif"/>
                <w:sz w:val="24"/>
                <w:szCs w:val="24"/>
              </w:rPr>
              <w:t xml:space="preserve">по координации работы по противодействию коррупции </w:t>
            </w:r>
          </w:p>
          <w:p w:rsidR="002E6034" w:rsidRDefault="002E6034" w:rsidP="002E6034">
            <w:pPr>
              <w:jc w:val="both"/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</w:pPr>
            <w:r w:rsidRPr="00C46AB4">
              <w:rPr>
                <w:rFonts w:ascii="Liberation Serif" w:hAnsi="Liberation Serif"/>
                <w:sz w:val="24"/>
                <w:szCs w:val="24"/>
              </w:rPr>
              <w:t>в городском округе Верхняя Пышма</w:t>
            </w:r>
          </w:p>
        </w:tc>
        <w:tc>
          <w:tcPr>
            <w:tcW w:w="3083" w:type="dxa"/>
          </w:tcPr>
          <w:p w:rsidR="002E6034" w:rsidRPr="00C46AB4" w:rsidRDefault="002E6034" w:rsidP="002E603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  <w:tr w:rsidR="00D17841" w:rsidTr="00FC737F">
        <w:tc>
          <w:tcPr>
            <w:tcW w:w="1129" w:type="dxa"/>
          </w:tcPr>
          <w:p w:rsidR="00D17841" w:rsidRDefault="00D17841" w:rsidP="002E603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6151" w:type="dxa"/>
          </w:tcPr>
          <w:p w:rsidR="00D17841" w:rsidRDefault="00D17841" w:rsidP="00D17841">
            <w:pPr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  <w:r>
              <w:rPr>
                <w:rFonts w:ascii="Liberation Serif" w:hAnsi="Liberation Serif" w:cs="Arial"/>
                <w:color w:val="000000"/>
                <w:sz w:val="24"/>
                <w:szCs w:val="24"/>
                <w:shd w:val="clear" w:color="auto" w:fill="FFFFFF"/>
              </w:rPr>
              <w:t xml:space="preserve">О результатах социологического опроса </w:t>
            </w:r>
            <w:r w:rsidRPr="008A6C12">
              <w:rPr>
                <w:rFonts w:ascii="Liberation Serif" w:hAnsi="Liberation Serif"/>
                <w:sz w:val="24"/>
                <w:szCs w:val="24"/>
              </w:rPr>
              <w:t>оценки уровня «деловой» коррупции среди представителей малого и среднего предпринимательства</w:t>
            </w:r>
          </w:p>
        </w:tc>
        <w:tc>
          <w:tcPr>
            <w:tcW w:w="4197" w:type="dxa"/>
          </w:tcPr>
          <w:p w:rsidR="00D17841" w:rsidRDefault="00D17841" w:rsidP="00D17841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</w:rPr>
            </w:pPr>
            <w:r>
              <w:rPr>
                <w:rFonts w:ascii="Liberation Serif" w:hAnsi="Liberation Serif" w:cs="Times New Roman"/>
                <w:sz w:val="24"/>
              </w:rPr>
              <w:t>Отдел по связям с общественностью</w:t>
            </w:r>
          </w:p>
          <w:p w:rsidR="00D17841" w:rsidRDefault="00D17841" w:rsidP="00D17841">
            <w:pPr>
              <w:pStyle w:val="ConsPlusNormal"/>
              <w:ind w:firstLine="0"/>
              <w:jc w:val="both"/>
              <w:rPr>
                <w:rFonts w:ascii="Liberation Serif" w:hAnsi="Liberation Serif" w:cs="Times New Roman"/>
                <w:sz w:val="24"/>
              </w:rPr>
            </w:pPr>
          </w:p>
          <w:p w:rsidR="00D17841" w:rsidRPr="008A6C12" w:rsidRDefault="00D17841" w:rsidP="00D17841">
            <w:pPr>
              <w:pStyle w:val="ConsPlusNormal"/>
              <w:ind w:firstLine="0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A6C12">
              <w:rPr>
                <w:rFonts w:ascii="Liberation Serif" w:hAnsi="Liberation Serif"/>
                <w:sz w:val="24"/>
                <w:szCs w:val="24"/>
              </w:rPr>
              <w:t xml:space="preserve"> Комитет экономики и муниципального заказа администрации </w:t>
            </w:r>
          </w:p>
          <w:p w:rsidR="00D17841" w:rsidRDefault="00D17841" w:rsidP="002E6034">
            <w:pPr>
              <w:jc w:val="both"/>
              <w:rPr>
                <w:rFonts w:ascii="Liberation Serif" w:hAnsi="Liberation Serif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083" w:type="dxa"/>
          </w:tcPr>
          <w:p w:rsidR="00D17841" w:rsidRPr="00D17841" w:rsidRDefault="00D17841" w:rsidP="002E6034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IV </w:t>
            </w:r>
            <w:r>
              <w:rPr>
                <w:rFonts w:ascii="Liberation Serif" w:hAnsi="Liberation Serif"/>
                <w:sz w:val="24"/>
                <w:szCs w:val="24"/>
              </w:rPr>
              <w:t>квартал</w:t>
            </w:r>
          </w:p>
        </w:tc>
      </w:tr>
    </w:tbl>
    <w:p w:rsidR="00334C0D" w:rsidRDefault="00334C0D"/>
    <w:sectPr w:rsidR="00334C0D" w:rsidSect="00C46AB4">
      <w:pgSz w:w="16838" w:h="11906" w:orient="landscape"/>
      <w:pgMar w:top="568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C0D"/>
    <w:rsid w:val="0024583E"/>
    <w:rsid w:val="00276DE8"/>
    <w:rsid w:val="002D78D8"/>
    <w:rsid w:val="002E6034"/>
    <w:rsid w:val="003031AC"/>
    <w:rsid w:val="00334C0D"/>
    <w:rsid w:val="00347C38"/>
    <w:rsid w:val="00383E45"/>
    <w:rsid w:val="0045721A"/>
    <w:rsid w:val="006E0568"/>
    <w:rsid w:val="00782CA9"/>
    <w:rsid w:val="008C5536"/>
    <w:rsid w:val="00A06F08"/>
    <w:rsid w:val="00BD5090"/>
    <w:rsid w:val="00C46AB4"/>
    <w:rsid w:val="00D15D9D"/>
    <w:rsid w:val="00D17841"/>
    <w:rsid w:val="00D85542"/>
    <w:rsid w:val="00D864B9"/>
    <w:rsid w:val="00E427B3"/>
    <w:rsid w:val="00E758D1"/>
    <w:rsid w:val="00E76224"/>
    <w:rsid w:val="00F87884"/>
    <w:rsid w:val="00FC7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651CAD-54CD-4AB1-BF3D-B529F3CC7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34C0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031A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4">
    <w:name w:val="Знак"/>
    <w:basedOn w:val="a"/>
    <w:rsid w:val="00C46AB4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styleId="a5">
    <w:name w:val="Normal (Web)"/>
    <w:basedOn w:val="a"/>
    <w:unhideWhenUsed/>
    <w:rsid w:val="00347C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E05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E05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817</Words>
  <Characters>4659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Лукашова Алена Леонидовна</dc:creator>
  <cp:keywords/>
  <dc:description/>
  <cp:lastModifiedBy>Лукашова Алена Леонидовна</cp:lastModifiedBy>
  <cp:revision>3</cp:revision>
  <cp:lastPrinted>2023-12-25T12:58:00Z</cp:lastPrinted>
  <dcterms:created xsi:type="dcterms:W3CDTF">2023-12-25T12:45:00Z</dcterms:created>
  <dcterms:modified xsi:type="dcterms:W3CDTF">2023-12-25T12:58:00Z</dcterms:modified>
</cp:coreProperties>
</file>