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4" w:rsidRPr="0093638F" w:rsidRDefault="002B6924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b/>
          <w:sz w:val="24"/>
          <w:szCs w:val="24"/>
        </w:rPr>
        <w:t>Пояснительная записка о реализации муниципальной программы «Совершенствование социально-экономической политики на территории городского округа Верхняя Пышма», утвержденной постановлением администрации городского округа Верхняя Пышма от</w:t>
      </w:r>
      <w:r w:rsidR="00DA6EF2">
        <w:rPr>
          <w:rFonts w:ascii="Liberation Serif" w:eastAsia="Times New Roman" w:hAnsi="Liberation Serif" w:cs="Liberation Serif"/>
          <w:b/>
          <w:sz w:val="24"/>
          <w:szCs w:val="24"/>
        </w:rPr>
        <w:t> </w:t>
      </w:r>
      <w:r w:rsidR="009A1492">
        <w:rPr>
          <w:rFonts w:ascii="Liberation Serif" w:eastAsia="Times New Roman" w:hAnsi="Liberation Serif" w:cs="Liberation Serif"/>
          <w:b/>
          <w:sz w:val="24"/>
          <w:szCs w:val="24"/>
        </w:rPr>
        <w:t>15.10.2025</w:t>
      </w:r>
      <w:r w:rsidRPr="0093638F">
        <w:rPr>
          <w:rFonts w:ascii="Liberation Serif" w:eastAsia="Times New Roman" w:hAnsi="Liberation Serif" w:cs="Liberation Serif"/>
          <w:b/>
          <w:sz w:val="24"/>
          <w:szCs w:val="24"/>
        </w:rPr>
        <w:t xml:space="preserve"> № 1</w:t>
      </w:r>
      <w:r w:rsidR="009A1492">
        <w:rPr>
          <w:rFonts w:ascii="Liberation Serif" w:eastAsia="Times New Roman" w:hAnsi="Liberation Serif" w:cs="Liberation Serif"/>
          <w:b/>
          <w:sz w:val="24"/>
          <w:szCs w:val="24"/>
        </w:rPr>
        <w:t>481</w:t>
      </w:r>
      <w:r w:rsidRPr="0093638F">
        <w:rPr>
          <w:rFonts w:ascii="Liberation Serif" w:eastAsia="Times New Roman" w:hAnsi="Liberation Serif" w:cs="Liberation Serif"/>
          <w:b/>
          <w:sz w:val="24"/>
          <w:szCs w:val="24"/>
        </w:rPr>
        <w:t xml:space="preserve"> (далее – </w:t>
      </w:r>
      <w:r w:rsidR="008F1969">
        <w:rPr>
          <w:rFonts w:ascii="Liberation Serif" w:eastAsia="Times New Roman" w:hAnsi="Liberation Serif" w:cs="Liberation Serif"/>
          <w:b/>
          <w:sz w:val="24"/>
          <w:szCs w:val="24"/>
        </w:rPr>
        <w:t>муниципальная п</w:t>
      </w:r>
      <w:r w:rsidRPr="0093638F">
        <w:rPr>
          <w:rFonts w:ascii="Liberation Serif" w:eastAsia="Times New Roman" w:hAnsi="Liberation Serif" w:cs="Liberation Serif"/>
          <w:b/>
          <w:sz w:val="24"/>
          <w:szCs w:val="24"/>
        </w:rPr>
        <w:t>рограмма)</w:t>
      </w:r>
    </w:p>
    <w:p w:rsidR="002B6924" w:rsidRPr="0093638F" w:rsidRDefault="002B6924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b/>
          <w:sz w:val="24"/>
          <w:szCs w:val="24"/>
        </w:rPr>
        <w:t xml:space="preserve">за </w:t>
      </w:r>
      <w:r w:rsidR="009A1492">
        <w:rPr>
          <w:rFonts w:ascii="Liberation Serif" w:eastAsia="Times New Roman" w:hAnsi="Liberation Serif" w:cs="Liberation Serif"/>
          <w:b/>
          <w:sz w:val="24"/>
          <w:szCs w:val="24"/>
        </w:rPr>
        <w:t>первое</w:t>
      </w:r>
      <w:r w:rsidRPr="0093638F">
        <w:rPr>
          <w:rFonts w:ascii="Liberation Serif" w:eastAsia="Times New Roman" w:hAnsi="Liberation Serif" w:cs="Liberation Serif"/>
          <w:b/>
          <w:sz w:val="24"/>
          <w:szCs w:val="24"/>
        </w:rPr>
        <w:t xml:space="preserve"> полугодие 202</w:t>
      </w:r>
      <w:r w:rsidR="009A1492">
        <w:rPr>
          <w:rFonts w:ascii="Liberation Serif" w:eastAsia="Times New Roman" w:hAnsi="Liberation Serif" w:cs="Liberation Serif"/>
          <w:b/>
          <w:sz w:val="24"/>
          <w:szCs w:val="24"/>
        </w:rPr>
        <w:t>6</w:t>
      </w:r>
      <w:r w:rsidRPr="0093638F">
        <w:rPr>
          <w:rFonts w:ascii="Liberation Serif" w:eastAsia="Times New Roman" w:hAnsi="Liberation Serif" w:cs="Liberation Serif"/>
          <w:b/>
          <w:sz w:val="24"/>
          <w:szCs w:val="24"/>
        </w:rPr>
        <w:t xml:space="preserve"> года</w:t>
      </w:r>
    </w:p>
    <w:p w:rsidR="002B6924" w:rsidRPr="0093638F" w:rsidRDefault="002B6924" w:rsidP="002B6924">
      <w:pPr>
        <w:spacing w:after="0" w:line="240" w:lineRule="auto"/>
        <w:ind w:left="1175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2B6924" w:rsidRPr="0093638F" w:rsidRDefault="002B6924" w:rsidP="002B6924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Ответственный исполнитель муниципальной программы – Отдел проектного управления и стратегического планирования администрации городского округа Верхняя Пышма. </w:t>
      </w:r>
    </w:p>
    <w:p w:rsidR="002B6924" w:rsidRPr="0093638F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highlight w:val="yellow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На реализацию мероприятий </w:t>
      </w:r>
      <w:r w:rsidR="008F1969" w:rsidRPr="008F1969">
        <w:rPr>
          <w:rFonts w:ascii="Liberation Serif" w:eastAsia="Times New Roman" w:hAnsi="Liberation Serif" w:cs="Liberation Serif"/>
          <w:sz w:val="24"/>
          <w:szCs w:val="24"/>
        </w:rPr>
        <w:t>муниципальн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ой</w:t>
      </w:r>
      <w:r w:rsidR="008F1969" w:rsidRPr="008F1969">
        <w:rPr>
          <w:rFonts w:ascii="Liberation Serif" w:eastAsia="Times New Roman" w:hAnsi="Liberation Serif" w:cs="Liberation Serif"/>
          <w:sz w:val="24"/>
          <w:szCs w:val="24"/>
        </w:rPr>
        <w:t xml:space="preserve"> программ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ы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в 202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6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636 626,5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тыс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рублей, в</w:t>
      </w:r>
      <w:r w:rsidR="00D86727">
        <w:rPr>
          <w:rFonts w:ascii="Liberation Serif" w:eastAsia="Times New Roman" w:hAnsi="Liberation Serif" w:cs="Liberation Serif"/>
          <w:sz w:val="24"/>
          <w:szCs w:val="24"/>
        </w:rPr>
        <w:t> 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том числе средства 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федерального бюджета –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1 118,5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тыс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 xml:space="preserve">. 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рублей, 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областного бюджета –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D86727">
        <w:rPr>
          <w:rFonts w:ascii="Liberation Serif" w:eastAsia="Times New Roman" w:hAnsi="Liberation Serif" w:cs="Liberation Serif"/>
          <w:sz w:val="24"/>
          <w:szCs w:val="24"/>
        </w:rPr>
        <w:t>219 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342,3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тыс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 xml:space="preserve">. 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рублей, местного бюджета –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416 165,7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тыс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 xml:space="preserve">. 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рублей.</w:t>
      </w:r>
    </w:p>
    <w:p w:rsidR="002B6924" w:rsidRPr="0093638F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За </w:t>
      </w:r>
      <w:r w:rsidR="009A1492" w:rsidRPr="009A1492">
        <w:rPr>
          <w:rFonts w:ascii="Liberation Serif" w:eastAsia="Times New Roman" w:hAnsi="Liberation Serif" w:cs="Liberation Serif"/>
          <w:sz w:val="24"/>
          <w:szCs w:val="24"/>
        </w:rPr>
        <w:t>первое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полугодие 202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6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года освоены средства в размере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379 114,8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тыс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рублей, или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59,6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 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процентов от запланированных средств, в том числе средства 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федерального бюджета –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941,0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тыс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.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рублей или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84,1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процентов от плана, 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областного бюджета –</w:t>
      </w:r>
      <w:r w:rsidR="00B709F7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143 979,7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тыс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рублей, или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65,6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процент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>ов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от плана, местного бюджета –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234 194,1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тыс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рублей, или 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56,3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процент</w:t>
      </w:r>
      <w:r w:rsidR="00D66952" w:rsidRPr="0093638F">
        <w:rPr>
          <w:rFonts w:ascii="Liberation Serif" w:eastAsia="Times New Roman" w:hAnsi="Liberation Serif" w:cs="Liberation Serif"/>
          <w:sz w:val="24"/>
          <w:szCs w:val="24"/>
        </w:rPr>
        <w:t>ов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от</w:t>
      </w:r>
      <w:r w:rsidR="008F1969">
        <w:rPr>
          <w:rFonts w:ascii="Liberation Serif" w:eastAsia="Times New Roman" w:hAnsi="Liberation Serif" w:cs="Liberation Serif"/>
          <w:sz w:val="24"/>
          <w:szCs w:val="24"/>
        </w:rPr>
        <w:t> 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плана.</w:t>
      </w:r>
    </w:p>
    <w:p w:rsidR="002B6924" w:rsidRPr="0093638F" w:rsidRDefault="008F1969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Муниципальная п</w:t>
      </w:r>
      <w:r w:rsidR="002B6924" w:rsidRPr="0093638F">
        <w:rPr>
          <w:rFonts w:ascii="Liberation Serif" w:eastAsia="Times New Roman" w:hAnsi="Liberation Serif" w:cs="Liberation Serif"/>
          <w:sz w:val="24"/>
          <w:szCs w:val="24"/>
        </w:rPr>
        <w:t>рограмма включает в себя 1</w:t>
      </w:r>
      <w:r w:rsidR="009A1492">
        <w:rPr>
          <w:rFonts w:ascii="Liberation Serif" w:eastAsia="Times New Roman" w:hAnsi="Liberation Serif" w:cs="Liberation Serif"/>
          <w:sz w:val="24"/>
          <w:szCs w:val="24"/>
        </w:rPr>
        <w:t>3</w:t>
      </w:r>
      <w:r w:rsidR="002B6924"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подпрограмм (далее – ПП).</w:t>
      </w:r>
    </w:p>
    <w:p w:rsidR="002B6924" w:rsidRPr="0093638F" w:rsidRDefault="002B6924" w:rsidP="002B6924">
      <w:pPr>
        <w:spacing w:after="0" w:line="240" w:lineRule="auto"/>
        <w:ind w:firstLine="708"/>
        <w:contextualSpacing/>
        <w:jc w:val="right"/>
        <w:rPr>
          <w:rFonts w:ascii="Liberation Serif" w:eastAsia="Times New Roman" w:hAnsi="Liberation Serif" w:cs="Liberation Serif"/>
          <w:i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i/>
          <w:sz w:val="24"/>
          <w:szCs w:val="24"/>
        </w:rPr>
        <w:t>Таблица 1</w:t>
      </w:r>
    </w:p>
    <w:p w:rsidR="002B6924" w:rsidRPr="0093638F" w:rsidRDefault="002B6924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</w:rPr>
        <w:t>Сведения о финансировании муниципальной программы «Совершенствование социально-экономической политики на территории городского округа Верхняя Пышма»</w:t>
      </w:r>
    </w:p>
    <w:tbl>
      <w:tblPr>
        <w:tblStyle w:val="a3"/>
        <w:tblW w:w="5221" w:type="pct"/>
        <w:tblInd w:w="-289" w:type="dxa"/>
        <w:tblLook w:val="04A0" w:firstRow="1" w:lastRow="0" w:firstColumn="1" w:lastColumn="0" w:noHBand="0" w:noVBand="1"/>
      </w:tblPr>
      <w:tblGrid>
        <w:gridCol w:w="582"/>
        <w:gridCol w:w="2939"/>
        <w:gridCol w:w="2471"/>
        <w:gridCol w:w="1304"/>
        <w:gridCol w:w="1494"/>
        <w:gridCol w:w="1559"/>
      </w:tblGrid>
      <w:tr w:rsidR="00D44C2C" w:rsidRPr="0093638F" w:rsidTr="002B1ED1">
        <w:trPr>
          <w:cantSplit/>
          <w:trHeight w:val="291"/>
          <w:tblHeader/>
        </w:trPr>
        <w:tc>
          <w:tcPr>
            <w:tcW w:w="281" w:type="pct"/>
            <w:vMerge w:val="restart"/>
            <w:shd w:val="clear" w:color="auto" w:fill="auto"/>
          </w:tcPr>
          <w:p w:rsidR="002B6924" w:rsidRPr="0093638F" w:rsidRDefault="006E0882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</w:t>
            </w:r>
          </w:p>
        </w:tc>
        <w:tc>
          <w:tcPr>
            <w:tcW w:w="1420" w:type="pct"/>
            <w:vMerge w:val="restart"/>
            <w:shd w:val="clear" w:color="auto" w:fill="auto"/>
          </w:tcPr>
          <w:p w:rsidR="002B6924" w:rsidRPr="0093638F" w:rsidRDefault="002B6924" w:rsidP="006E0882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194" w:type="pct"/>
            <w:vMerge w:val="restart"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Источники ресурсного</w:t>
            </w:r>
          </w:p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обеспечения</w:t>
            </w:r>
          </w:p>
        </w:tc>
        <w:tc>
          <w:tcPr>
            <w:tcW w:w="1352" w:type="pct"/>
            <w:gridSpan w:val="2"/>
            <w:shd w:val="clear" w:color="auto" w:fill="auto"/>
          </w:tcPr>
          <w:p w:rsidR="002B6924" w:rsidRPr="0093638F" w:rsidRDefault="002B6924" w:rsidP="00BD43B6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Расходы, тыс. руб</w:t>
            </w:r>
            <w:r w:rsidR="00BD43B6">
              <w:rPr>
                <w:rFonts w:ascii="Liberation Serif" w:hAnsi="Liberation Serif" w:cs="Liberation Serif"/>
                <w:sz w:val="24"/>
                <w:szCs w:val="24"/>
              </w:rPr>
              <w:t>лей</w:t>
            </w:r>
          </w:p>
        </w:tc>
        <w:tc>
          <w:tcPr>
            <w:tcW w:w="753" w:type="pct"/>
            <w:vMerge w:val="restart"/>
            <w:shd w:val="clear" w:color="auto" w:fill="auto"/>
          </w:tcPr>
          <w:p w:rsidR="002B6924" w:rsidRPr="0093638F" w:rsidRDefault="002B6924" w:rsidP="002B1ED1">
            <w:pPr>
              <w:ind w:left="-109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Фактических</w:t>
            </w:r>
            <w:r w:rsidR="002B1ED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расходов</w:t>
            </w:r>
            <w:r w:rsidR="002B1ED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относительно</w:t>
            </w:r>
            <w:r w:rsidR="002B1ED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плановых</w:t>
            </w:r>
            <w:r w:rsidR="002B1ED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значений, %</w:t>
            </w:r>
          </w:p>
        </w:tc>
      </w:tr>
      <w:tr w:rsidR="00D44C2C" w:rsidRPr="0093638F" w:rsidTr="002B1ED1">
        <w:tc>
          <w:tcPr>
            <w:tcW w:w="281" w:type="pct"/>
            <w:vMerge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20" w:type="pct"/>
            <w:vMerge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4" w:type="pct"/>
            <w:vMerge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Плановое значение</w:t>
            </w:r>
          </w:p>
        </w:tc>
        <w:tc>
          <w:tcPr>
            <w:tcW w:w="722" w:type="pct"/>
            <w:shd w:val="clear" w:color="auto" w:fill="auto"/>
          </w:tcPr>
          <w:p w:rsidR="002B6924" w:rsidRPr="0093638F" w:rsidRDefault="002B6924" w:rsidP="00B709F7">
            <w:pPr>
              <w:ind w:left="-96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Фактические</w:t>
            </w:r>
          </w:p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расходы</w:t>
            </w:r>
          </w:p>
        </w:tc>
        <w:tc>
          <w:tcPr>
            <w:tcW w:w="753" w:type="pct"/>
            <w:vMerge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D44C2C" w:rsidRPr="0093638F" w:rsidRDefault="00D44C2C" w:rsidP="00D44C2C">
      <w:pPr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tbl>
      <w:tblPr>
        <w:tblStyle w:val="a3"/>
        <w:tblW w:w="5221" w:type="pct"/>
        <w:tblInd w:w="-289" w:type="dxa"/>
        <w:tblLook w:val="04A0" w:firstRow="1" w:lastRow="0" w:firstColumn="1" w:lastColumn="0" w:noHBand="0" w:noVBand="1"/>
      </w:tblPr>
      <w:tblGrid>
        <w:gridCol w:w="561"/>
        <w:gridCol w:w="2985"/>
        <w:gridCol w:w="2438"/>
        <w:gridCol w:w="1310"/>
        <w:gridCol w:w="1463"/>
        <w:gridCol w:w="33"/>
        <w:gridCol w:w="1559"/>
      </w:tblGrid>
      <w:tr w:rsidR="00D44C2C" w:rsidRPr="0093638F" w:rsidTr="002B1ED1">
        <w:trPr>
          <w:tblHeader/>
        </w:trPr>
        <w:tc>
          <w:tcPr>
            <w:tcW w:w="271" w:type="pct"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42" w:type="pct"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78" w:type="pct"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33" w:type="pct"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23" w:type="pct"/>
            <w:gridSpan w:val="2"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3" w:type="pct"/>
            <w:shd w:val="clear" w:color="auto" w:fill="auto"/>
          </w:tcPr>
          <w:p w:rsidR="002B6924" w:rsidRPr="0093638F" w:rsidRDefault="002B6924" w:rsidP="002B6924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6=5/4</w:t>
            </w:r>
          </w:p>
        </w:tc>
      </w:tr>
      <w:tr w:rsidR="008B567A" w:rsidRPr="0093638F" w:rsidTr="002B1ED1">
        <w:tc>
          <w:tcPr>
            <w:tcW w:w="1713" w:type="pct"/>
            <w:gridSpan w:val="2"/>
            <w:vMerge w:val="restart"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  <w:tc>
          <w:tcPr>
            <w:tcW w:w="1178" w:type="pct"/>
            <w:shd w:val="clear" w:color="auto" w:fill="auto"/>
          </w:tcPr>
          <w:p w:rsidR="008B567A" w:rsidRDefault="008B567A" w:rsidP="008B567A">
            <w:pPr>
              <w:ind w:hanging="108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F0D">
              <w:rPr>
                <w:rFonts w:ascii="Liberation Serif" w:hAnsi="Liberation Serif" w:cs="Liberation Serif"/>
                <w:b/>
                <w:sz w:val="24"/>
                <w:szCs w:val="24"/>
              </w:rPr>
              <w:t>ВСЕГО</w:t>
            </w:r>
            <w:r w:rsidRPr="00730F0D">
              <w:rPr>
                <w:rFonts w:ascii="Liberation Serif" w:hAnsi="Liberation Serif" w:cs="Liberation Serif"/>
                <w:b/>
                <w:noProof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b/>
                <w:noProof/>
                <w:color w:val="000000"/>
                <w:sz w:val="24"/>
                <w:szCs w:val="24"/>
                <w:lang w:eastAsia="ru-RU"/>
              </w:rPr>
              <w:t>из них</w:t>
            </w:r>
            <w:r w:rsidRPr="00730F0D">
              <w:rPr>
                <w:rFonts w:ascii="Liberation Serif" w:hAnsi="Liberation Serif" w:cs="Liberation Serif"/>
                <w:b/>
                <w:noProof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636 626,5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379 114,8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59,6</w:t>
            </w:r>
          </w:p>
        </w:tc>
      </w:tr>
      <w:tr w:rsidR="008B567A" w:rsidRPr="0093638F" w:rsidTr="002B1ED1">
        <w:tc>
          <w:tcPr>
            <w:tcW w:w="1713" w:type="pct"/>
            <w:gridSpan w:val="2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803133" w:rsidRDefault="008B567A" w:rsidP="008B567A">
            <w:pPr>
              <w:ind w:hanging="108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1 118,5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941,0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84,1</w:t>
            </w:r>
          </w:p>
        </w:tc>
      </w:tr>
      <w:tr w:rsidR="008B567A" w:rsidRPr="0093638F" w:rsidTr="002B1ED1">
        <w:tc>
          <w:tcPr>
            <w:tcW w:w="1713" w:type="pct"/>
            <w:gridSpan w:val="2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803133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313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219 342,3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143 979,7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65,6</w:t>
            </w:r>
          </w:p>
        </w:tc>
      </w:tr>
      <w:tr w:rsidR="008B567A" w:rsidRPr="0093638F" w:rsidTr="002B1ED1">
        <w:tc>
          <w:tcPr>
            <w:tcW w:w="1713" w:type="pct"/>
            <w:gridSpan w:val="2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803133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313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416 165,7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234 194,1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56,3</w:t>
            </w:r>
          </w:p>
        </w:tc>
      </w:tr>
      <w:tr w:rsidR="008B567A" w:rsidRPr="0093638F" w:rsidTr="002B1ED1">
        <w:trPr>
          <w:trHeight w:val="301"/>
        </w:trPr>
        <w:tc>
          <w:tcPr>
            <w:tcW w:w="271" w:type="pct"/>
            <w:vMerge w:val="restart"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местного самоуправления на территории городского округа Верхняя Пышма </w:t>
            </w: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3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 xml:space="preserve"> </w:t>
            </w: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507,4</w:t>
            </w:r>
          </w:p>
        </w:tc>
        <w:tc>
          <w:tcPr>
            <w:tcW w:w="707" w:type="pct"/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1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 xml:space="preserve"> </w:t>
            </w: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099,1</w:t>
            </w:r>
          </w:p>
        </w:tc>
        <w:tc>
          <w:tcPr>
            <w:tcW w:w="769" w:type="pct"/>
            <w:gridSpan w:val="2"/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31,3</w:t>
            </w:r>
          </w:p>
        </w:tc>
      </w:tr>
      <w:tr w:rsidR="008B567A" w:rsidRPr="0093638F" w:rsidTr="002B1ED1">
        <w:trPr>
          <w:trHeight w:val="265"/>
        </w:trPr>
        <w:tc>
          <w:tcPr>
            <w:tcW w:w="271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ind w:hanging="108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366,1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188,6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51,5</w:t>
            </w:r>
          </w:p>
        </w:tc>
      </w:tr>
      <w:tr w:rsidR="008B567A" w:rsidRPr="0093638F" w:rsidTr="002B1ED1">
        <w:trPr>
          <w:trHeight w:val="267"/>
        </w:trPr>
        <w:tc>
          <w:tcPr>
            <w:tcW w:w="271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169,9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90,5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53,3</w:t>
            </w:r>
          </w:p>
        </w:tc>
      </w:tr>
      <w:tr w:rsidR="008B567A" w:rsidRPr="0093638F" w:rsidTr="002B1ED1">
        <w:trPr>
          <w:trHeight w:val="307"/>
        </w:trPr>
        <w:tc>
          <w:tcPr>
            <w:tcW w:w="271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2 971,4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820,0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27,6</w:t>
            </w:r>
          </w:p>
        </w:tc>
      </w:tr>
      <w:tr w:rsidR="008B567A" w:rsidRPr="0093638F" w:rsidTr="002B1ED1">
        <w:trPr>
          <w:trHeight w:val="351"/>
        </w:trPr>
        <w:tc>
          <w:tcPr>
            <w:tcW w:w="271" w:type="pct"/>
            <w:vMerge w:val="restart"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Информационное общество в городском округе Верхняя Пышма </w:t>
            </w: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15 464,9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7 055,0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45,6</w:t>
            </w:r>
          </w:p>
        </w:tc>
      </w:tr>
      <w:tr w:rsidR="008B567A" w:rsidRPr="0093638F" w:rsidTr="002B1ED1">
        <w:tc>
          <w:tcPr>
            <w:tcW w:w="271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15 464,9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7 055,0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45,6</w:t>
            </w:r>
          </w:p>
        </w:tc>
      </w:tr>
      <w:tr w:rsidR="008B567A" w:rsidRPr="0093638F" w:rsidTr="002B1ED1">
        <w:trPr>
          <w:trHeight w:val="819"/>
        </w:trPr>
        <w:tc>
          <w:tcPr>
            <w:tcW w:w="271" w:type="pct"/>
            <w:vMerge w:val="restart"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Поддержка и развитие субъектов малого и среднего предпринимательства в городском округе Верхняя Пышма </w:t>
            </w: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6 155,3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4 080,2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66,3</w:t>
            </w:r>
          </w:p>
        </w:tc>
      </w:tr>
      <w:tr w:rsidR="008B567A" w:rsidRPr="0093638F" w:rsidTr="002B1ED1"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6 155,3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4 080,2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66,3</w:t>
            </w:r>
          </w:p>
        </w:tc>
      </w:tr>
      <w:tr w:rsidR="008B567A" w:rsidRPr="0093638F" w:rsidTr="002B1ED1">
        <w:trPr>
          <w:trHeight w:val="260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архивного дела на территории городского округа Верхняя Пышма </w:t>
            </w:r>
          </w:p>
        </w:tc>
        <w:tc>
          <w:tcPr>
            <w:tcW w:w="1178" w:type="pct"/>
            <w:tcBorders>
              <w:left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4</w:t>
            </w:r>
            <w:r w:rsidR="00386144">
              <w:rPr>
                <w:rFonts w:ascii="Liberation Serif" w:hAnsi="Liberation Serif"/>
                <w:b/>
                <w:bCs/>
                <w:color w:val="000000"/>
                <w:sz w:val="24"/>
              </w:rPr>
              <w:t xml:space="preserve"> </w:t>
            </w: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203,0</w:t>
            </w:r>
          </w:p>
        </w:tc>
        <w:tc>
          <w:tcPr>
            <w:tcW w:w="707" w:type="pct"/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2</w:t>
            </w:r>
            <w:r w:rsidR="00386144">
              <w:rPr>
                <w:rFonts w:ascii="Liberation Serif" w:hAnsi="Liberation Serif"/>
                <w:b/>
                <w:bCs/>
                <w:color w:val="000000"/>
                <w:sz w:val="24"/>
              </w:rPr>
              <w:t xml:space="preserve"> </w:t>
            </w:r>
            <w:r w:rsidRPr="008B567A">
              <w:rPr>
                <w:rFonts w:ascii="Liberation Serif" w:hAnsi="Liberation Serif"/>
                <w:b/>
                <w:bCs/>
                <w:color w:val="000000"/>
                <w:sz w:val="24"/>
              </w:rPr>
              <w:t>263,8</w:t>
            </w:r>
          </w:p>
        </w:tc>
        <w:tc>
          <w:tcPr>
            <w:tcW w:w="769" w:type="pct"/>
            <w:gridSpan w:val="2"/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53,9</w:t>
            </w:r>
          </w:p>
        </w:tc>
      </w:tr>
      <w:tr w:rsidR="008B567A" w:rsidRPr="0093638F" w:rsidTr="002B1ED1">
        <w:trPr>
          <w:trHeight w:val="277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tcBorders>
              <w:left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359,0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149,6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41,7</w:t>
            </w:r>
          </w:p>
        </w:tc>
      </w:tr>
      <w:tr w:rsidR="008B567A" w:rsidRPr="0093638F" w:rsidTr="002B1ED1">
        <w:trPr>
          <w:trHeight w:val="254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:rsidR="008B567A" w:rsidRPr="008B567A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tcBorders>
              <w:left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3 844,0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2 114,2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55,0</w:t>
            </w:r>
          </w:p>
        </w:tc>
      </w:tr>
      <w:tr w:rsidR="00386144" w:rsidRPr="0093638F" w:rsidTr="002B1ED1">
        <w:trPr>
          <w:cantSplit/>
          <w:trHeight w:val="669"/>
        </w:trPr>
        <w:tc>
          <w:tcPr>
            <w:tcW w:w="27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4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</w:tcPr>
          <w:p w:rsidR="008B567A" w:rsidRPr="008B567A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8B567A">
              <w:rPr>
                <w:rFonts w:ascii="Liberation Serif" w:hAnsi="Liberation Serif" w:cs="Liberation Serif"/>
                <w:sz w:val="24"/>
                <w:szCs w:val="24"/>
              </w:rPr>
              <w:t>Развитие градостроительной деятельности на территории городского округа Верхняя Пышма </w:t>
            </w: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300,0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-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b/>
                <w:color w:val="000000"/>
                <w:sz w:val="24"/>
              </w:rPr>
              <w:t>0,0</w:t>
            </w:r>
          </w:p>
        </w:tc>
      </w:tr>
      <w:tr w:rsidR="008B567A" w:rsidRPr="0093638F" w:rsidTr="002B1ED1">
        <w:tc>
          <w:tcPr>
            <w:tcW w:w="271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300,0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-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0,0</w:t>
            </w:r>
          </w:p>
        </w:tc>
      </w:tr>
      <w:tr w:rsidR="00783669" w:rsidRPr="0093638F" w:rsidTr="002B1ED1">
        <w:trPr>
          <w:trHeight w:val="289"/>
        </w:trPr>
        <w:tc>
          <w:tcPr>
            <w:tcW w:w="271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Комплексное развитие сельских территорий городского округа Верхняя Пышма </w:t>
            </w: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21</w:t>
            </w:r>
            <w:r>
              <w:rPr>
                <w:rFonts w:ascii="Liberation Serif" w:hAnsi="Liberation Serif"/>
                <w:color w:val="000000"/>
                <w:sz w:val="24"/>
              </w:rPr>
              <w:t xml:space="preserve"> </w:t>
            </w:r>
            <w:r w:rsidRPr="00783669">
              <w:rPr>
                <w:rFonts w:ascii="Liberation Serif" w:hAnsi="Liberation Serif"/>
                <w:color w:val="000000"/>
                <w:sz w:val="24"/>
              </w:rPr>
              <w:t>759,4</w:t>
            </w:r>
          </w:p>
        </w:tc>
        <w:tc>
          <w:tcPr>
            <w:tcW w:w="707" w:type="pct"/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3</w:t>
            </w:r>
            <w:r>
              <w:rPr>
                <w:rFonts w:ascii="Liberation Serif" w:hAnsi="Liberation Serif"/>
                <w:color w:val="000000"/>
                <w:sz w:val="24"/>
              </w:rPr>
              <w:t xml:space="preserve"> </w:t>
            </w:r>
            <w:r w:rsidRPr="00783669">
              <w:rPr>
                <w:rFonts w:ascii="Liberation Serif" w:hAnsi="Liberation Serif"/>
                <w:color w:val="000000"/>
                <w:sz w:val="24"/>
              </w:rPr>
              <w:t>394,2</w:t>
            </w:r>
          </w:p>
        </w:tc>
        <w:tc>
          <w:tcPr>
            <w:tcW w:w="769" w:type="pct"/>
            <w:gridSpan w:val="2"/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15,6</w:t>
            </w:r>
          </w:p>
        </w:tc>
      </w:tr>
      <w:tr w:rsidR="008B567A" w:rsidRPr="0093638F" w:rsidTr="002B1ED1">
        <w:tc>
          <w:tcPr>
            <w:tcW w:w="271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803133" w:rsidRDefault="008B567A" w:rsidP="008B567A">
            <w:pPr>
              <w:ind w:hanging="108"/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752,4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752,4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100,0</w:t>
            </w:r>
          </w:p>
        </w:tc>
      </w:tr>
      <w:tr w:rsidR="008B567A" w:rsidRPr="0093638F" w:rsidTr="002B1ED1">
        <w:tc>
          <w:tcPr>
            <w:tcW w:w="271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803133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03133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122,5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122,5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100,0</w:t>
            </w:r>
          </w:p>
        </w:tc>
      </w:tr>
      <w:tr w:rsidR="008B567A" w:rsidRPr="0093638F" w:rsidTr="002B1ED1">
        <w:tc>
          <w:tcPr>
            <w:tcW w:w="271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8B567A" w:rsidRPr="0093638F" w:rsidRDefault="008B567A" w:rsidP="008B567A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8B567A" w:rsidRPr="0093638F" w:rsidRDefault="008B567A" w:rsidP="008B567A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ind w:left="-106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20 884,5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2 519,3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67A" w:rsidRPr="008B567A" w:rsidRDefault="008B567A" w:rsidP="008B567A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8B567A">
              <w:rPr>
                <w:rFonts w:ascii="Liberation Serif" w:hAnsi="Liberation Serif"/>
                <w:color w:val="000000"/>
                <w:sz w:val="24"/>
              </w:rPr>
              <w:t>12,1</w:t>
            </w:r>
          </w:p>
        </w:tc>
      </w:tr>
      <w:tr w:rsidR="00783669" w:rsidRPr="0093638F" w:rsidTr="002B1ED1">
        <w:trPr>
          <w:trHeight w:val="817"/>
        </w:trPr>
        <w:tc>
          <w:tcPr>
            <w:tcW w:w="271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экологической безопасности и обращение с отходами производства и потребления на территории городского округа Верхняя Пышма </w:t>
            </w:r>
          </w:p>
        </w:tc>
        <w:tc>
          <w:tcPr>
            <w:tcW w:w="1178" w:type="pct"/>
            <w:tcBorders>
              <w:left w:val="single" w:sz="4" w:space="0" w:color="auto"/>
            </w:tcBorders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349 032,8</w:t>
            </w:r>
          </w:p>
        </w:tc>
        <w:tc>
          <w:tcPr>
            <w:tcW w:w="707" w:type="pct"/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244 216,2</w:t>
            </w:r>
          </w:p>
        </w:tc>
        <w:tc>
          <w:tcPr>
            <w:tcW w:w="769" w:type="pct"/>
            <w:gridSpan w:val="2"/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70,0</w:t>
            </w:r>
          </w:p>
        </w:tc>
      </w:tr>
      <w:tr w:rsidR="00783669" w:rsidRPr="0093638F" w:rsidTr="002B1ED1">
        <w:trPr>
          <w:trHeight w:val="559"/>
        </w:trPr>
        <w:tc>
          <w:tcPr>
            <w:tcW w:w="271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tcBorders>
              <w:left w:val="single" w:sz="4" w:space="0" w:color="auto"/>
            </w:tcBorders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  <w:szCs w:val="24"/>
              </w:rPr>
              <w:t>215 472,1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  <w:szCs w:val="24"/>
              </w:rPr>
              <w:t>141 224,8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  <w:szCs w:val="24"/>
              </w:rPr>
              <w:t>65,5</w:t>
            </w:r>
          </w:p>
        </w:tc>
      </w:tr>
      <w:tr w:rsidR="00783669" w:rsidRPr="0093638F" w:rsidTr="002B1ED1">
        <w:tc>
          <w:tcPr>
            <w:tcW w:w="271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  <w:szCs w:val="24"/>
              </w:rPr>
              <w:t>133 560,7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  <w:szCs w:val="24"/>
              </w:rPr>
              <w:t>102 991,4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  <w:szCs w:val="24"/>
              </w:rPr>
              <w:t>77,1</w:t>
            </w:r>
          </w:p>
        </w:tc>
      </w:tr>
      <w:tr w:rsidR="00783669" w:rsidRPr="0093638F" w:rsidTr="002B1ED1">
        <w:trPr>
          <w:trHeight w:val="721"/>
        </w:trPr>
        <w:tc>
          <w:tcPr>
            <w:tcW w:w="271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безопасности жизнедеятельности населения городского округа Верхняя Пышма </w:t>
            </w: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54 082,6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20 498,8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37,9</w:t>
            </w:r>
          </w:p>
        </w:tc>
      </w:tr>
      <w:tr w:rsidR="00783669" w:rsidRPr="0093638F" w:rsidTr="002B1ED1">
        <w:tc>
          <w:tcPr>
            <w:tcW w:w="271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54 082,6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20 498,8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37,9</w:t>
            </w:r>
          </w:p>
        </w:tc>
      </w:tr>
      <w:tr w:rsidR="00783669" w:rsidRPr="0093638F" w:rsidTr="002B1ED1">
        <w:trPr>
          <w:trHeight w:val="583"/>
        </w:trPr>
        <w:tc>
          <w:tcPr>
            <w:tcW w:w="271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Профилактика правонарушений на территории городского округа Верхняя Пышма </w:t>
            </w: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111 876,3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68 335,6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61,1</w:t>
            </w:r>
          </w:p>
        </w:tc>
      </w:tr>
      <w:tr w:rsidR="00783669" w:rsidRPr="0093638F" w:rsidTr="002B1ED1">
        <w:tc>
          <w:tcPr>
            <w:tcW w:w="271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111 876,3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68 335,6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61,1</w:t>
            </w:r>
          </w:p>
        </w:tc>
      </w:tr>
      <w:tr w:rsidR="00783669" w:rsidRPr="0093638F" w:rsidTr="002B1ED1">
        <w:trPr>
          <w:trHeight w:val="770"/>
        </w:trPr>
        <w:tc>
          <w:tcPr>
            <w:tcW w:w="271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4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783669" w:rsidRPr="00783669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783669">
              <w:rPr>
                <w:rFonts w:ascii="Liberation Serif" w:hAnsi="Liberation Serif" w:cs="Liberation Serif"/>
                <w:sz w:val="24"/>
                <w:szCs w:val="24"/>
              </w:rPr>
              <w:t>Стратегическое планирование пространственного развития территории городского округа Верхняя Пышма </w:t>
            </w: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57 512,0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21 022,2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36,6</w:t>
            </w:r>
          </w:p>
        </w:tc>
      </w:tr>
      <w:tr w:rsidR="00783669" w:rsidRPr="0093638F" w:rsidTr="002B1ED1">
        <w:tc>
          <w:tcPr>
            <w:tcW w:w="271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57 512,0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21 022,2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36,6</w:t>
            </w:r>
          </w:p>
        </w:tc>
      </w:tr>
      <w:tr w:rsidR="00783669" w:rsidRPr="0093638F" w:rsidTr="002B1ED1">
        <w:trPr>
          <w:trHeight w:val="511"/>
        </w:trPr>
        <w:tc>
          <w:tcPr>
            <w:tcW w:w="271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внутреннего и въездного туризма в городском округе Верхняя Пышма </w:t>
            </w: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1 153,2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438,0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38,0</w:t>
            </w:r>
          </w:p>
        </w:tc>
      </w:tr>
      <w:tr w:rsidR="00783669" w:rsidRPr="0093638F" w:rsidTr="002B1ED1">
        <w:tc>
          <w:tcPr>
            <w:tcW w:w="271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1 153,2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438,0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38,0</w:t>
            </w:r>
          </w:p>
        </w:tc>
      </w:tr>
      <w:tr w:rsidR="00783669" w:rsidRPr="0093638F" w:rsidTr="002B1ED1">
        <w:trPr>
          <w:trHeight w:val="1046"/>
        </w:trPr>
        <w:tc>
          <w:tcPr>
            <w:tcW w:w="271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жильем педагогических работников муниципальных учреждений на территории городского округа Верхняя Пышма </w:t>
            </w: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2 922,2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1 623,5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b/>
                <w:color w:val="000000"/>
                <w:sz w:val="24"/>
              </w:rPr>
              <w:t>55,6</w:t>
            </w:r>
          </w:p>
        </w:tc>
      </w:tr>
      <w:tr w:rsidR="00783669" w:rsidRPr="0093638F" w:rsidTr="002B1ED1">
        <w:trPr>
          <w:trHeight w:val="567"/>
        </w:trPr>
        <w:tc>
          <w:tcPr>
            <w:tcW w:w="271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783669" w:rsidRPr="0093638F" w:rsidRDefault="00783669" w:rsidP="00783669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783669" w:rsidRPr="0093638F" w:rsidRDefault="00783669" w:rsidP="00783669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2 922,2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1 623,5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69" w:rsidRPr="00783669" w:rsidRDefault="00783669" w:rsidP="00783669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783669">
              <w:rPr>
                <w:rFonts w:ascii="Liberation Serif" w:hAnsi="Liberation Serif"/>
                <w:color w:val="000000"/>
                <w:sz w:val="24"/>
              </w:rPr>
              <w:t>55,6</w:t>
            </w:r>
          </w:p>
        </w:tc>
      </w:tr>
      <w:tr w:rsidR="00534362" w:rsidRPr="0093638F" w:rsidTr="002B1ED1">
        <w:trPr>
          <w:trHeight w:val="711"/>
        </w:trPr>
        <w:tc>
          <w:tcPr>
            <w:tcW w:w="271" w:type="pct"/>
            <w:vMerge w:val="restart"/>
            <w:shd w:val="clear" w:color="auto" w:fill="auto"/>
          </w:tcPr>
          <w:p w:rsidR="00534362" w:rsidRPr="0093638F" w:rsidRDefault="00534362" w:rsidP="00534362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42" w:type="pct"/>
            <w:vMerge w:val="restart"/>
            <w:shd w:val="clear" w:color="auto" w:fill="auto"/>
          </w:tcPr>
          <w:p w:rsidR="00534362" w:rsidRPr="0093638F" w:rsidRDefault="00534362" w:rsidP="00534362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Поддержка гражданских инициатив и социально ориентированных некоммерческих организаций на территории городского округа Верхняя Пышма </w:t>
            </w:r>
          </w:p>
        </w:tc>
        <w:tc>
          <w:tcPr>
            <w:tcW w:w="1178" w:type="pct"/>
            <w:shd w:val="clear" w:color="auto" w:fill="auto"/>
          </w:tcPr>
          <w:p w:rsidR="00534362" w:rsidRPr="0093638F" w:rsidRDefault="00534362" w:rsidP="00534362">
            <w:pPr>
              <w:contextualSpacing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b/>
                <w:sz w:val="24"/>
                <w:szCs w:val="24"/>
              </w:rPr>
              <w:t>всего, из них:</w:t>
            </w:r>
          </w:p>
        </w:tc>
        <w:tc>
          <w:tcPr>
            <w:tcW w:w="633" w:type="pct"/>
            <w:shd w:val="clear" w:color="auto" w:fill="auto"/>
          </w:tcPr>
          <w:p w:rsidR="00534362" w:rsidRPr="00534362" w:rsidRDefault="00534362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b/>
                <w:color w:val="000000"/>
                <w:sz w:val="24"/>
              </w:rPr>
              <w:t>8</w:t>
            </w:r>
            <w:r>
              <w:rPr>
                <w:rFonts w:ascii="Liberation Serif" w:hAnsi="Liberation Serif"/>
                <w:b/>
                <w:color w:val="000000"/>
                <w:sz w:val="24"/>
              </w:rPr>
              <w:t xml:space="preserve"> </w:t>
            </w:r>
            <w:r w:rsidRPr="00534362">
              <w:rPr>
                <w:rFonts w:ascii="Liberation Serif" w:hAnsi="Liberation Serif"/>
                <w:b/>
                <w:color w:val="000000"/>
                <w:sz w:val="24"/>
              </w:rPr>
              <w:t>657,4</w:t>
            </w:r>
          </w:p>
        </w:tc>
        <w:tc>
          <w:tcPr>
            <w:tcW w:w="707" w:type="pct"/>
            <w:shd w:val="clear" w:color="auto" w:fill="auto"/>
          </w:tcPr>
          <w:p w:rsidR="00534362" w:rsidRPr="00534362" w:rsidRDefault="00534362" w:rsidP="006B6326">
            <w:pPr>
              <w:jc w:val="right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b/>
                <w:color w:val="000000"/>
                <w:sz w:val="24"/>
              </w:rPr>
              <w:t>5</w:t>
            </w:r>
            <w:r>
              <w:rPr>
                <w:rFonts w:ascii="Liberation Serif" w:hAnsi="Liberation Serif"/>
                <w:b/>
                <w:color w:val="000000"/>
                <w:sz w:val="24"/>
              </w:rPr>
              <w:t xml:space="preserve"> </w:t>
            </w:r>
            <w:r w:rsidRPr="00534362">
              <w:rPr>
                <w:rFonts w:ascii="Liberation Serif" w:hAnsi="Liberation Serif"/>
                <w:b/>
                <w:color w:val="000000"/>
                <w:sz w:val="24"/>
              </w:rPr>
              <w:t>088,2</w:t>
            </w:r>
          </w:p>
        </w:tc>
        <w:tc>
          <w:tcPr>
            <w:tcW w:w="769" w:type="pct"/>
            <w:gridSpan w:val="2"/>
            <w:shd w:val="clear" w:color="auto" w:fill="auto"/>
          </w:tcPr>
          <w:p w:rsidR="00534362" w:rsidRPr="00534362" w:rsidRDefault="00534362" w:rsidP="00534362">
            <w:pPr>
              <w:jc w:val="center"/>
              <w:rPr>
                <w:rFonts w:ascii="Liberation Serif" w:hAnsi="Liberation Serif"/>
                <w:b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b/>
                <w:color w:val="000000"/>
                <w:sz w:val="24"/>
              </w:rPr>
              <w:t>58,8</w:t>
            </w:r>
          </w:p>
        </w:tc>
      </w:tr>
      <w:tr w:rsidR="00534362" w:rsidRPr="0093638F" w:rsidTr="002B1ED1">
        <w:trPr>
          <w:trHeight w:val="565"/>
        </w:trPr>
        <w:tc>
          <w:tcPr>
            <w:tcW w:w="271" w:type="pct"/>
            <w:vMerge/>
            <w:shd w:val="clear" w:color="auto" w:fill="auto"/>
          </w:tcPr>
          <w:p w:rsidR="00534362" w:rsidRPr="0093638F" w:rsidRDefault="00534362" w:rsidP="00534362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534362" w:rsidRPr="0093638F" w:rsidRDefault="00534362" w:rsidP="00534362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534362" w:rsidRPr="0093638F" w:rsidRDefault="00534362" w:rsidP="00534362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362" w:rsidRPr="00534362" w:rsidRDefault="00534362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color w:val="000000"/>
                <w:sz w:val="24"/>
              </w:rPr>
              <w:t>3 218,8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362" w:rsidRPr="00534362" w:rsidRDefault="00534362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color w:val="000000"/>
                <w:sz w:val="24"/>
              </w:rPr>
              <w:t>2 392,3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362" w:rsidRPr="00534362" w:rsidRDefault="00534362" w:rsidP="00534362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color w:val="000000"/>
                <w:sz w:val="24"/>
              </w:rPr>
              <w:t>74,3</w:t>
            </w:r>
          </w:p>
        </w:tc>
      </w:tr>
      <w:tr w:rsidR="00534362" w:rsidRPr="0093638F" w:rsidTr="002B1ED1">
        <w:trPr>
          <w:trHeight w:val="559"/>
        </w:trPr>
        <w:tc>
          <w:tcPr>
            <w:tcW w:w="271" w:type="pct"/>
            <w:vMerge/>
            <w:shd w:val="clear" w:color="auto" w:fill="auto"/>
          </w:tcPr>
          <w:p w:rsidR="00534362" w:rsidRPr="0093638F" w:rsidRDefault="00534362" w:rsidP="00534362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pct"/>
            <w:vMerge/>
            <w:shd w:val="clear" w:color="auto" w:fill="auto"/>
          </w:tcPr>
          <w:p w:rsidR="00534362" w:rsidRPr="0093638F" w:rsidRDefault="00534362" w:rsidP="00534362">
            <w:pPr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:rsidR="00534362" w:rsidRPr="0093638F" w:rsidRDefault="00534362" w:rsidP="00534362">
            <w:pPr>
              <w:contextualSpacing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638F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362" w:rsidRPr="00534362" w:rsidRDefault="00534362" w:rsidP="006B6326">
            <w:pPr>
              <w:ind w:left="-138"/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color w:val="000000"/>
                <w:sz w:val="24"/>
              </w:rPr>
              <w:t>5 438,6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362" w:rsidRPr="00534362" w:rsidRDefault="00534362" w:rsidP="006B6326">
            <w:pPr>
              <w:jc w:val="right"/>
              <w:rPr>
                <w:rFonts w:ascii="Liberation Serif" w:hAnsi="Liberation Serif"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color w:val="000000"/>
                <w:sz w:val="24"/>
              </w:rPr>
              <w:t>2 695,9</w:t>
            </w:r>
          </w:p>
        </w:tc>
        <w:tc>
          <w:tcPr>
            <w:tcW w:w="7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362" w:rsidRPr="00534362" w:rsidRDefault="00534362" w:rsidP="00534362">
            <w:pPr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 w:rsidRPr="00534362">
              <w:rPr>
                <w:rFonts w:ascii="Liberation Serif" w:hAnsi="Liberation Serif"/>
                <w:color w:val="000000"/>
                <w:sz w:val="24"/>
              </w:rPr>
              <w:t>49,6</w:t>
            </w:r>
          </w:p>
        </w:tc>
      </w:tr>
    </w:tbl>
    <w:p w:rsidR="002B6924" w:rsidRPr="0093638F" w:rsidRDefault="002B6924" w:rsidP="002B6924">
      <w:pPr>
        <w:spacing w:after="0" w:line="240" w:lineRule="auto"/>
        <w:ind w:firstLine="708"/>
        <w:contextualSpacing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BB49E8" w:rsidRPr="0093638F" w:rsidRDefault="00BB49E8" w:rsidP="00BB49E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638F">
        <w:rPr>
          <w:rFonts w:ascii="Liberation Serif" w:hAnsi="Liberation Serif" w:cs="Liberation Serif"/>
          <w:sz w:val="24"/>
          <w:szCs w:val="24"/>
        </w:rPr>
        <w:t>В первом полугодии 202</w:t>
      </w:r>
      <w:r w:rsidR="00534362">
        <w:rPr>
          <w:rFonts w:ascii="Liberation Serif" w:hAnsi="Liberation Serif" w:cs="Liberation Serif"/>
          <w:sz w:val="24"/>
          <w:szCs w:val="24"/>
        </w:rPr>
        <w:t>6</w:t>
      </w:r>
      <w:r w:rsidRPr="0093638F">
        <w:rPr>
          <w:rFonts w:ascii="Liberation Serif" w:hAnsi="Liberation Serif" w:cs="Liberation Serif"/>
          <w:sz w:val="24"/>
          <w:szCs w:val="24"/>
        </w:rPr>
        <w:t xml:space="preserve"> года в муниципальную программу внесен</w:t>
      </w:r>
      <w:r w:rsidR="00421E58">
        <w:rPr>
          <w:rFonts w:ascii="Liberation Serif" w:hAnsi="Liberation Serif" w:cs="Liberation Serif"/>
          <w:sz w:val="24"/>
          <w:szCs w:val="24"/>
        </w:rPr>
        <w:t>ы</w:t>
      </w:r>
      <w:r w:rsidR="00421E58" w:rsidRPr="00421E58">
        <w:rPr>
          <w:rFonts w:ascii="Liberation Serif" w:hAnsi="Liberation Serif" w:cs="Liberation Serif"/>
          <w:sz w:val="24"/>
          <w:szCs w:val="24"/>
        </w:rPr>
        <w:t xml:space="preserve"> </w:t>
      </w:r>
      <w:r w:rsidR="00421E58">
        <w:rPr>
          <w:rFonts w:ascii="Liberation Serif" w:hAnsi="Liberation Serif" w:cs="Liberation Serif"/>
          <w:sz w:val="24"/>
          <w:szCs w:val="24"/>
        </w:rPr>
        <w:t xml:space="preserve">следующие </w:t>
      </w:r>
      <w:r w:rsidRPr="0093638F">
        <w:rPr>
          <w:rFonts w:ascii="Liberation Serif" w:hAnsi="Liberation Serif" w:cs="Liberation Serif"/>
          <w:sz w:val="24"/>
          <w:szCs w:val="24"/>
        </w:rPr>
        <w:t>изменения:</w:t>
      </w:r>
    </w:p>
    <w:p w:rsidR="00BB49E8" w:rsidRPr="0093638F" w:rsidRDefault="00BB49E8" w:rsidP="00BB49E8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4"/>
          <w:szCs w:val="24"/>
          <w:lang w:eastAsia="ru-RU"/>
        </w:rPr>
      </w:pPr>
      <w:r w:rsidRPr="0093638F">
        <w:rPr>
          <w:rFonts w:ascii="Liberation Serif" w:hAnsi="Liberation Serif" w:cs="Liberation Serif"/>
          <w:sz w:val="24"/>
          <w:szCs w:val="24"/>
        </w:rPr>
        <w:t xml:space="preserve">- постановление </w:t>
      </w:r>
      <w:r w:rsidR="00421E58">
        <w:rPr>
          <w:rFonts w:ascii="Liberation Serif" w:hAnsi="Liberation Serif" w:cs="Liberation Serif"/>
          <w:sz w:val="24"/>
          <w:szCs w:val="24"/>
        </w:rPr>
        <w:t>А</w:t>
      </w:r>
      <w:r w:rsidRPr="0093638F">
        <w:rPr>
          <w:rFonts w:ascii="Liberation Serif" w:hAnsi="Liberation Serif" w:cs="Liberation Serif"/>
          <w:sz w:val="24"/>
          <w:szCs w:val="24"/>
        </w:rPr>
        <w:t xml:space="preserve">дминистрации городского округа Верхняя Пышма от </w:t>
      </w:r>
      <w:r w:rsidR="00534362" w:rsidRPr="00534362">
        <w:rPr>
          <w:rFonts w:ascii="Liberation Serif" w:hAnsi="Liberation Serif" w:cs="Liberation Serif"/>
          <w:sz w:val="24"/>
          <w:szCs w:val="24"/>
        </w:rPr>
        <w:t>20.02.2026 №</w:t>
      </w:r>
      <w:r w:rsidR="00534362">
        <w:rPr>
          <w:rFonts w:ascii="Liberation Serif" w:hAnsi="Liberation Serif" w:cs="Liberation Serif"/>
          <w:sz w:val="24"/>
          <w:szCs w:val="24"/>
        </w:rPr>
        <w:t> </w:t>
      </w:r>
      <w:r w:rsidR="00534362" w:rsidRPr="00534362">
        <w:rPr>
          <w:rFonts w:ascii="Liberation Serif" w:hAnsi="Liberation Serif" w:cs="Liberation Serif"/>
          <w:sz w:val="24"/>
          <w:szCs w:val="24"/>
        </w:rPr>
        <w:t xml:space="preserve">202 </w:t>
      </w:r>
      <w:r w:rsidRPr="0093638F">
        <w:rPr>
          <w:rFonts w:ascii="Liberation Serif" w:hAnsi="Liberation Serif" w:cs="Liberation Serif"/>
          <w:sz w:val="24"/>
          <w:szCs w:val="24"/>
        </w:rPr>
        <w:t>«О</w:t>
      </w:r>
      <w:r w:rsidR="006E0882">
        <w:rPr>
          <w:rFonts w:ascii="Liberation Serif" w:hAnsi="Liberation Serif" w:cs="Liberation Serif"/>
          <w:sz w:val="24"/>
          <w:szCs w:val="24"/>
        </w:rPr>
        <w:t> </w:t>
      </w:r>
      <w:r w:rsidRPr="0093638F">
        <w:rPr>
          <w:rFonts w:ascii="Liberation Serif" w:hAnsi="Liberation Serif" w:cs="Liberation Serif"/>
          <w:sz w:val="24"/>
          <w:szCs w:val="24"/>
        </w:rPr>
        <w:t>внесении изменений в муниципальную программу «Совершенствование социально-экономической политики на территории городского округа Верхняя Пышма»;</w:t>
      </w:r>
    </w:p>
    <w:p w:rsidR="00BB49E8" w:rsidRDefault="00BB49E8" w:rsidP="00BB49E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3638F">
        <w:rPr>
          <w:rFonts w:ascii="Liberation Serif" w:hAnsi="Liberation Serif" w:cs="Liberation Serif"/>
          <w:sz w:val="24"/>
          <w:szCs w:val="24"/>
        </w:rPr>
        <w:t xml:space="preserve">- постановление </w:t>
      </w:r>
      <w:r w:rsidR="00421E58">
        <w:rPr>
          <w:rFonts w:ascii="Liberation Serif" w:hAnsi="Liberation Serif" w:cs="Liberation Serif"/>
          <w:sz w:val="24"/>
          <w:szCs w:val="24"/>
        </w:rPr>
        <w:t>А</w:t>
      </w:r>
      <w:r w:rsidRPr="0093638F">
        <w:rPr>
          <w:rFonts w:ascii="Liberation Serif" w:hAnsi="Liberation Serif" w:cs="Liberation Serif"/>
          <w:sz w:val="24"/>
          <w:szCs w:val="24"/>
        </w:rPr>
        <w:t xml:space="preserve">дминистрации городского округа Верхняя Пышма </w:t>
      </w:r>
      <w:r w:rsidR="00534362" w:rsidRPr="00534362">
        <w:rPr>
          <w:rFonts w:ascii="Liberation Serif" w:hAnsi="Liberation Serif" w:cs="Liberation Serif"/>
          <w:sz w:val="24"/>
          <w:szCs w:val="24"/>
        </w:rPr>
        <w:t>от 28.04.2026 №</w:t>
      </w:r>
      <w:r w:rsidR="00534362">
        <w:rPr>
          <w:rFonts w:ascii="Liberation Serif" w:hAnsi="Liberation Serif" w:cs="Liberation Serif"/>
          <w:sz w:val="24"/>
          <w:szCs w:val="24"/>
        </w:rPr>
        <w:t> </w:t>
      </w:r>
      <w:r w:rsidR="00534362" w:rsidRPr="00534362">
        <w:rPr>
          <w:rFonts w:ascii="Liberation Serif" w:hAnsi="Liberation Serif" w:cs="Liberation Serif"/>
          <w:sz w:val="24"/>
          <w:szCs w:val="24"/>
        </w:rPr>
        <w:t xml:space="preserve">652 </w:t>
      </w:r>
      <w:r w:rsidRPr="0093638F">
        <w:rPr>
          <w:rFonts w:ascii="Liberation Serif" w:hAnsi="Liberation Serif" w:cs="Liberation Serif"/>
          <w:sz w:val="24"/>
          <w:szCs w:val="24"/>
        </w:rPr>
        <w:t>«О</w:t>
      </w:r>
      <w:r w:rsidR="006E0882">
        <w:rPr>
          <w:rFonts w:ascii="Liberation Serif" w:hAnsi="Liberation Serif" w:cs="Liberation Serif"/>
          <w:sz w:val="24"/>
          <w:szCs w:val="24"/>
        </w:rPr>
        <w:t> </w:t>
      </w:r>
      <w:r w:rsidRPr="0093638F">
        <w:rPr>
          <w:rFonts w:ascii="Liberation Serif" w:hAnsi="Liberation Serif" w:cs="Liberation Serif"/>
          <w:sz w:val="24"/>
          <w:szCs w:val="24"/>
        </w:rPr>
        <w:t>внесении изменений в муниципальную программу «Совершенствование социально-экономической политики на территории городского окр</w:t>
      </w:r>
      <w:r w:rsidR="00534362">
        <w:rPr>
          <w:rFonts w:ascii="Liberation Serif" w:hAnsi="Liberation Serif" w:cs="Liberation Serif"/>
          <w:sz w:val="24"/>
          <w:szCs w:val="24"/>
        </w:rPr>
        <w:t>уга Верхняя Пышма»;</w:t>
      </w:r>
    </w:p>
    <w:p w:rsidR="00534362" w:rsidRDefault="00534362" w:rsidP="0053436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3638F">
        <w:rPr>
          <w:rFonts w:ascii="Liberation Serif" w:hAnsi="Liberation Serif" w:cs="Liberation Serif"/>
          <w:sz w:val="24"/>
          <w:szCs w:val="24"/>
        </w:rPr>
        <w:lastRenderedPageBreak/>
        <w:t xml:space="preserve">- постановление </w:t>
      </w:r>
      <w:r w:rsidR="00421E58">
        <w:rPr>
          <w:rFonts w:ascii="Liberation Serif" w:hAnsi="Liberation Serif" w:cs="Liberation Serif"/>
          <w:sz w:val="24"/>
          <w:szCs w:val="24"/>
        </w:rPr>
        <w:t>А</w:t>
      </w:r>
      <w:r w:rsidRPr="0093638F">
        <w:rPr>
          <w:rFonts w:ascii="Liberation Serif" w:hAnsi="Liberation Serif" w:cs="Liberation Serif"/>
          <w:sz w:val="24"/>
          <w:szCs w:val="24"/>
        </w:rPr>
        <w:t xml:space="preserve">дминистрации городского округа Верхняя Пышма </w:t>
      </w:r>
      <w:r w:rsidRPr="00534362">
        <w:rPr>
          <w:rFonts w:ascii="Liberation Serif" w:hAnsi="Liberation Serif" w:cs="Liberation Serif"/>
          <w:sz w:val="24"/>
          <w:szCs w:val="24"/>
        </w:rPr>
        <w:t>от 26.06.2026 №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534362">
        <w:rPr>
          <w:rFonts w:ascii="Liberation Serif" w:hAnsi="Liberation Serif" w:cs="Liberation Serif"/>
          <w:sz w:val="24"/>
          <w:szCs w:val="24"/>
        </w:rPr>
        <w:t xml:space="preserve">967 </w:t>
      </w:r>
      <w:r w:rsidRPr="0093638F">
        <w:rPr>
          <w:rFonts w:ascii="Liberation Serif" w:hAnsi="Liberation Serif" w:cs="Liberation Serif"/>
          <w:sz w:val="24"/>
          <w:szCs w:val="24"/>
        </w:rPr>
        <w:t>«О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93638F">
        <w:rPr>
          <w:rFonts w:ascii="Liberation Serif" w:hAnsi="Liberation Serif" w:cs="Liberation Serif"/>
          <w:sz w:val="24"/>
          <w:szCs w:val="24"/>
        </w:rPr>
        <w:t>внесении изменений в муниципальную программу «Совершенствование социально-экономической политики на территории городского окр</w:t>
      </w:r>
      <w:r>
        <w:rPr>
          <w:rFonts w:ascii="Liberation Serif" w:hAnsi="Liberation Serif" w:cs="Liberation Serif"/>
          <w:sz w:val="24"/>
          <w:szCs w:val="24"/>
        </w:rPr>
        <w:t>уга Верхняя Пышма».</w:t>
      </w:r>
    </w:p>
    <w:p w:rsidR="00BB49E8" w:rsidRPr="0093638F" w:rsidRDefault="00421E58" w:rsidP="00BB49E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Информация</w:t>
      </w:r>
      <w:r w:rsidR="00BB49E8" w:rsidRPr="0093638F">
        <w:rPr>
          <w:rFonts w:ascii="Liberation Serif" w:hAnsi="Liberation Serif" w:cs="Liberation Serif"/>
          <w:sz w:val="24"/>
          <w:szCs w:val="24"/>
        </w:rPr>
        <w:t xml:space="preserve"> о достижении значений целевых показателей </w:t>
      </w:r>
      <w:r w:rsidR="006E0882">
        <w:rPr>
          <w:rFonts w:ascii="Liberation Serif" w:hAnsi="Liberation Serif" w:cs="Liberation Serif"/>
          <w:sz w:val="24"/>
          <w:szCs w:val="24"/>
        </w:rPr>
        <w:t>муниципальной п</w:t>
      </w:r>
      <w:r w:rsidR="006E0882" w:rsidRPr="0093638F">
        <w:rPr>
          <w:rFonts w:ascii="Liberation Serif" w:hAnsi="Liberation Serif" w:cs="Liberation Serif"/>
          <w:sz w:val="24"/>
          <w:szCs w:val="24"/>
        </w:rPr>
        <w:t>рограммы</w:t>
      </w:r>
      <w:r w:rsidR="00BB49E8" w:rsidRPr="0093638F">
        <w:rPr>
          <w:rFonts w:ascii="Liberation Serif" w:hAnsi="Liberation Serif" w:cs="Liberation Serif"/>
          <w:sz w:val="24"/>
          <w:szCs w:val="24"/>
        </w:rPr>
        <w:t xml:space="preserve"> пр</w:t>
      </w:r>
      <w:r>
        <w:rPr>
          <w:rFonts w:ascii="Liberation Serif" w:hAnsi="Liberation Serif" w:cs="Liberation Serif"/>
          <w:sz w:val="24"/>
          <w:szCs w:val="24"/>
        </w:rPr>
        <w:t>едставлена</w:t>
      </w:r>
      <w:r w:rsidR="00BB49E8" w:rsidRPr="0093638F">
        <w:rPr>
          <w:rFonts w:ascii="Liberation Serif" w:hAnsi="Liberation Serif" w:cs="Liberation Serif"/>
          <w:sz w:val="24"/>
          <w:szCs w:val="24"/>
        </w:rPr>
        <w:t xml:space="preserve"> в Приложении № 1. </w:t>
      </w:r>
      <w:r>
        <w:rPr>
          <w:rFonts w:ascii="Liberation Serif" w:hAnsi="Liberation Serif" w:cs="Liberation Serif"/>
          <w:sz w:val="24"/>
          <w:szCs w:val="24"/>
        </w:rPr>
        <w:t>Информация</w:t>
      </w:r>
      <w:r w:rsidR="00BB49E8" w:rsidRPr="0093638F">
        <w:rPr>
          <w:rFonts w:ascii="Liberation Serif" w:hAnsi="Liberation Serif" w:cs="Liberation Serif"/>
          <w:sz w:val="24"/>
          <w:szCs w:val="24"/>
        </w:rPr>
        <w:t xml:space="preserve"> о выполнении мероприятий в разрезе подпрограмм </w:t>
      </w:r>
      <w:r w:rsidR="006E0882">
        <w:rPr>
          <w:rFonts w:ascii="Liberation Serif" w:hAnsi="Liberation Serif" w:cs="Liberation Serif"/>
          <w:sz w:val="24"/>
          <w:szCs w:val="24"/>
        </w:rPr>
        <w:t>муниципальной п</w:t>
      </w:r>
      <w:r w:rsidR="00BB49E8" w:rsidRPr="0093638F">
        <w:rPr>
          <w:rFonts w:ascii="Liberation Serif" w:hAnsi="Liberation Serif" w:cs="Liberation Serif"/>
          <w:sz w:val="24"/>
          <w:szCs w:val="24"/>
        </w:rPr>
        <w:t xml:space="preserve">рограммы </w:t>
      </w:r>
      <w:r>
        <w:rPr>
          <w:rFonts w:ascii="Liberation Serif" w:hAnsi="Liberation Serif" w:cs="Liberation Serif"/>
          <w:sz w:val="24"/>
          <w:szCs w:val="24"/>
        </w:rPr>
        <w:t>представлена</w:t>
      </w:r>
      <w:r w:rsidR="00BB49E8" w:rsidRPr="0093638F">
        <w:rPr>
          <w:rFonts w:ascii="Liberation Serif" w:hAnsi="Liberation Serif" w:cs="Liberation Serif"/>
          <w:sz w:val="24"/>
          <w:szCs w:val="24"/>
        </w:rPr>
        <w:t xml:space="preserve"> в Приложении № 2. </w:t>
      </w:r>
    </w:p>
    <w:p w:rsidR="00BB49E8" w:rsidRPr="0093638F" w:rsidRDefault="00BB49E8" w:rsidP="002B6924">
      <w:pPr>
        <w:spacing w:after="0" w:line="240" w:lineRule="auto"/>
        <w:ind w:firstLine="708"/>
        <w:contextualSpacing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2B6924" w:rsidRDefault="00421E58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итогам</w:t>
      </w:r>
      <w:r w:rsidR="002B6924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реализации мероприятий муниципальной программы в</w:t>
      </w:r>
      <w:r w:rsidR="00F64852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="0053436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первом</w:t>
      </w:r>
      <w:r w:rsidR="00F64852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="002B6924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полугодии 202</w:t>
      </w:r>
      <w:r w:rsidR="00534362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достигнуты следующие результаты</w:t>
      </w:r>
      <w:r w:rsidR="002B6924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B8787B" w:rsidRPr="001B2F09" w:rsidRDefault="00B8787B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B6924" w:rsidRPr="000E48D1" w:rsidRDefault="002B6924" w:rsidP="00B8787B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="006E0882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1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Развитие местного самоуправления на территории городского округа Верхняя Пышма:</w:t>
      </w:r>
    </w:p>
    <w:p w:rsidR="0093638F" w:rsidRPr="0093638F" w:rsidRDefault="0093638F" w:rsidP="0093638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учтено 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481</w:t>
      </w:r>
      <w:r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захоронени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е</w:t>
      </w:r>
      <w:r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книге регистрации захоронений по всем кладбищам городского округа Верхняя Пышма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соблюдаются сроки предоставления выполняемых работ по организации и содержанию мест захоронения;</w:t>
      </w:r>
    </w:p>
    <w:p w:rsidR="00834F46" w:rsidRDefault="00834F46" w:rsidP="0093638F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415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осуществляются государственные полномочия Свердловской области, возложенные на Администрацию городского округа Верхняя Пышма по созданию административных комиссий, составлению протоколов об административн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ых правонарушениях, составлению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/изменению списков кандидатов в присяжные заседатели федеральных судов общей юрисдикции в установленные законодательством сроки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3638F" w:rsidRPr="0093638F" w:rsidRDefault="0093638F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786FC4" w:rsidRPr="000E48D1" w:rsidRDefault="00786FC4" w:rsidP="00786FC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ПП 2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Информационное общество в городском округе Верхняя Пышма:</w:t>
      </w:r>
    </w:p>
    <w:p w:rsidR="00786FC4" w:rsidRDefault="00786FC4" w:rsidP="00786FC4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 2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выпуск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газеты «Красное знамя»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 общим количеством страниц 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214,81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единицы общим тиражом 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000 штук,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 также</w:t>
      </w:r>
      <w:r w:rsidRP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A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>2</w:t>
      </w:r>
      <w:r w:rsidR="00DA6EF2" w:rsidRPr="00DA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выпуск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приложения к газете «Красное знамя» - «Муниципальный вестник городского округа Верхняя Пышма»</w:t>
      </w:r>
      <w:r w:rsidRPr="0096632E"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общим количеством страниц 2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7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8</w:t>
      </w:r>
      <w:r w:rsidR="002B7838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6632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общим тиражом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150</w:t>
      </w:r>
      <w:r w:rsidRPr="0096632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штук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D6655E" w:rsidRPr="006412C6" w:rsidRDefault="00E91392" w:rsidP="00421E58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средствах массовой информации и в сети «Интернет», в том числе социальных сетях</w:t>
      </w:r>
      <w:r w:rsidR="00D665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освещающих деятельность органов исполнительной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государственной власти, органов местного самоуправления, </w:t>
      </w:r>
      <w:r w:rsidR="00421E58" w:rsidRP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размещено 89 информационных материалов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421E58" w:rsidRP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содержащих социально значимую информацию;</w:t>
      </w:r>
    </w:p>
    <w:p w:rsidR="00786FC4" w:rsidRDefault="00421E58" w:rsidP="00786FC4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информационном портале </w:t>
      </w:r>
      <w:proofErr w:type="spellStart"/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верхняяпышмаправо.рф</w:t>
      </w:r>
      <w:proofErr w:type="spellEnd"/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86FC4"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размещены муниципальные правовые акты городского округа Верхняя Пышма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объемом</w:t>
      </w:r>
      <w:r w:rsidR="00786FC4"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358,8</w:t>
      </w:r>
      <w:r w:rsidR="00786F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мегабайт;</w:t>
      </w:r>
    </w:p>
    <w:p w:rsidR="00A450B4" w:rsidRDefault="00A450B4" w:rsidP="00786FC4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целях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укрепления материально-технической базы 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для редакции газеты «Красное знамя»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приобретен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компьютерная техника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вспышка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для </w:t>
      </w:r>
      <w:r w:rsidR="00834F46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фотоаппарата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786FC4" w:rsidRDefault="00786FC4" w:rsidP="00421E58">
      <w:pPr>
        <w:numPr>
          <w:ilvl w:val="0"/>
          <w:numId w:val="2"/>
        </w:numPr>
        <w:spacing w:after="0" w:line="240" w:lineRule="auto"/>
        <w:ind w:left="0" w:firstLine="425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рамках договора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заключенного между Администрацией городского округа Верхняя Пышма и У</w:t>
      </w:r>
      <w:r w:rsidR="00421E58" w:rsidRP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правление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="00421E58" w:rsidRP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федеральной службы государственной статистики по 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="00421E58" w:rsidRP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вердловской области и 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</w:t>
      </w:r>
      <w:r w:rsidR="00421E58" w:rsidRP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урганской области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 13.03.2026 № </w:t>
      </w:r>
      <w:r w:rsidR="00421E58" w:rsidRP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15-5юр//А-06/2026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получено 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36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статистически</w:t>
      </w:r>
      <w:r w:rsidR="00A450B4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работ, а также 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7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статистическ</w:t>
      </w:r>
      <w:r w:rsidR="00A450B4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их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публикаци</w:t>
      </w:r>
      <w:r w:rsidR="00A450B4">
        <w:rPr>
          <w:rFonts w:ascii="Liberation Serif" w:eastAsia="Times New Roman" w:hAnsi="Liberation Serif" w:cs="Liberation Serif"/>
          <w:sz w:val="24"/>
          <w:szCs w:val="24"/>
          <w:lang w:eastAsia="ru-RU"/>
        </w:rPr>
        <w:t>й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для использования в работе </w:t>
      </w:r>
      <w:r w:rsidRPr="0096632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сотрудник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ами</w:t>
      </w:r>
      <w:r w:rsidRPr="0096632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21E58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96632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дминистрации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городского округа Верхняя Пышма;</w:t>
      </w:r>
    </w:p>
    <w:p w:rsidR="00065304" w:rsidRPr="00065304" w:rsidRDefault="00421E58" w:rsidP="00421E58">
      <w:pPr>
        <w:pStyle w:val="a6"/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государственной информационной системе жилищно-коммунального хозяйства </w:t>
      </w:r>
      <w:r w:rsidR="00065304"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осуществлен сбор, выверка, обработка и ввод данных по учету 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752</w:t>
      </w:r>
      <w:r w:rsidR="00065304"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частных домохозяйств 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городского округа Верхняя Пышма</w:t>
      </w:r>
      <w:r w:rsidR="00065304"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3638F" w:rsidRPr="0093638F" w:rsidRDefault="0093638F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E91392" w:rsidRPr="000E48D1" w:rsidRDefault="00E91392" w:rsidP="00E91392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ПП 3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Поддержка и развитие субъектов малого и среднего предпринимательства </w:t>
      </w:r>
    </w:p>
    <w:p w:rsidR="00E91392" w:rsidRPr="000E48D1" w:rsidRDefault="00E91392" w:rsidP="00E91392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в городском округе Верхняя Пышма:</w:t>
      </w:r>
    </w:p>
    <w:p w:rsidR="00065304" w:rsidRDefault="00421E58" w:rsidP="00F96DA6">
      <w:pPr>
        <w:pStyle w:val="a6"/>
        <w:numPr>
          <w:ilvl w:val="0"/>
          <w:numId w:val="19"/>
        </w:numPr>
        <w:spacing w:after="0" w:line="240" w:lineRule="auto"/>
        <w:ind w:left="0" w:firstLine="42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итогам первого полугодия 2026 года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зарегистрирован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5 258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субъектов малого и среднего предпринимательства </w:t>
      </w:r>
      <w:r w:rsidRPr="00370F23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(далее – СМСП)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что 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расчете на 10 тысяч человек населения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городского округа Верхняя Пышма 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составляет 571 единицу;</w:t>
      </w:r>
    </w:p>
    <w:p w:rsidR="00065304" w:rsidRPr="00065304" w:rsidRDefault="00065304" w:rsidP="00F96DA6">
      <w:pPr>
        <w:pStyle w:val="a6"/>
        <w:numPr>
          <w:ilvl w:val="0"/>
          <w:numId w:val="19"/>
        </w:numPr>
        <w:spacing w:after="0" w:line="240" w:lineRule="auto"/>
        <w:ind w:left="0" w:firstLine="42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доля СМСП,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воспользовавшихся мерами поддержки</w:t>
      </w:r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Верхнепышминского</w:t>
      </w:r>
      <w:proofErr w:type="spellEnd"/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фонда поддержки предпринимателей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составила 19,5 </w:t>
      </w:r>
      <w:r w:rsidR="00D63E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процентов </w:t>
      </w:r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(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1 025 </w:t>
      </w:r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СМСП);</w:t>
      </w:r>
    </w:p>
    <w:p w:rsidR="00065304" w:rsidRPr="00065304" w:rsidRDefault="00D63EA3" w:rsidP="00F96DA6">
      <w:pPr>
        <w:pStyle w:val="a6"/>
        <w:numPr>
          <w:ilvl w:val="0"/>
          <w:numId w:val="19"/>
        </w:numPr>
        <w:spacing w:after="0" w:line="240" w:lineRule="auto"/>
        <w:ind w:left="0" w:firstLine="42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мероприятиях, </w:t>
      </w:r>
      <w:r w:rsidR="00065304"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направленных на развитие молодежного предпринимательства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, приняли участие</w:t>
      </w:r>
      <w:r w:rsidR="00065304"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5</w:t>
      </w:r>
      <w:r w:rsidR="00065304"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человек;</w:t>
      </w:r>
    </w:p>
    <w:p w:rsidR="00065304" w:rsidRPr="00065304" w:rsidRDefault="00D63EA3" w:rsidP="00F96DA6">
      <w:pPr>
        <w:pStyle w:val="a6"/>
        <w:numPr>
          <w:ilvl w:val="0"/>
          <w:numId w:val="19"/>
        </w:numPr>
        <w:spacing w:after="0" w:line="240" w:lineRule="auto"/>
        <w:ind w:left="0" w:firstLine="42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для 325 участников </w:t>
      </w:r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проведены обучение, консультации </w:t>
      </w:r>
      <w:proofErr w:type="spellStart"/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самозанятых</w:t>
      </w:r>
      <w:proofErr w:type="spellEnd"/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безработных граждан,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желающих открыть свое дело;</w:t>
      </w:r>
    </w:p>
    <w:p w:rsidR="00065304" w:rsidRPr="00367053" w:rsidRDefault="00065304" w:rsidP="00F96DA6">
      <w:pPr>
        <w:pStyle w:val="a6"/>
        <w:numPr>
          <w:ilvl w:val="0"/>
          <w:numId w:val="19"/>
        </w:numPr>
        <w:spacing w:after="0" w:line="240" w:lineRule="auto"/>
        <w:ind w:left="0" w:firstLine="42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количество </w:t>
      </w:r>
      <w:proofErr w:type="spellStart"/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самозанятых</w:t>
      </w:r>
      <w:proofErr w:type="spellEnd"/>
      <w:r w:rsidRPr="000653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зарегистрированных на территории городского округа Верхняя </w:t>
      </w:r>
      <w:r w:rsidRPr="0036705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Пышма с 2020 года (нарастающим итогом) составило 13 113 человек;</w:t>
      </w:r>
    </w:p>
    <w:p w:rsidR="00065304" w:rsidRPr="00367053" w:rsidRDefault="00D63EA3" w:rsidP="00367053">
      <w:pPr>
        <w:pStyle w:val="a6"/>
        <w:numPr>
          <w:ilvl w:val="0"/>
          <w:numId w:val="19"/>
        </w:numPr>
        <w:spacing w:after="0" w:line="240" w:lineRule="auto"/>
        <w:ind w:left="0" w:firstLine="42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 </w:t>
      </w:r>
      <w:r w:rsidR="00F96DA6" w:rsidRPr="0036705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субъектам малого предпринимательства </w:t>
      </w:r>
      <w:r w:rsidRPr="0036705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оказана имущественная поддержка </w:t>
      </w:r>
      <w:r w:rsidR="00F96DA6" w:rsidRPr="00367053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части размещения в Центре поддержки малого предпринимательства</w:t>
      </w:r>
      <w:r w:rsidR="00367053" w:rsidRPr="00367053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924" w:rsidRPr="0093638F" w:rsidRDefault="002B6924" w:rsidP="00865D96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863C4" w:rsidRPr="000E48D1" w:rsidRDefault="00D863C4" w:rsidP="00F96DA6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ПП 4</w:t>
      </w:r>
      <w:r w:rsid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Развитие архивного дела на территории </w:t>
      </w:r>
      <w:r w:rsidR="00F96DA6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городского округа Верхняя Пышма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:</w:t>
      </w:r>
    </w:p>
    <w:p w:rsidR="00D863C4" w:rsidRPr="00D863C4" w:rsidRDefault="00D863C4" w:rsidP="00865D96">
      <w:pPr>
        <w:numPr>
          <w:ilvl w:val="0"/>
          <w:numId w:val="20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удовлетворен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610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запрос</w:t>
      </w:r>
      <w:r w:rsidR="00D63E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пользователей в архивной информации, в том числе для органов власти </w:t>
      </w:r>
      <w:r w:rsid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158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D863C4" w:rsidRDefault="00D863C4" w:rsidP="00F96DA6">
      <w:pPr>
        <w:numPr>
          <w:ilvl w:val="0"/>
          <w:numId w:val="20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муниципальном архивном фонде </w:t>
      </w:r>
      <w:r w:rsidR="00D63E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 хранении находятся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25 </w:t>
      </w:r>
      <w:r w:rsid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925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D63E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документов. В</w:t>
      </w:r>
      <w:r w:rsid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96DA6"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первом полугодии </w:t>
      </w:r>
      <w:r w:rsidR="00D63E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2026 года </w:t>
      </w:r>
      <w:r w:rsidR="00F96DA6"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принято 222 единицы хранения управленческ</w:t>
      </w:r>
      <w:r w:rsid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 документации и 4 фотоальбома;</w:t>
      </w:r>
    </w:p>
    <w:p w:rsidR="00F96DA6" w:rsidRPr="00D863C4" w:rsidRDefault="00F96DA6" w:rsidP="00F96DA6">
      <w:pPr>
        <w:numPr>
          <w:ilvl w:val="0"/>
          <w:numId w:val="20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22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700 архивных документов, находящихся на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хранении</w:t>
      </w:r>
      <w:r w:rsidR="00D63EA3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D63EA3" w:rsidRPr="00D63EA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D63E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="00D63EA3"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ереведены в электронную форму</w:t>
      </w:r>
      <w:r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Продолжена работа по переведу в электронный вид документов фонда №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 «Исполнительный комитета </w:t>
      </w:r>
      <w:proofErr w:type="spellStart"/>
      <w:r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Верхнепышминского</w:t>
      </w:r>
      <w:proofErr w:type="spellEnd"/>
      <w:r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городского Совета народных депутатов» за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1964 – 1972 годы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D863C4" w:rsidRDefault="00D63EA3" w:rsidP="007C3CB1">
      <w:pPr>
        <w:numPr>
          <w:ilvl w:val="0"/>
          <w:numId w:val="20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целях </w:t>
      </w:r>
      <w:r w:rsidR="00D863C4"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хранения документации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соответстви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D863C4" w:rsidRPr="00D863C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требованиями правил и нормативно-методических документов Федеральной архивной службы России приобретены архивные короба</w:t>
      </w:r>
      <w:r w:rsid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="00F96DA6" w:rsidRPr="00F96D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выполнены переп</w:t>
      </w:r>
      <w:r w:rsid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летные и реставрационные работы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 С</w:t>
      </w:r>
      <w:r w:rsidR="007C3CB1"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охранность документов обеспечена</w:t>
      </w:r>
      <w:r w:rsid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полном объеме.</w:t>
      </w:r>
    </w:p>
    <w:p w:rsidR="00D863C4" w:rsidRPr="00D863C4" w:rsidRDefault="00D863C4" w:rsidP="00D863C4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E48D1" w:rsidRPr="000E48D1" w:rsidRDefault="00D863C4" w:rsidP="00D863C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ПП 5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</w:t>
      </w:r>
      <w:r w:rsidR="007C3CB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Развитие градостроительной деятельности на территории городского округа </w:t>
      </w:r>
    </w:p>
    <w:p w:rsidR="00D863C4" w:rsidRPr="000E48D1" w:rsidRDefault="007C3CB1" w:rsidP="00D863C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Верхняя Пышма</w:t>
      </w:r>
      <w:r w:rsidR="00D863C4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:</w:t>
      </w:r>
    </w:p>
    <w:p w:rsidR="00D863C4" w:rsidRPr="00D863C4" w:rsidRDefault="007C3CB1" w:rsidP="007C3CB1">
      <w:pPr>
        <w:numPr>
          <w:ilvl w:val="0"/>
          <w:numId w:val="21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осуществляется работа по внесению данных в </w:t>
      </w:r>
      <w:r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Государственн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ую</w:t>
      </w:r>
      <w:r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информационн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ую</w:t>
      </w:r>
      <w:r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систем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</w:t>
      </w:r>
      <w:r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обеспечения градостроительной деятельности Свердловской области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городскому округу Верхняя Пышма.</w:t>
      </w:r>
    </w:p>
    <w:p w:rsidR="00D863C4" w:rsidRPr="00D863C4" w:rsidRDefault="00D863C4" w:rsidP="00865D96">
      <w:pPr>
        <w:spacing w:after="0" w:line="240" w:lineRule="auto"/>
        <w:ind w:firstLine="708"/>
        <w:contextualSpacing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D863C4" w:rsidRPr="000E48D1" w:rsidRDefault="00D863C4" w:rsidP="007C3CB1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ПП 6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Комплексное развитие сельских территорий г</w:t>
      </w:r>
      <w:r w:rsidR="007C3CB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ородского округа Верхняя Пышма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:</w:t>
      </w:r>
    </w:p>
    <w:p w:rsidR="007C3CB1" w:rsidRPr="007C3CB1" w:rsidRDefault="00D63EA3" w:rsidP="007C3CB1">
      <w:pPr>
        <w:pStyle w:val="a6"/>
        <w:numPr>
          <w:ilvl w:val="0"/>
          <w:numId w:val="3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первом полугодии 2026 года на приобретение</w:t>
      </w:r>
      <w:r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однокомнатн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квартир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общей площадью 39,6 кв.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м. в п. </w:t>
      </w:r>
      <w:r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Кедровое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городского округа Верхняя Пышма </w:t>
      </w:r>
      <w:r w:rsidR="007C3CB1"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выделена социальная выплата </w:t>
      </w:r>
      <w:r w:rsid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из средств федерального, областного и местного бюджетов </w:t>
      </w:r>
      <w:r w:rsidR="007C3CB1"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семье</w:t>
      </w:r>
      <w:r w:rsid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7C3CB1" w:rsidRPr="007C3CB1">
        <w:t xml:space="preserve"> </w:t>
      </w:r>
      <w:r w:rsidR="007C3CB1"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состоящ</w:t>
      </w:r>
      <w:r w:rsid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ей</w:t>
      </w:r>
      <w:r w:rsidR="007C3CB1"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из двух человек</w:t>
      </w:r>
      <w:r w:rsid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D863C4" w:rsidRDefault="006B6326" w:rsidP="0044751F">
      <w:pPr>
        <w:pStyle w:val="a6"/>
        <w:numPr>
          <w:ilvl w:val="0"/>
          <w:numId w:val="3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завершены</w:t>
      </w:r>
      <w:r w:rsidR="00A520A1" w:rsidRPr="007C3CB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работы </w:t>
      </w:r>
      <w:r w:rsidR="00A520A1" w:rsidRPr="00BA44A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благоустройству общественных территорий</w:t>
      </w:r>
      <w:r w:rsidRPr="00BA44A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устройству детских площадок</w:t>
      </w:r>
      <w:r w:rsidR="00BA44A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муниципальному контракту от 30.10.2023 </w:t>
      </w:r>
      <w:r w:rsidR="0044751F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 </w:t>
      </w:r>
      <w:r w:rsidR="0044751F" w:rsidRPr="0044751F">
        <w:rPr>
          <w:rFonts w:ascii="Liberation Serif" w:eastAsia="Times New Roman" w:hAnsi="Liberation Serif" w:cs="Liberation Serif"/>
          <w:sz w:val="24"/>
          <w:szCs w:val="24"/>
          <w:lang w:eastAsia="ru-RU"/>
        </w:rPr>
        <w:t>01623000058230003750001</w:t>
      </w:r>
      <w:r w:rsidR="0044751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п. Исеть</w:t>
      </w:r>
      <w:r w:rsidR="00104A35" w:rsidRPr="00104A3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04A3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городского округа Верхняя Пышма</w:t>
      </w:r>
      <w:r w:rsidR="00BA44A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адресам: ул. Школьников, д. 23-25, ул. Мира, д. 14, ул.</w:t>
      </w:r>
      <w:r w:rsidR="00104A35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="00BA44A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Дружбы, д. 1а-1б;</w:t>
      </w:r>
    </w:p>
    <w:p w:rsidR="00BA44A4" w:rsidRDefault="00BA44A4" w:rsidP="007C3CB1">
      <w:pPr>
        <w:pStyle w:val="a6"/>
        <w:numPr>
          <w:ilvl w:val="0"/>
          <w:numId w:val="3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проведено обследование оборудования детских игровых и спортивных площадок, </w:t>
      </w:r>
      <w:r w:rsidR="00104A3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расположенных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 территории Мостовской сельской администрации,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Красненской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поселковой администрации на предмет их соответствия требованиям ГОСТ и утвержденному действующему Техническому Регламенту с целью выявления и оценки фактического состояния, получения информации о необходимости проведения ремонта, определения возможности дальнейшей эксплуатации;</w:t>
      </w:r>
    </w:p>
    <w:p w:rsidR="00BA44A4" w:rsidRPr="007C3CB1" w:rsidRDefault="00104A35" w:rsidP="007C3CB1">
      <w:pPr>
        <w:pStyle w:val="a6"/>
        <w:numPr>
          <w:ilvl w:val="0"/>
          <w:numId w:val="3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произведена</w:t>
      </w:r>
      <w:r w:rsidR="00BA44A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диагностика 10 уличных камер</w:t>
      </w:r>
      <w:r w:rsidR="0044751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системы видеонаблюдения на территории </w:t>
      </w:r>
      <w:proofErr w:type="spellStart"/>
      <w:r w:rsidR="0044751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Красненской</w:t>
      </w:r>
      <w:proofErr w:type="spellEnd"/>
      <w:r w:rsidR="0044751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поселковой администрации.</w:t>
      </w:r>
    </w:p>
    <w:p w:rsidR="002B6924" w:rsidRPr="00846A6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highlight w:val="red"/>
          <w:lang w:eastAsia="ru-RU"/>
        </w:rPr>
      </w:pPr>
    </w:p>
    <w:p w:rsidR="00DE5092" w:rsidRPr="000E48D1" w:rsidRDefault="00DE5092" w:rsidP="00DE5092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ПП 7</w:t>
      </w:r>
      <w:r w:rsid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Обеспечение экологической безопасности и обращение с отходами производства </w:t>
      </w:r>
    </w:p>
    <w:p w:rsidR="00DE5092" w:rsidRPr="000E48D1" w:rsidRDefault="00DE5092" w:rsidP="00DE5092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и потребления на территории городского округа Верхняя Пышм</w:t>
      </w:r>
      <w:r w:rsid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а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:</w:t>
      </w:r>
    </w:p>
    <w:p w:rsidR="00DE5092" w:rsidRPr="00DE5092" w:rsidRDefault="00DE5092" w:rsidP="00EF1CD0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751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заключен договор </w:t>
      </w:r>
      <w:r w:rsidR="00104A3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от 17.03.2026 </w:t>
      </w:r>
      <w:r w:rsidRPr="0044751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обязательного страхования гражданской ответственности владельца</w:t>
      </w:r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опасного объекта на основании </w:t>
      </w:r>
      <w:r w:rsidR="00C316BB">
        <w:rPr>
          <w:rFonts w:ascii="Liberation Serif" w:eastAsia="Times New Roman" w:hAnsi="Liberation Serif" w:cs="Liberation Serif"/>
          <w:sz w:val="24"/>
          <w:szCs w:val="24"/>
          <w:lang w:eastAsia="ru-RU"/>
        </w:rPr>
        <w:t>225-</w:t>
      </w:r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ФЗ от 27 июля 2010 года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 w:rsidR="00104A3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04A35"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5 гидротехнических сооружений (</w:t>
      </w:r>
      <w:proofErr w:type="spellStart"/>
      <w:r w:rsidR="00104A35"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Крутихинское</w:t>
      </w:r>
      <w:proofErr w:type="spellEnd"/>
      <w:r w:rsidR="00104A35"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гидротехническое сооружение, </w:t>
      </w:r>
      <w:proofErr w:type="spellStart"/>
      <w:r w:rsidR="00104A35"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Балтымское</w:t>
      </w:r>
      <w:proofErr w:type="spellEnd"/>
      <w:r w:rsidR="00104A35"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гидротехническое сооружение, Мостовое гидротехническое сооружение, Каменно-</w:t>
      </w:r>
      <w:proofErr w:type="spellStart"/>
      <w:r w:rsidR="00104A35"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Ключевское</w:t>
      </w:r>
      <w:proofErr w:type="spellEnd"/>
      <w:r w:rsidR="00104A35"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гидротехническое сооружение, гидротехническое сооружение Нагорного водохранилища)</w:t>
      </w:r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DE5092" w:rsidRDefault="00DE5092" w:rsidP="00EF1CD0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обеспеч</w:t>
      </w:r>
      <w:r w:rsid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ивается</w:t>
      </w:r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техническое обслуживание 5 гидротехнических сооружений (</w:t>
      </w:r>
      <w:proofErr w:type="spellStart"/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Крутихинское</w:t>
      </w:r>
      <w:proofErr w:type="spellEnd"/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гидротехническое сооружение, </w:t>
      </w:r>
      <w:proofErr w:type="spellStart"/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Балтымское</w:t>
      </w:r>
      <w:proofErr w:type="spellEnd"/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гидротехническое сооружение, Мостовое гидротехническое сооружение, Каменно-</w:t>
      </w:r>
      <w:proofErr w:type="spellStart"/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Ключевское</w:t>
      </w:r>
      <w:proofErr w:type="spellEnd"/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гидротехническое сооружение, гидротехническое сооружение Нагорного водохранилища);</w:t>
      </w:r>
    </w:p>
    <w:p w:rsidR="00D1383F" w:rsidRPr="00D1383F" w:rsidRDefault="00D1383F" w:rsidP="00EF1CD0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</w:t>
      </w:r>
      <w:r w:rsidR="00104A3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объект капитального строительства </w:t>
      </w:r>
      <w:r w:rsidR="002B5F8C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Капитальный ремонт ГТС </w:t>
      </w:r>
      <w:proofErr w:type="spellStart"/>
      <w:r w:rsidRP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Балтымского</w:t>
      </w:r>
      <w:proofErr w:type="spellEnd"/>
      <w:r w:rsidRP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водохранилища на реке </w:t>
      </w:r>
      <w:proofErr w:type="spellStart"/>
      <w:r w:rsidRP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Балтым</w:t>
      </w:r>
      <w:proofErr w:type="spellEnd"/>
      <w:r w:rsidRP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городского округ</w:t>
      </w:r>
      <w:r w:rsidR="002B5F8C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Верхняя Пышма</w:t>
      </w:r>
      <w:r w:rsidR="002B5F8C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446A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получено положительное заключение государственной экспертизы </w:t>
      </w:r>
      <w:r w:rsidR="00104A3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проектной документации </w:t>
      </w:r>
      <w:r w:rsidR="00446A18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16.06.2026 № 66-1-1-2-027679-2026</w:t>
      </w:r>
      <w:r w:rsidRPr="00D1383F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2B5F8C" w:rsidRPr="002B5F8C" w:rsidRDefault="002B5F8C" w:rsidP="00EF1CD0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заключен </w:t>
      </w:r>
      <w:r w:rsidR="00C61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муниципальный контракт от 31.03.2026</w:t>
      </w:r>
      <w:r w:rsidRPr="00DE509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011BE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</w:t>
      </w:r>
      <w:r w:rsidR="00011BE9" w:rsidRPr="002B5F8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оказание услуг по техническому обслуживанию</w:t>
      </w:r>
      <w:r w:rsidR="00011BE9" w:rsidRPr="002B5F8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B5F8C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источников нецентрализованного водоснабжения (скважин) на территории городского округа Верхняя Пышма</w:t>
      </w:r>
      <w:r w:rsidR="00C61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. Р</w:t>
      </w:r>
      <w:r w:rsidR="00011BE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аботы ведутся в плановом режиме</w:t>
      </w:r>
      <w:r w:rsidRPr="002B5F8C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984460" w:rsidRPr="00A44E9E" w:rsidRDefault="00A44E9E" w:rsidP="00EF1CD0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выполнены работы по</w:t>
      </w:r>
      <w:r w:rsidR="0039341F" w:rsidRPr="002B5F8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технологическо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39341F" w:rsidRPr="002B5F8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подключени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="0039341F" w:rsidRPr="002B5F8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446A18">
        <w:rPr>
          <w:rFonts w:ascii="Liberation Serif" w:eastAsia="Times New Roman" w:hAnsi="Liberation Serif" w:cs="Times New Roman"/>
          <w:sz w:val="24"/>
          <w:szCs w:val="24"/>
          <w:lang w:eastAsia="ru-RU"/>
        </w:rPr>
        <w:t>одного</w:t>
      </w:r>
      <w:r w:rsidR="0039341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9341F" w:rsidRPr="002B5F8C">
        <w:rPr>
          <w:rFonts w:ascii="Liberation Serif" w:eastAsia="Times New Roman" w:hAnsi="Liberation Serif" w:cs="Times New Roman"/>
          <w:sz w:val="24"/>
          <w:szCs w:val="24"/>
          <w:lang w:eastAsia="ru-RU"/>
        </w:rPr>
        <w:t>трубчат</w:t>
      </w:r>
      <w:r w:rsidR="00446A18">
        <w:rPr>
          <w:rFonts w:ascii="Liberation Serif" w:eastAsia="Times New Roman" w:hAnsi="Liberation Serif" w:cs="Times New Roman"/>
          <w:sz w:val="24"/>
          <w:szCs w:val="24"/>
          <w:lang w:eastAsia="ru-RU"/>
        </w:rPr>
        <w:t>ого</w:t>
      </w:r>
      <w:r w:rsidR="0039341F" w:rsidRPr="002B5F8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колодц</w:t>
      </w:r>
      <w:r w:rsidR="00446A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 </w:t>
      </w:r>
      <w:r w:rsidR="0039341F" w:rsidRPr="002B5F8C">
        <w:rPr>
          <w:rFonts w:ascii="Liberation Serif" w:eastAsia="Times New Roman" w:hAnsi="Liberation Serif" w:cs="Times New Roman"/>
          <w:sz w:val="24"/>
          <w:szCs w:val="24"/>
          <w:lang w:eastAsia="ru-RU"/>
        </w:rPr>
        <w:t>(скважин</w:t>
      </w:r>
      <w:r w:rsidR="00446A18">
        <w:rPr>
          <w:rFonts w:ascii="Liberation Serif" w:eastAsia="Times New Roman" w:hAnsi="Liberation Serif" w:cs="Times New Roman"/>
          <w:sz w:val="24"/>
          <w:szCs w:val="24"/>
          <w:lang w:eastAsia="ru-RU"/>
        </w:rPr>
        <w:t>ы</w:t>
      </w:r>
      <w:r w:rsidR="0039341F" w:rsidRPr="002B5F8C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  <w:r w:rsidR="0039341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 электрическим сетям;</w:t>
      </w:r>
    </w:p>
    <w:p w:rsidR="00A44E9E" w:rsidRPr="00A44E9E" w:rsidRDefault="00A44E9E" w:rsidP="00EF1CD0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проведен первый этап </w:t>
      </w:r>
      <w:r w:rsidRPr="00A44E9E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экологическ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Pr="00A44E9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акции «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Экомобиль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»;</w:t>
      </w:r>
    </w:p>
    <w:p w:rsidR="00A44E9E" w:rsidRPr="00A44E9E" w:rsidRDefault="00A44E9E" w:rsidP="00EF1CD0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44E9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передано на утилизацию </w:t>
      </w:r>
      <w:r w:rsidR="00446A18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860BAD">
        <w:rPr>
          <w:rFonts w:ascii="Liberation Serif" w:hAnsi="Liberation Serif" w:cs="Liberation Serif"/>
          <w:sz w:val="24"/>
          <w:szCs w:val="24"/>
          <w:lang w:eastAsia="ru-RU"/>
        </w:rPr>
        <w:t> </w:t>
      </w:r>
      <w:r w:rsidR="00446A18">
        <w:rPr>
          <w:rFonts w:ascii="Liberation Serif" w:hAnsi="Liberation Serif" w:cs="Liberation Serif"/>
          <w:sz w:val="24"/>
          <w:szCs w:val="24"/>
          <w:lang w:eastAsia="ru-RU"/>
        </w:rPr>
        <w:t>349</w:t>
      </w:r>
      <w:r w:rsidR="001B2F0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1B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кг</w:t>
      </w:r>
      <w:r w:rsidRPr="00A44E9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отработанных ХИТ (батареек);</w:t>
      </w:r>
    </w:p>
    <w:p w:rsidR="00A44E9E" w:rsidRDefault="00A44E9E" w:rsidP="00EF1CD0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44E9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собрано и передано на утилизацию </w:t>
      </w:r>
      <w:r w:rsidR="00446A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1 316 </w:t>
      </w:r>
      <w:r w:rsidRPr="00A44E9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штук ламп ртутных, ртутно-кварцевых, люминесцентных, утративших потребительские свойства; </w:t>
      </w:r>
      <w:r w:rsidR="001B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446A18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A44E9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штук термометров ртутных;</w:t>
      </w:r>
    </w:p>
    <w:p w:rsidR="00011BE9" w:rsidRPr="00011BE9" w:rsidRDefault="00AE714F" w:rsidP="00367053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E714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официальном сайте городского округа Верхняя Пышма </w:t>
      </w:r>
      <w:r w:rsidR="00C6117D" w:rsidRPr="00AE714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получено и размещено </w:t>
      </w:r>
      <w:r w:rsidR="00860BAD">
        <w:rPr>
          <w:rFonts w:ascii="Liberation Serif" w:eastAsia="Times New Roman" w:hAnsi="Liberation Serif" w:cs="Liberation Serif"/>
          <w:sz w:val="24"/>
          <w:szCs w:val="24"/>
          <w:lang w:eastAsia="ru-RU"/>
        </w:rPr>
        <w:t>21</w:t>
      </w:r>
      <w:r w:rsidR="001B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AE714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оповещени</w:t>
      </w:r>
      <w:r w:rsidR="00860BA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</w:t>
      </w:r>
      <w:r w:rsidRPr="00AE714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 неблагоприятных метеорологических условиях, способствующих накоплению вредных (загрязняющих) веществ в приземном слое атмосферного воздуха</w:t>
      </w:r>
      <w:r w:rsidR="00860BAD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5F8C" w:rsidRDefault="002B5F8C" w:rsidP="00AE714F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316BB" w:rsidRPr="000E48D1" w:rsidRDefault="00AE714F" w:rsidP="00AE714F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="00C316BB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8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Обеспечение безопасности жизнедеятельности населения городского округа </w:t>
      </w:r>
    </w:p>
    <w:p w:rsidR="00AE714F" w:rsidRPr="000E48D1" w:rsidRDefault="00AE714F" w:rsidP="00AE714F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Верхняя Пышма:</w:t>
      </w:r>
    </w:p>
    <w:p w:rsidR="000E3C0D" w:rsidRPr="000E3C0D" w:rsidRDefault="000E3C0D" w:rsidP="000E3C0D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состоянию на 01.01.2026 в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городском округе Верхняя Пышма размещен</w:t>
      </w:r>
      <w:r w:rsidR="00C61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о 29 уличных пунктов оповещения.</w:t>
      </w:r>
      <w:r w:rsidR="00C6117D" w:rsidRPr="00C6117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C61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C6117D"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беспечена постоянная готовность системы оповещения;</w:t>
      </w:r>
    </w:p>
    <w:p w:rsidR="00C438DD" w:rsidRPr="006412C6" w:rsidRDefault="00C438DD" w:rsidP="000E3C0D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="00E16D2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казаны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услуги подвижной радиосвязи в сети связи общего пользования для создания резервного канала в случае возникновения чрезвычайных ситуаций (далее – ЧС) для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единой дежурно-диспетчерской службы (далее – 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ЕДДС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городского округа Верхняя Пышма;</w:t>
      </w:r>
    </w:p>
    <w:p w:rsidR="00C438DD" w:rsidRPr="006412C6" w:rsidRDefault="00C438DD" w:rsidP="000E3C0D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оказаны услуги по предоставлению связи по прямым каналам для бесперебойной работы 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ЕДДС городского округа Верхняя Пышма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Системы-112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23582D" w:rsidRPr="000E3C0D" w:rsidRDefault="00C438DD" w:rsidP="00165806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1CEE">
        <w:rPr>
          <w:rFonts w:ascii="Liberation Serif" w:hAnsi="Liberation Serif" w:cs="Liberation Serif"/>
          <w:sz w:val="24"/>
          <w:szCs w:val="24"/>
          <w:lang w:eastAsia="ru-RU"/>
        </w:rPr>
        <w:t xml:space="preserve">заключено соглашение </w:t>
      </w:r>
      <w:r w:rsidR="002B1ED1" w:rsidRPr="00501CEE">
        <w:rPr>
          <w:rFonts w:ascii="Liberation Serif" w:hAnsi="Liberation Serif" w:cs="Liberation Serif"/>
          <w:sz w:val="24"/>
          <w:szCs w:val="24"/>
          <w:lang w:eastAsia="ru-RU"/>
        </w:rPr>
        <w:t>от</w:t>
      </w:r>
      <w:r w:rsidR="002B1ED1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01CEE">
        <w:rPr>
          <w:rFonts w:ascii="Liberation Serif" w:hAnsi="Liberation Serif" w:cs="Liberation Serif"/>
          <w:sz w:val="24"/>
          <w:szCs w:val="24"/>
          <w:lang w:eastAsia="ru-RU"/>
        </w:rPr>
        <w:t xml:space="preserve">16.03.2026 </w:t>
      </w:r>
      <w:r w:rsidRPr="000E3C0D">
        <w:rPr>
          <w:rFonts w:ascii="Liberation Serif" w:hAnsi="Liberation Serif" w:cs="Liberation Serif"/>
          <w:sz w:val="24"/>
          <w:szCs w:val="24"/>
          <w:lang w:eastAsia="ru-RU"/>
        </w:rPr>
        <w:t xml:space="preserve">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пожаров, участию в тушении пожаров с ДПО «Урал», организовано </w:t>
      </w:r>
      <w:r w:rsidR="000E3C0D" w:rsidRPr="000E3C0D">
        <w:rPr>
          <w:rFonts w:ascii="Liberation Serif" w:hAnsi="Liberation Serif" w:cs="Liberation Serif"/>
          <w:sz w:val="24"/>
          <w:szCs w:val="24"/>
          <w:lang w:eastAsia="ru-RU"/>
        </w:rPr>
        <w:t>9</w:t>
      </w:r>
      <w:r w:rsidRPr="000E3C0D">
        <w:rPr>
          <w:rFonts w:ascii="Liberation Serif" w:hAnsi="Liberation Serif" w:cs="Liberation Serif"/>
          <w:sz w:val="24"/>
          <w:szCs w:val="24"/>
          <w:lang w:eastAsia="ru-RU"/>
        </w:rPr>
        <w:t xml:space="preserve"> добровольных пожарных дружин в населенных пунктах: п. Зеленый Бор, Нагорный, Первомайский, </w:t>
      </w:r>
      <w:proofErr w:type="spellStart"/>
      <w:r w:rsidRPr="000E3C0D">
        <w:rPr>
          <w:rFonts w:ascii="Liberation Serif" w:hAnsi="Liberation Serif" w:cs="Liberation Serif"/>
          <w:sz w:val="24"/>
          <w:szCs w:val="24"/>
          <w:lang w:eastAsia="ru-RU"/>
        </w:rPr>
        <w:t>Сагра</w:t>
      </w:r>
      <w:proofErr w:type="spellEnd"/>
      <w:r w:rsidRPr="000E3C0D">
        <w:rPr>
          <w:rFonts w:ascii="Liberation Serif" w:hAnsi="Liberation Serif" w:cs="Liberation Serif"/>
          <w:sz w:val="24"/>
          <w:szCs w:val="24"/>
          <w:lang w:eastAsia="ru-RU"/>
        </w:rPr>
        <w:t>, Красный, Крутой, Ольховка, Красный</w:t>
      </w:r>
      <w:r w:rsidR="0023582D" w:rsidRPr="000E3C0D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="0023582D" w:rsidRPr="000E3C0D">
        <w:rPr>
          <w:rFonts w:ascii="Liberation Serif" w:hAnsi="Liberation Serif" w:cs="Liberation Serif"/>
          <w:sz w:val="24"/>
          <w:szCs w:val="24"/>
          <w:lang w:eastAsia="ru-RU"/>
        </w:rPr>
        <w:t>Адуй</w:t>
      </w:r>
      <w:proofErr w:type="spellEnd"/>
      <w:r w:rsidR="0023582D" w:rsidRPr="000E3C0D">
        <w:rPr>
          <w:rFonts w:ascii="Liberation Serif" w:hAnsi="Liberation Serif" w:cs="Liberation Serif"/>
          <w:sz w:val="24"/>
          <w:szCs w:val="24"/>
          <w:lang w:eastAsia="ru-RU"/>
        </w:rPr>
        <w:t xml:space="preserve">, д. Соколовка </w:t>
      </w:r>
      <w:r w:rsidRPr="000E3C0D">
        <w:rPr>
          <w:rFonts w:ascii="Liberation Serif" w:hAnsi="Liberation Serif" w:cs="Liberation Serif"/>
          <w:sz w:val="24"/>
          <w:szCs w:val="24"/>
          <w:lang w:eastAsia="ru-RU"/>
        </w:rPr>
        <w:t xml:space="preserve">(общая численность – </w:t>
      </w:r>
      <w:r w:rsidR="0023582D" w:rsidRPr="000E3C0D">
        <w:rPr>
          <w:rFonts w:ascii="Liberation Serif" w:hAnsi="Liberation Serif" w:cs="Liberation Serif"/>
          <w:sz w:val="24"/>
          <w:szCs w:val="24"/>
          <w:lang w:eastAsia="ru-RU"/>
        </w:rPr>
        <w:t>30</w:t>
      </w:r>
      <w:r w:rsidRPr="000E3C0D">
        <w:rPr>
          <w:rFonts w:ascii="Liberation Serif" w:hAnsi="Liberation Serif" w:cs="Liberation Serif"/>
          <w:sz w:val="24"/>
          <w:szCs w:val="24"/>
          <w:lang w:eastAsia="ru-RU"/>
        </w:rPr>
        <w:t xml:space="preserve"> добровольцев)</w:t>
      </w:r>
      <w:r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  <w:r w:rsidR="0023582D" w:rsidRPr="000E3C0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C438DD" w:rsidRDefault="00E16D2F" w:rsidP="000E3C0D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целях</w:t>
      </w:r>
      <w:r w:rsidR="00C438DD"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создания условий для обеспечения первичных мер пожарной безопасности в границах городского округа</w:t>
      </w:r>
      <w:r w:rsidR="00C438D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Верхняя Пышма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A6618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выполнена</w:t>
      </w:r>
      <w:r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проверка и ремонт пожарных гидрантов </w:t>
      </w:r>
      <w:r w:rsidR="00C438DD">
        <w:rPr>
          <w:rFonts w:ascii="Liberation Serif" w:eastAsia="Times New Roman" w:hAnsi="Liberation Serif" w:cs="Liberation Serif"/>
          <w:sz w:val="24"/>
          <w:szCs w:val="24"/>
          <w:lang w:eastAsia="ru-RU"/>
        </w:rPr>
        <w:t>(</w:t>
      </w:r>
      <w:r w:rsidR="00C438DD" w:rsidRPr="00C438DD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рамках весенней проверки обследовано 3</w:t>
      </w:r>
      <w:r w:rsidR="00EF1CD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40 </w:t>
      </w:r>
      <w:r w:rsidR="00C438DD" w:rsidRPr="00C438D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гидрантов,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все полностью</w:t>
      </w:r>
      <w:r w:rsidR="00EF1CD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C438DD" w:rsidRPr="00C438DD">
        <w:rPr>
          <w:rFonts w:ascii="Liberation Serif" w:eastAsia="Times New Roman" w:hAnsi="Liberation Serif" w:cs="Times New Roman"/>
          <w:sz w:val="24"/>
          <w:szCs w:val="24"/>
          <w:lang w:eastAsia="ru-RU"/>
        </w:rPr>
        <w:t>исправны</w:t>
      </w:r>
      <w:r w:rsidR="00C438DD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  <w:r w:rsidR="00C438DD"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C438DD" w:rsidRDefault="00E16D2F" w:rsidP="000E3C0D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оказан</w:t>
      </w:r>
      <w:r w:rsidR="00C438DD"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ы услуги по обслужив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анию пункта управления «Грифон» –</w:t>
      </w:r>
      <w:r w:rsidR="00C438DD"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="00C438DD"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одержание в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="00C438DD" w:rsidRPr="006412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исправном состоянии местной системы оповещения на случай возникновения ЧС природного и техногенного характера;</w:t>
      </w:r>
    </w:p>
    <w:p w:rsidR="000E3C0D" w:rsidRPr="000E3C0D" w:rsidRDefault="000E3C0D" w:rsidP="000E3C0D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изготовлены и установлены указатели забора воды размером 500*300 мм в количестве 20 штук;</w:t>
      </w:r>
    </w:p>
    <w:p w:rsidR="000E3C0D" w:rsidRPr="000E3C0D" w:rsidRDefault="000E3C0D" w:rsidP="000E3C0D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напечатано и распространено 2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000 памяток наглядной агитации о порядке действий при опасности атаки БПЛА в городском округе Верхняя Пышма;</w:t>
      </w:r>
    </w:p>
    <w:p w:rsidR="000E3C0D" w:rsidRPr="000E3C0D" w:rsidRDefault="000E3C0D" w:rsidP="00367053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напечатано и распространено 1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Pr="000E3C0D">
        <w:rPr>
          <w:rFonts w:ascii="Liberation Serif" w:eastAsia="Times New Roman" w:hAnsi="Liberation Serif" w:cs="Liberation Serif"/>
          <w:sz w:val="24"/>
          <w:szCs w:val="24"/>
          <w:lang w:eastAsia="ru-RU"/>
        </w:rPr>
        <w:t>250 памяток-наклеек, указателей-наклеек с порядком действий населения при объявлении бес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пилотной или ракетной опасности.</w:t>
      </w:r>
    </w:p>
    <w:p w:rsidR="00C438DD" w:rsidRDefault="00C438DD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94A52" w:rsidRPr="000E48D1" w:rsidRDefault="00294A52" w:rsidP="00294A52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="00C316BB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9</w:t>
      </w:r>
      <w:r w:rsid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Профилактика правонарушений на территории городского округа Верхняя Пышма:</w:t>
      </w:r>
    </w:p>
    <w:p w:rsidR="001D1563" w:rsidRPr="001D1563" w:rsidRDefault="000E3C0D" w:rsidP="00165806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E3C0D">
        <w:rPr>
          <w:rFonts w:ascii="Liberation Serif" w:hAnsi="Liberation Serif" w:cs="Liberation Serif"/>
          <w:sz w:val="24"/>
          <w:szCs w:val="24"/>
          <w:lang w:eastAsia="ru-RU"/>
        </w:rPr>
        <w:t>осуществляется</w:t>
      </w:r>
      <w:r w:rsidR="00374450" w:rsidRPr="000E3C0D">
        <w:rPr>
          <w:rFonts w:ascii="Liberation Serif" w:hAnsi="Liberation Serif" w:cs="Liberation Serif"/>
          <w:sz w:val="24"/>
          <w:szCs w:val="24"/>
          <w:lang w:eastAsia="ru-RU"/>
        </w:rPr>
        <w:t xml:space="preserve"> эксплуатационно-техническое обслуживание аппаратно-программного «Безопасный город» (</w:t>
      </w:r>
      <w:r w:rsidR="001D1563">
        <w:rPr>
          <w:rFonts w:ascii="Liberation Serif" w:hAnsi="Liberation Serif" w:cs="Liberation Serif"/>
          <w:sz w:val="24"/>
          <w:szCs w:val="24"/>
          <w:lang w:eastAsia="ru-RU"/>
        </w:rPr>
        <w:t>далее – АПК «Безопасный город»);</w:t>
      </w:r>
    </w:p>
    <w:p w:rsidR="00E32AE0" w:rsidRDefault="009D1130" w:rsidP="001D1563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2AE0">
        <w:rPr>
          <w:rFonts w:ascii="Liberation Serif" w:eastAsia="Times New Roman" w:hAnsi="Liberation Serif" w:cs="Liberation Serif"/>
          <w:sz w:val="24"/>
          <w:szCs w:val="24"/>
        </w:rPr>
        <w:lastRenderedPageBreak/>
        <w:t>согласно плану</w:t>
      </w:r>
      <w:r w:rsidR="00E32AE0" w:rsidRPr="00E32AE0">
        <w:rPr>
          <w:rFonts w:ascii="Liberation Serif" w:eastAsia="Times New Roman" w:hAnsi="Liberation Serif" w:cs="Liberation Serif"/>
          <w:sz w:val="24"/>
          <w:szCs w:val="24"/>
        </w:rPr>
        <w:t xml:space="preserve"> развития </w:t>
      </w:r>
      <w:r w:rsidR="00E32AE0">
        <w:rPr>
          <w:rFonts w:ascii="Liberation Serif" w:hAnsi="Liberation Serif" w:cs="Liberation Serif"/>
          <w:sz w:val="24"/>
          <w:szCs w:val="24"/>
          <w:lang w:eastAsia="ru-RU"/>
        </w:rPr>
        <w:t xml:space="preserve">АПК «Безопасный город» </w:t>
      </w:r>
      <w:r w:rsidR="00E16D2F">
        <w:rPr>
          <w:rFonts w:ascii="Liberation Serif" w:hAnsi="Liberation Serif" w:cs="Liberation Serif"/>
          <w:sz w:val="24"/>
          <w:szCs w:val="24"/>
          <w:lang w:eastAsia="ru-RU"/>
        </w:rPr>
        <w:t>запланировано</w:t>
      </w:r>
      <w:r w:rsidR="001D1563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EA610B">
        <w:rPr>
          <w:rFonts w:ascii="Liberation Serif" w:eastAsia="Times New Roman" w:hAnsi="Liberation Serif" w:cs="Liberation Serif"/>
          <w:sz w:val="24"/>
          <w:szCs w:val="24"/>
        </w:rPr>
        <w:t>увелич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ение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E32AE0">
        <w:rPr>
          <w:rFonts w:ascii="Liberation Serif" w:eastAsia="Times New Roman" w:hAnsi="Liberation Serif" w:cs="Liberation Serif"/>
          <w:sz w:val="24"/>
          <w:szCs w:val="24"/>
        </w:rPr>
        <w:t>лини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и</w:t>
      </w:r>
      <w:r w:rsidR="00E32AE0">
        <w:rPr>
          <w:rFonts w:ascii="Liberation Serif" w:eastAsia="Times New Roman" w:hAnsi="Liberation Serif" w:cs="Liberation Serif"/>
          <w:sz w:val="24"/>
          <w:szCs w:val="24"/>
        </w:rPr>
        <w:t xml:space="preserve"> единой сети передачи данных протяженностью 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 xml:space="preserve">1 785 </w:t>
      </w:r>
      <w:r w:rsidR="00E32AE0">
        <w:rPr>
          <w:rFonts w:ascii="Liberation Serif" w:eastAsia="Times New Roman" w:hAnsi="Liberation Serif" w:cs="Liberation Serif"/>
          <w:sz w:val="24"/>
          <w:szCs w:val="24"/>
        </w:rPr>
        <w:t>м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етров</w:t>
      </w:r>
      <w:r w:rsidR="00E32AE0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 xml:space="preserve"> ул. Чкалова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–</w:t>
      </w:r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>ул. Петрова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–</w:t>
      </w:r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 xml:space="preserve">выезд (развязка) из г. Верхняя Пышма в сторону с. </w:t>
      </w:r>
      <w:proofErr w:type="spellStart"/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>Балтым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</w:rPr>
        <w:t>,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 xml:space="preserve"> а также установка </w:t>
      </w:r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>5 камер видеонаблюдения</w:t>
      </w:r>
      <w:r w:rsidR="00E16D2F">
        <w:rPr>
          <w:rFonts w:ascii="Liberation Serif" w:eastAsia="Times New Roman" w:hAnsi="Liberation Serif" w:cs="Liberation Serif"/>
          <w:sz w:val="24"/>
          <w:szCs w:val="24"/>
        </w:rPr>
        <w:t>.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E16D2F">
        <w:rPr>
          <w:rFonts w:ascii="Liberation Serif" w:eastAsia="Times New Roman" w:hAnsi="Liberation Serif" w:cs="Liberation Serif"/>
          <w:sz w:val="24"/>
          <w:szCs w:val="24"/>
        </w:rPr>
        <w:t>Л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 xml:space="preserve">окально-сметный расчет </w:t>
      </w:r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 xml:space="preserve">подготовлен, направлен на проверку в МКУ 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«</w:t>
      </w:r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>УКС ГО Верхняя Пышма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»</w:t>
      </w:r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 xml:space="preserve">, планируемый срок для объявления аукциона 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–</w:t>
      </w:r>
      <w:r w:rsidR="001D1563" w:rsidRPr="001D1563">
        <w:rPr>
          <w:rFonts w:ascii="Liberation Serif" w:eastAsia="Times New Roman" w:hAnsi="Liberation Serif" w:cs="Liberation Serif"/>
          <w:sz w:val="24"/>
          <w:szCs w:val="24"/>
        </w:rPr>
        <w:t xml:space="preserve"> август 2026 года</w:t>
      </w:r>
      <w:r w:rsidR="001D1563">
        <w:rPr>
          <w:rFonts w:ascii="Liberation Serif" w:eastAsia="Times New Roman" w:hAnsi="Liberation Serif" w:cs="Liberation Serif"/>
          <w:sz w:val="24"/>
          <w:szCs w:val="24"/>
        </w:rPr>
        <w:t>;</w:t>
      </w:r>
    </w:p>
    <w:p w:rsidR="00027B30" w:rsidRPr="00027B30" w:rsidRDefault="009D1130" w:rsidP="00027B30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94411">
        <w:rPr>
          <w:rFonts w:ascii="Liberation Serif" w:eastAsia="Times New Roman" w:hAnsi="Liberation Serif" w:cs="Liberation Serif"/>
          <w:sz w:val="24"/>
          <w:szCs w:val="24"/>
        </w:rPr>
        <w:t>заключено соглашение</w:t>
      </w:r>
      <w:r w:rsidR="00394411">
        <w:rPr>
          <w:rFonts w:ascii="Liberation Serif" w:eastAsia="Times New Roman" w:hAnsi="Liberation Serif" w:cs="Liberation Serif"/>
          <w:sz w:val="24"/>
          <w:szCs w:val="24"/>
        </w:rPr>
        <w:t xml:space="preserve"> от 19.02.2026 № 1</w:t>
      </w:r>
      <w:r w:rsidRPr="00027B30">
        <w:rPr>
          <w:rFonts w:ascii="Liberation Serif" w:eastAsia="Times New Roman" w:hAnsi="Liberation Serif" w:cs="Liberation Serif"/>
          <w:sz w:val="24"/>
          <w:szCs w:val="24"/>
        </w:rPr>
        <w:t xml:space="preserve"> о предоставлении субсидий из бюджета городского округа Верхняя Пышма с местной общественной организацией «Народная дружина городского округа Верхняя Пышма». Данной организацией осуществлены мероприятия по охране общественного порядка</w:t>
      </w:r>
      <w:r w:rsidR="00E16D2F">
        <w:rPr>
          <w:rFonts w:ascii="Liberation Serif" w:eastAsia="Times New Roman" w:hAnsi="Liberation Serif" w:cs="Liberation Serif"/>
          <w:sz w:val="24"/>
          <w:szCs w:val="24"/>
        </w:rPr>
        <w:t>:</w:t>
      </w:r>
      <w:r w:rsidRPr="00027B30">
        <w:rPr>
          <w:rFonts w:ascii="Liberation Serif" w:eastAsia="Times New Roman" w:hAnsi="Liberation Serif" w:cs="Liberation Serif"/>
          <w:sz w:val="24"/>
          <w:szCs w:val="24"/>
        </w:rPr>
        <w:t xml:space="preserve"> патрулирования, дежурства, обходы проблемных территорий, выявление случаев нелегальной продажи спиртных напитков</w:t>
      </w:r>
      <w:r w:rsidR="00EA610B" w:rsidRPr="00027B30">
        <w:rPr>
          <w:rFonts w:ascii="Liberation Serif" w:eastAsia="Times New Roman" w:hAnsi="Liberation Serif" w:cs="Liberation Serif"/>
          <w:sz w:val="24"/>
          <w:szCs w:val="24"/>
        </w:rPr>
        <w:t>, в том числе несовершеннолетним</w:t>
      </w:r>
      <w:r w:rsidRPr="00027B30">
        <w:rPr>
          <w:rFonts w:ascii="Liberation Serif" w:eastAsia="Times New Roman" w:hAnsi="Liberation Serif" w:cs="Liberation Serif"/>
          <w:sz w:val="24"/>
          <w:szCs w:val="24"/>
        </w:rPr>
        <w:t>, выявле</w:t>
      </w:r>
      <w:r w:rsidR="00E16D2F">
        <w:rPr>
          <w:rFonts w:ascii="Liberation Serif" w:eastAsia="Times New Roman" w:hAnsi="Liberation Serif" w:cs="Liberation Serif"/>
          <w:sz w:val="24"/>
          <w:szCs w:val="24"/>
        </w:rPr>
        <w:t>ния нарушителей правил парковки.</w:t>
      </w:r>
      <w:r w:rsidR="00027B30" w:rsidRPr="00027B3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16D2F">
        <w:rPr>
          <w:rFonts w:ascii="Liberation Serif" w:eastAsia="Times New Roman" w:hAnsi="Liberation Serif" w:cs="Liberation Serif"/>
          <w:sz w:val="24"/>
          <w:szCs w:val="24"/>
          <w:lang w:eastAsia="ru-RU"/>
        </w:rPr>
        <w:t>З</w:t>
      </w:r>
      <w:r w:rsidR="00027B30" w:rsidRPr="00027B3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 </w:t>
      </w:r>
      <w:r w:rsidR="00E16D2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первое полугодие</w:t>
      </w:r>
      <w:r w:rsidR="00027B30" w:rsidRPr="00027B3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</w:t>
      </w:r>
      <w:r w:rsidR="001D1563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="00027B30" w:rsidRPr="00027B30">
        <w:rPr>
          <w:rFonts w:ascii="Liberation Serif" w:eastAsia="Times New Roman" w:hAnsi="Liberation Serif" w:cs="Liberation Serif"/>
          <w:sz w:val="24"/>
          <w:szCs w:val="24"/>
          <w:lang w:eastAsia="ru-RU"/>
        </w:rPr>
        <w:t> года члены народной дружины выходили на дежурств</w:t>
      </w:r>
      <w:r w:rsidR="00E16D2F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="00027B30" w:rsidRPr="00027B3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более 13</w:t>
      </w:r>
      <w:r w:rsidR="00165806" w:rsidRPr="00165806">
        <w:rPr>
          <w:rFonts w:ascii="Liberation Serif" w:eastAsia="Times New Roman" w:hAnsi="Liberation Serif" w:cs="Liberation Serif"/>
          <w:sz w:val="24"/>
          <w:szCs w:val="24"/>
          <w:lang w:eastAsia="ru-RU"/>
        </w:rPr>
        <w:t>0</w:t>
      </w:r>
      <w:r w:rsidR="00027B30" w:rsidRPr="00027B3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раз</w:t>
      </w:r>
      <w:r w:rsidR="001D156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(выездные и пешие патрули). </w:t>
      </w:r>
      <w:r w:rsidR="00027B30" w:rsidRPr="00027B30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 время проведения мероприятий нарушений общественного порядка на допущено;</w:t>
      </w:r>
    </w:p>
    <w:p w:rsidR="005B0CFA" w:rsidRDefault="005B0CFA" w:rsidP="005B0CFA">
      <w:pPr>
        <w:pStyle w:val="a6"/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Liberation Serif" w:hAnsi="Liberation Serif" w:cs="Liberation Serif"/>
          <w:sz w:val="24"/>
          <w:szCs w:val="24"/>
        </w:rPr>
      </w:pPr>
      <w:r w:rsidRPr="005B0CFA">
        <w:rPr>
          <w:rFonts w:ascii="Liberation Serif" w:hAnsi="Liberation Serif" w:cs="Liberation Serif"/>
          <w:sz w:val="24"/>
          <w:szCs w:val="24"/>
        </w:rPr>
        <w:t>в рамках обеспечения антитеррористической защи</w:t>
      </w:r>
      <w:r>
        <w:rPr>
          <w:rFonts w:ascii="Liberation Serif" w:hAnsi="Liberation Serif" w:cs="Liberation Serif"/>
          <w:sz w:val="24"/>
          <w:szCs w:val="24"/>
        </w:rPr>
        <w:t>ты</w:t>
      </w:r>
      <w:r w:rsidRPr="005B0CF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и охране объектов физкультуры и спорта</w:t>
      </w:r>
      <w:r w:rsidRPr="005B0CFA">
        <w:rPr>
          <w:rFonts w:ascii="Liberation Serif" w:hAnsi="Liberation Serif" w:cs="Liberation Serif"/>
          <w:sz w:val="24"/>
          <w:szCs w:val="24"/>
        </w:rPr>
        <w:t xml:space="preserve"> проведены мероприятия:</w:t>
      </w:r>
    </w:p>
    <w:p w:rsidR="005B0CFA" w:rsidRDefault="005B0CFA" w:rsidP="00C40D3F">
      <w:pPr>
        <w:pStyle w:val="a6"/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5B0CFA">
        <w:rPr>
          <w:rFonts w:ascii="Liberation Serif" w:hAnsi="Liberation Serif" w:cs="Liberation Serif"/>
          <w:sz w:val="24"/>
          <w:szCs w:val="24"/>
        </w:rPr>
        <w:t xml:space="preserve">осуществлен монтаж системы оповещения </w:t>
      </w:r>
      <w:r>
        <w:rPr>
          <w:rFonts w:ascii="Liberation Serif" w:hAnsi="Liberation Serif" w:cs="Liberation Serif"/>
          <w:sz w:val="24"/>
          <w:szCs w:val="24"/>
        </w:rPr>
        <w:t xml:space="preserve">людей об эвакуации из здания по ул. 2-я Пролетарская, д.1 </w:t>
      </w:r>
      <w:r w:rsidR="00CD487E">
        <w:rPr>
          <w:rFonts w:ascii="Liberation Serif" w:hAnsi="Liberation Serif" w:cs="Liberation Serif"/>
          <w:sz w:val="24"/>
          <w:szCs w:val="24"/>
        </w:rPr>
        <w:t xml:space="preserve">в </w:t>
      </w:r>
      <w:r w:rsidR="006B30ED">
        <w:rPr>
          <w:rFonts w:ascii="Liberation Serif" w:hAnsi="Liberation Serif" w:cs="Liberation Serif"/>
          <w:sz w:val="24"/>
          <w:szCs w:val="24"/>
        </w:rPr>
        <w:t xml:space="preserve">г. Верхняя Пышма в </w:t>
      </w:r>
      <w:r w:rsidR="00CD487E">
        <w:rPr>
          <w:rFonts w:ascii="Liberation Serif" w:hAnsi="Liberation Serif" w:cs="Liberation Serif"/>
          <w:sz w:val="24"/>
          <w:szCs w:val="24"/>
        </w:rPr>
        <w:t>МАУ ДО</w:t>
      </w:r>
      <w:r w:rsidR="00CD487E" w:rsidRPr="00CD487E">
        <w:rPr>
          <w:rFonts w:ascii="Liberation Serif" w:hAnsi="Liberation Serif" w:cs="Liberation Serif"/>
          <w:sz w:val="24"/>
          <w:szCs w:val="24"/>
        </w:rPr>
        <w:t xml:space="preserve"> </w:t>
      </w:r>
      <w:r w:rsidR="00CD487E">
        <w:rPr>
          <w:rFonts w:ascii="Liberation Serif" w:hAnsi="Liberation Serif" w:cs="Liberation Serif"/>
          <w:sz w:val="24"/>
          <w:szCs w:val="24"/>
        </w:rPr>
        <w:t>«</w:t>
      </w:r>
      <w:r w:rsidR="00CD487E" w:rsidRPr="00CD487E">
        <w:rPr>
          <w:rFonts w:ascii="Liberation Serif" w:hAnsi="Liberation Serif" w:cs="Liberation Serif"/>
          <w:sz w:val="24"/>
          <w:szCs w:val="24"/>
        </w:rPr>
        <w:t>Спортивная школа по автомотоспорту</w:t>
      </w:r>
      <w:r w:rsidR="00CD487E">
        <w:rPr>
          <w:rFonts w:ascii="Liberation Serif" w:hAnsi="Liberation Serif" w:cs="Liberation Serif"/>
          <w:sz w:val="24"/>
          <w:szCs w:val="24"/>
        </w:rPr>
        <w:t>»;</w:t>
      </w:r>
    </w:p>
    <w:p w:rsidR="00CD487E" w:rsidRDefault="00CD487E" w:rsidP="00C40D3F">
      <w:pPr>
        <w:pStyle w:val="a6"/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CD487E">
        <w:rPr>
          <w:rFonts w:ascii="Liberation Serif" w:hAnsi="Liberation Serif" w:cs="Liberation Serif"/>
          <w:sz w:val="24"/>
          <w:szCs w:val="24"/>
        </w:rPr>
        <w:t>произведен монтаж системы</w:t>
      </w:r>
      <w:r>
        <w:rPr>
          <w:rFonts w:ascii="Liberation Serif" w:hAnsi="Liberation Serif" w:cs="Liberation Serif"/>
          <w:sz w:val="24"/>
          <w:szCs w:val="24"/>
        </w:rPr>
        <w:t xml:space="preserve"> видеонаблюдения </w:t>
      </w:r>
      <w:r w:rsidRPr="00CD487E">
        <w:rPr>
          <w:rFonts w:ascii="Liberation Serif" w:hAnsi="Liberation Serif" w:cs="Liberation Serif"/>
          <w:sz w:val="24"/>
          <w:szCs w:val="24"/>
        </w:rPr>
        <w:t>по ул.</w:t>
      </w:r>
      <w:r>
        <w:rPr>
          <w:rFonts w:ascii="Liberation Serif" w:hAnsi="Liberation Serif" w:cs="Liberation Serif"/>
          <w:sz w:val="24"/>
          <w:szCs w:val="24"/>
        </w:rPr>
        <w:t xml:space="preserve"> Орджоникидзе, д. </w:t>
      </w:r>
      <w:r w:rsidRPr="00CD487E">
        <w:rPr>
          <w:rFonts w:ascii="Liberation Serif" w:hAnsi="Liberation Serif" w:cs="Liberation Serif"/>
          <w:sz w:val="24"/>
          <w:szCs w:val="24"/>
        </w:rPr>
        <w:t>5б</w:t>
      </w:r>
      <w:r w:rsidR="006B30ED" w:rsidRPr="006B30ED">
        <w:rPr>
          <w:rFonts w:ascii="Liberation Serif" w:hAnsi="Liberation Serif" w:cs="Liberation Serif"/>
          <w:sz w:val="24"/>
          <w:szCs w:val="24"/>
        </w:rPr>
        <w:t xml:space="preserve"> </w:t>
      </w:r>
      <w:r w:rsidR="006B30ED">
        <w:rPr>
          <w:rFonts w:ascii="Liberation Serif" w:hAnsi="Liberation Serif" w:cs="Liberation Serif"/>
          <w:sz w:val="24"/>
          <w:szCs w:val="24"/>
        </w:rPr>
        <w:t>в г. Верхняя Пышма</w:t>
      </w:r>
      <w:r>
        <w:rPr>
          <w:rFonts w:ascii="Liberation Serif" w:hAnsi="Liberation Serif" w:cs="Liberation Serif"/>
          <w:sz w:val="24"/>
          <w:szCs w:val="24"/>
        </w:rPr>
        <w:t>, отделение бокса</w:t>
      </w:r>
      <w:r w:rsidRPr="00CD487E">
        <w:rPr>
          <w:rFonts w:ascii="Liberation Serif" w:hAnsi="Liberation Serif"/>
          <w:sz w:val="24"/>
          <w:szCs w:val="24"/>
        </w:rPr>
        <w:t xml:space="preserve"> в</w:t>
      </w:r>
      <w:r w:rsidR="006B30ED">
        <w:rPr>
          <w:rFonts w:ascii="Liberation Serif" w:hAnsi="Liberation Serif"/>
          <w:sz w:val="24"/>
          <w:szCs w:val="24"/>
        </w:rPr>
        <w:t> </w:t>
      </w:r>
      <w:r w:rsidRPr="00CD487E">
        <w:rPr>
          <w:rFonts w:ascii="Liberation Serif" w:hAnsi="Liberation Serif"/>
          <w:sz w:val="24"/>
          <w:szCs w:val="24"/>
        </w:rPr>
        <w:t>М</w:t>
      </w:r>
      <w:r w:rsidRPr="00CD487E">
        <w:rPr>
          <w:rFonts w:ascii="Liberation Serif" w:hAnsi="Liberation Serif" w:cs="Liberation Serif"/>
          <w:sz w:val="24"/>
          <w:szCs w:val="24"/>
        </w:rPr>
        <w:t xml:space="preserve">АУ ДО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CD487E">
        <w:rPr>
          <w:rFonts w:ascii="Liberation Serif" w:hAnsi="Liberation Serif" w:cs="Liberation Serif"/>
          <w:sz w:val="24"/>
          <w:szCs w:val="24"/>
        </w:rPr>
        <w:t xml:space="preserve">СШОР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CD487E">
        <w:rPr>
          <w:rFonts w:ascii="Liberation Serif" w:hAnsi="Liberation Serif" w:cs="Liberation Serif"/>
          <w:sz w:val="24"/>
          <w:szCs w:val="24"/>
        </w:rPr>
        <w:t>Лидер</w:t>
      </w:r>
      <w:r>
        <w:rPr>
          <w:rFonts w:ascii="Liberation Serif" w:hAnsi="Liberation Serif" w:cs="Liberation Serif"/>
          <w:sz w:val="24"/>
          <w:szCs w:val="24"/>
        </w:rPr>
        <w:t>»;</w:t>
      </w:r>
    </w:p>
    <w:p w:rsidR="00CD487E" w:rsidRDefault="00CD487E" w:rsidP="00C40D3F">
      <w:pPr>
        <w:pStyle w:val="a6"/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CD487E">
        <w:rPr>
          <w:rFonts w:ascii="Liberation Serif" w:hAnsi="Liberation Serif" w:cs="Liberation Serif"/>
          <w:sz w:val="24"/>
          <w:szCs w:val="24"/>
        </w:rPr>
        <w:t xml:space="preserve">осуществлен монтаж системы </w:t>
      </w:r>
      <w:r>
        <w:rPr>
          <w:rFonts w:ascii="Liberation Serif" w:hAnsi="Liberation Serif" w:cs="Liberation Serif"/>
          <w:sz w:val="24"/>
          <w:szCs w:val="24"/>
        </w:rPr>
        <w:t xml:space="preserve">звукового </w:t>
      </w:r>
      <w:r w:rsidRPr="00CD487E">
        <w:rPr>
          <w:rFonts w:ascii="Liberation Serif" w:hAnsi="Liberation Serif" w:cs="Liberation Serif"/>
          <w:sz w:val="24"/>
          <w:szCs w:val="24"/>
        </w:rPr>
        <w:t>оповещения</w:t>
      </w:r>
      <w:r>
        <w:rPr>
          <w:rFonts w:ascii="Liberation Serif" w:hAnsi="Liberation Serif" w:cs="Liberation Serif"/>
          <w:sz w:val="24"/>
          <w:szCs w:val="24"/>
        </w:rPr>
        <w:t xml:space="preserve"> об эвакуации на стадионе «Металлург» по</w:t>
      </w:r>
      <w:r w:rsidR="006B30ED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 xml:space="preserve">ул.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Кривоусова</w:t>
      </w:r>
      <w:proofErr w:type="spellEnd"/>
      <w:r>
        <w:rPr>
          <w:rFonts w:ascii="Liberation Serif" w:hAnsi="Liberation Serif" w:cs="Liberation Serif"/>
          <w:sz w:val="24"/>
          <w:szCs w:val="24"/>
        </w:rPr>
        <w:t>, д. 15</w:t>
      </w:r>
      <w:r w:rsidR="006B30ED" w:rsidRPr="006B30ED">
        <w:rPr>
          <w:rFonts w:ascii="Liberation Serif" w:hAnsi="Liberation Serif" w:cs="Liberation Serif"/>
          <w:sz w:val="24"/>
          <w:szCs w:val="24"/>
        </w:rPr>
        <w:t xml:space="preserve"> </w:t>
      </w:r>
      <w:r w:rsidR="006B30ED">
        <w:rPr>
          <w:rFonts w:ascii="Liberation Serif" w:hAnsi="Liberation Serif" w:cs="Liberation Serif"/>
          <w:sz w:val="24"/>
          <w:szCs w:val="24"/>
        </w:rPr>
        <w:t>в г. Верхняя Пышма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5B0CFA" w:rsidRPr="00367053" w:rsidRDefault="00CD487E" w:rsidP="00C40D3F">
      <w:pPr>
        <w:pStyle w:val="a6"/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CD487E">
        <w:rPr>
          <w:rFonts w:ascii="Liberation Serif" w:hAnsi="Liberation Serif" w:cs="Liberation Serif"/>
          <w:sz w:val="24"/>
          <w:szCs w:val="24"/>
        </w:rPr>
        <w:t>осуществлен монтаж системы оповещения</w:t>
      </w:r>
      <w:r>
        <w:rPr>
          <w:rFonts w:ascii="Liberation Serif" w:hAnsi="Liberation Serif" w:cs="Liberation Serif"/>
          <w:sz w:val="24"/>
          <w:szCs w:val="24"/>
        </w:rPr>
        <w:t xml:space="preserve"> и управления эвакуацией (СОУЭ) для антитеррористической защищенности объектов </w:t>
      </w:r>
      <w:r w:rsidR="00367053">
        <w:rPr>
          <w:rFonts w:ascii="Liberation Serif" w:hAnsi="Liberation Serif" w:cs="Liberation Serif"/>
          <w:sz w:val="24"/>
          <w:szCs w:val="24"/>
        </w:rPr>
        <w:t xml:space="preserve">в клубы </w:t>
      </w:r>
      <w:r w:rsidR="00367053" w:rsidRPr="00367053">
        <w:rPr>
          <w:rFonts w:ascii="Liberation Serif" w:hAnsi="Liberation Serif" w:cs="Liberation Serif"/>
          <w:sz w:val="24"/>
          <w:szCs w:val="24"/>
        </w:rPr>
        <w:t xml:space="preserve">МАУ </w:t>
      </w:r>
      <w:r w:rsidR="00367053">
        <w:rPr>
          <w:rFonts w:ascii="Liberation Serif" w:hAnsi="Liberation Serif" w:cs="Liberation Serif"/>
          <w:sz w:val="24"/>
          <w:szCs w:val="24"/>
        </w:rPr>
        <w:t>«</w:t>
      </w:r>
      <w:r w:rsidR="00367053" w:rsidRPr="00367053">
        <w:rPr>
          <w:rFonts w:ascii="Liberation Serif" w:hAnsi="Liberation Serif" w:cs="Liberation Serif"/>
          <w:sz w:val="24"/>
          <w:szCs w:val="24"/>
        </w:rPr>
        <w:t xml:space="preserve">ЦРМ </w:t>
      </w:r>
      <w:r w:rsidR="00367053">
        <w:rPr>
          <w:rFonts w:ascii="Liberation Serif" w:hAnsi="Liberation Serif" w:cs="Liberation Serif"/>
          <w:sz w:val="24"/>
          <w:szCs w:val="24"/>
        </w:rPr>
        <w:t>«</w:t>
      </w:r>
      <w:r w:rsidR="00367053" w:rsidRPr="00367053">
        <w:rPr>
          <w:rFonts w:ascii="Liberation Serif" w:hAnsi="Liberation Serif" w:cs="Liberation Serif"/>
          <w:sz w:val="24"/>
          <w:szCs w:val="24"/>
        </w:rPr>
        <w:t>Объединение клубов по месту жительства</w:t>
      </w:r>
      <w:r w:rsidR="00367053">
        <w:rPr>
          <w:rFonts w:ascii="Liberation Serif" w:hAnsi="Liberation Serif" w:cs="Liberation Serif"/>
          <w:sz w:val="24"/>
          <w:szCs w:val="24"/>
        </w:rPr>
        <w:t xml:space="preserve">» </w:t>
      </w:r>
      <w:r w:rsidR="001463A0">
        <w:rPr>
          <w:rFonts w:ascii="Liberation Serif" w:hAnsi="Liberation Serif" w:cs="Liberation Serif"/>
          <w:sz w:val="24"/>
          <w:szCs w:val="24"/>
        </w:rPr>
        <w:t xml:space="preserve">в г. Верхняя Пышма </w:t>
      </w:r>
      <w:r w:rsidR="00367053">
        <w:rPr>
          <w:rFonts w:ascii="Liberation Serif" w:hAnsi="Liberation Serif" w:cs="Liberation Serif"/>
          <w:sz w:val="24"/>
          <w:szCs w:val="24"/>
        </w:rPr>
        <w:t>по адресам: ул. Мичурина, д. 2б, ул. Сергея Лазо, д. 32, ул. Уральских рабочих, д. 39</w:t>
      </w:r>
      <w:r w:rsidR="001463A0">
        <w:rPr>
          <w:rFonts w:ascii="Liberation Serif" w:hAnsi="Liberation Serif" w:cs="Liberation Serif"/>
          <w:sz w:val="24"/>
          <w:szCs w:val="24"/>
        </w:rPr>
        <w:t>;</w:t>
      </w:r>
      <w:r w:rsidR="00367053">
        <w:rPr>
          <w:rFonts w:ascii="Liberation Serif" w:hAnsi="Liberation Serif" w:cs="Liberation Serif"/>
          <w:sz w:val="24"/>
          <w:szCs w:val="24"/>
        </w:rPr>
        <w:t xml:space="preserve"> </w:t>
      </w:r>
      <w:r w:rsidR="001463A0">
        <w:rPr>
          <w:rFonts w:ascii="Liberation Serif" w:hAnsi="Liberation Serif" w:cs="Liberation Serif"/>
          <w:sz w:val="24"/>
          <w:szCs w:val="24"/>
        </w:rPr>
        <w:t xml:space="preserve">в </w:t>
      </w:r>
      <w:r w:rsidR="00367053">
        <w:rPr>
          <w:rFonts w:ascii="Liberation Serif" w:hAnsi="Liberation Serif" w:cs="Liberation Serif"/>
          <w:sz w:val="24"/>
          <w:szCs w:val="24"/>
        </w:rPr>
        <w:t xml:space="preserve">п. Исеть </w:t>
      </w:r>
      <w:r w:rsidR="001463A0">
        <w:rPr>
          <w:rFonts w:ascii="Liberation Serif" w:hAnsi="Liberation Serif" w:cs="Liberation Serif"/>
          <w:sz w:val="24"/>
          <w:szCs w:val="24"/>
        </w:rPr>
        <w:t xml:space="preserve">– </w:t>
      </w:r>
      <w:r w:rsidR="00367053">
        <w:rPr>
          <w:rFonts w:ascii="Liberation Serif" w:hAnsi="Liberation Serif" w:cs="Liberation Serif"/>
          <w:sz w:val="24"/>
          <w:szCs w:val="24"/>
        </w:rPr>
        <w:t>ул. Заводская, д. 1, ул. Мира, д. 20.</w:t>
      </w:r>
    </w:p>
    <w:p w:rsidR="00A520A1" w:rsidRPr="00A240AE" w:rsidRDefault="00A240AE" w:rsidP="005B0CFA">
      <w:pPr>
        <w:pStyle w:val="a6"/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240AE">
        <w:rPr>
          <w:rFonts w:ascii="Liberation Serif" w:hAnsi="Liberation Serif" w:cs="Liberation Serif"/>
          <w:sz w:val="24"/>
          <w:szCs w:val="24"/>
        </w:rPr>
        <w:t>обеспечена физическая охрана сотрудниками частных охранных предприятий 47 объектов муниципальных общеобразовательных учреждений (12 школ, 31 детского сада, 3</w:t>
      </w:r>
      <w:r w:rsidRPr="00A240A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учреждений дополнительного образования, ЗОЛ «Медная горка»);</w:t>
      </w:r>
    </w:p>
    <w:p w:rsidR="00A240AE" w:rsidRDefault="00A240AE" w:rsidP="00A466E3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в </w:t>
      </w:r>
      <w:r w:rsidR="00A466E3">
        <w:rPr>
          <w:rFonts w:ascii="Liberation Serif" w:eastAsia="Times New Roman" w:hAnsi="Liberation Serif" w:cs="Liberation Serif"/>
          <w:sz w:val="24"/>
          <w:szCs w:val="24"/>
        </w:rPr>
        <w:t xml:space="preserve">рамках </w:t>
      </w:r>
      <w:r w:rsidR="00A466E3" w:rsidRPr="00A466E3">
        <w:rPr>
          <w:rFonts w:ascii="Liberation Serif" w:eastAsia="Times New Roman" w:hAnsi="Liberation Serif" w:cs="Liberation Serif"/>
          <w:sz w:val="24"/>
          <w:szCs w:val="24"/>
        </w:rPr>
        <w:t>обеспечен</w:t>
      </w:r>
      <w:r w:rsidR="00A466E3">
        <w:rPr>
          <w:rFonts w:ascii="Liberation Serif" w:eastAsia="Times New Roman" w:hAnsi="Liberation Serif" w:cs="Liberation Serif"/>
          <w:sz w:val="24"/>
          <w:szCs w:val="24"/>
        </w:rPr>
        <w:t>ия</w:t>
      </w:r>
      <w:r w:rsidR="00A466E3" w:rsidRPr="00A466E3">
        <w:rPr>
          <w:rFonts w:ascii="Liberation Serif" w:eastAsia="Times New Roman" w:hAnsi="Liberation Serif" w:cs="Liberation Serif"/>
          <w:sz w:val="24"/>
          <w:szCs w:val="24"/>
        </w:rPr>
        <w:t xml:space="preserve"> антитеррористическ</w:t>
      </w:r>
      <w:r w:rsidR="00A466E3">
        <w:rPr>
          <w:rFonts w:ascii="Liberation Serif" w:eastAsia="Times New Roman" w:hAnsi="Liberation Serif" w:cs="Liberation Serif"/>
          <w:sz w:val="24"/>
          <w:szCs w:val="24"/>
        </w:rPr>
        <w:t>ой</w:t>
      </w:r>
      <w:r w:rsidR="00A466E3" w:rsidRPr="00A466E3">
        <w:rPr>
          <w:rFonts w:ascii="Liberation Serif" w:eastAsia="Times New Roman" w:hAnsi="Liberation Serif" w:cs="Liberation Serif"/>
          <w:sz w:val="24"/>
          <w:szCs w:val="24"/>
        </w:rPr>
        <w:t xml:space="preserve"> защищенност</w:t>
      </w:r>
      <w:r w:rsidR="00A466E3">
        <w:rPr>
          <w:rFonts w:ascii="Liberation Serif" w:eastAsia="Times New Roman" w:hAnsi="Liberation Serif" w:cs="Liberation Serif"/>
          <w:sz w:val="24"/>
          <w:szCs w:val="24"/>
        </w:rPr>
        <w:t>и</w:t>
      </w:r>
      <w:r w:rsidR="00A466E3" w:rsidRPr="00A466E3">
        <w:rPr>
          <w:rFonts w:ascii="Liberation Serif" w:eastAsia="Times New Roman" w:hAnsi="Liberation Serif" w:cs="Liberation Serif"/>
          <w:sz w:val="24"/>
          <w:szCs w:val="24"/>
        </w:rPr>
        <w:t xml:space="preserve"> муниципальных образовательных учреждений </w:t>
      </w:r>
      <w:r w:rsidR="00A466E3">
        <w:rPr>
          <w:rFonts w:ascii="Liberation Serif" w:eastAsia="Times New Roman" w:hAnsi="Liberation Serif" w:cs="Liberation Serif"/>
          <w:sz w:val="24"/>
          <w:szCs w:val="24"/>
        </w:rPr>
        <w:t xml:space="preserve">в 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дошкольных учреждениях проведены мероприятия:</w:t>
      </w:r>
    </w:p>
    <w:p w:rsidR="00165806" w:rsidRPr="0093638F" w:rsidRDefault="00165806" w:rsidP="00C40D3F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- монтаж системы оповещения на улице 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в МАДОУ «Детский сад № </w:t>
      </w:r>
      <w:r>
        <w:rPr>
          <w:rFonts w:ascii="Liberation Serif" w:eastAsia="Times New Roman" w:hAnsi="Liberation Serif" w:cs="Liberation Serif"/>
          <w:sz w:val="24"/>
          <w:szCs w:val="24"/>
        </w:rPr>
        <w:t>9, 11, 17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»;</w:t>
      </w:r>
    </w:p>
    <w:p w:rsidR="00A240AE" w:rsidRPr="0093638F" w:rsidRDefault="00A240AE" w:rsidP="00C40D3F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- </w:t>
      </w:r>
      <w:r>
        <w:rPr>
          <w:rFonts w:ascii="Liberation Serif" w:eastAsia="Times New Roman" w:hAnsi="Liberation Serif" w:cs="Liberation Serif"/>
          <w:sz w:val="24"/>
          <w:szCs w:val="24"/>
        </w:rPr>
        <w:t>замена жесткого диска в системе видеонаблюдения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 в МАДОУ «Детский сад № </w:t>
      </w:r>
      <w:r w:rsidR="00165806">
        <w:rPr>
          <w:rFonts w:ascii="Liberation Serif" w:eastAsia="Times New Roman" w:hAnsi="Liberation Serif" w:cs="Liberation Serif"/>
          <w:sz w:val="24"/>
          <w:szCs w:val="24"/>
        </w:rPr>
        <w:t>9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»</w:t>
      </w:r>
      <w:r w:rsidR="00165806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A240AE" w:rsidRDefault="00A466E3" w:rsidP="00A466E3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</w:rPr>
        <w:t xml:space="preserve">в 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рамках </w:t>
      </w:r>
      <w:r w:rsidRPr="00A466E3">
        <w:rPr>
          <w:rFonts w:ascii="Liberation Serif" w:eastAsia="Times New Roman" w:hAnsi="Liberation Serif" w:cs="Liberation Serif"/>
          <w:sz w:val="24"/>
          <w:szCs w:val="24"/>
        </w:rPr>
        <w:t>обеспечен</w:t>
      </w:r>
      <w:r>
        <w:rPr>
          <w:rFonts w:ascii="Liberation Serif" w:eastAsia="Times New Roman" w:hAnsi="Liberation Serif" w:cs="Liberation Serif"/>
          <w:sz w:val="24"/>
          <w:szCs w:val="24"/>
        </w:rPr>
        <w:t>ия</w:t>
      </w:r>
      <w:r w:rsidRPr="00A466E3">
        <w:rPr>
          <w:rFonts w:ascii="Liberation Serif" w:eastAsia="Times New Roman" w:hAnsi="Liberation Serif" w:cs="Liberation Serif"/>
          <w:sz w:val="24"/>
          <w:szCs w:val="24"/>
        </w:rPr>
        <w:t xml:space="preserve"> антитеррористическ</w:t>
      </w:r>
      <w:r>
        <w:rPr>
          <w:rFonts w:ascii="Liberation Serif" w:eastAsia="Times New Roman" w:hAnsi="Liberation Serif" w:cs="Liberation Serif"/>
          <w:sz w:val="24"/>
          <w:szCs w:val="24"/>
        </w:rPr>
        <w:t>ой</w:t>
      </w:r>
      <w:r w:rsidRPr="00A466E3">
        <w:rPr>
          <w:rFonts w:ascii="Liberation Serif" w:eastAsia="Times New Roman" w:hAnsi="Liberation Serif" w:cs="Liberation Serif"/>
          <w:sz w:val="24"/>
          <w:szCs w:val="24"/>
        </w:rPr>
        <w:t xml:space="preserve"> защищенност</w:t>
      </w:r>
      <w:r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A466E3">
        <w:rPr>
          <w:rFonts w:ascii="Liberation Serif" w:eastAsia="Times New Roman" w:hAnsi="Liberation Serif" w:cs="Liberation Serif"/>
          <w:sz w:val="24"/>
          <w:szCs w:val="24"/>
        </w:rPr>
        <w:t xml:space="preserve"> муниципальных образовательных учреждений </w:t>
      </w:r>
      <w:r>
        <w:rPr>
          <w:rFonts w:ascii="Liberation Serif" w:eastAsia="Times New Roman" w:hAnsi="Liberation Serif" w:cs="Liberation Serif"/>
          <w:sz w:val="24"/>
          <w:szCs w:val="24"/>
        </w:rPr>
        <w:t>в</w:t>
      </w:r>
      <w:r w:rsidR="00A240AE" w:rsidRPr="00A240AE">
        <w:rPr>
          <w:rFonts w:ascii="Liberation Serif" w:hAnsi="Liberation Serif" w:cs="Liberation Serif"/>
          <w:sz w:val="24"/>
          <w:szCs w:val="24"/>
        </w:rPr>
        <w:t xml:space="preserve"> образовательных учреждениях</w:t>
      </w:r>
      <w:r w:rsidR="00A240AE" w:rsidRPr="00A240AE">
        <w:rPr>
          <w:rFonts w:ascii="Liberation Serif" w:eastAsia="Times New Roman" w:hAnsi="Liberation Serif" w:cs="Liberation Serif"/>
          <w:sz w:val="24"/>
          <w:szCs w:val="24"/>
        </w:rPr>
        <w:t xml:space="preserve"> проведены мероприятия</w:t>
      </w:r>
      <w:r w:rsidR="00A240AE" w:rsidRPr="00A240AE">
        <w:rPr>
          <w:rFonts w:ascii="Liberation Serif" w:hAnsi="Liberation Serif" w:cs="Liberation Serif"/>
          <w:sz w:val="24"/>
          <w:szCs w:val="24"/>
        </w:rPr>
        <w:t>:</w:t>
      </w:r>
    </w:p>
    <w:p w:rsidR="00A466E3" w:rsidRPr="00A466E3" w:rsidRDefault="00A466E3" w:rsidP="00C40D3F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466E3">
        <w:rPr>
          <w:rFonts w:ascii="Liberation Serif" w:hAnsi="Liberation Serif" w:cs="Liberation Serif"/>
          <w:sz w:val="24"/>
          <w:szCs w:val="24"/>
        </w:rPr>
        <w:t xml:space="preserve">- замена 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оборудования в системе видеонаблюдения (коммутатор), ремонт двух турникетов (замена блоков управления) в здании старшей школы, приобретение ручных </w:t>
      </w:r>
      <w:proofErr w:type="spellStart"/>
      <w:r w:rsidR="007F6ABD" w:rsidRPr="007F6ABD">
        <w:rPr>
          <w:rFonts w:ascii="Liberation Serif" w:hAnsi="Liberation Serif" w:cs="Liberation Serif"/>
          <w:sz w:val="24"/>
          <w:szCs w:val="24"/>
        </w:rPr>
        <w:t>металлодетекторов</w:t>
      </w:r>
      <w:proofErr w:type="spellEnd"/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на посты охраны (3 шт.) </w:t>
      </w:r>
      <w:r w:rsidR="007F6ABD">
        <w:rPr>
          <w:rFonts w:ascii="Liberation Serif" w:hAnsi="Liberation Serif" w:cs="Liberation Serif"/>
          <w:sz w:val="24"/>
          <w:szCs w:val="24"/>
        </w:rPr>
        <w:t>в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МАОУ «СОШ № 1»</w:t>
      </w:r>
      <w:r w:rsidRPr="00A466E3">
        <w:rPr>
          <w:rFonts w:ascii="Liberation Serif" w:hAnsi="Liberation Serif" w:cs="Liberation Serif"/>
          <w:sz w:val="24"/>
          <w:szCs w:val="24"/>
        </w:rPr>
        <w:t>;</w:t>
      </w:r>
    </w:p>
    <w:p w:rsidR="00A466E3" w:rsidRPr="00A466E3" w:rsidRDefault="00A466E3" w:rsidP="00C40D3F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466E3">
        <w:rPr>
          <w:rFonts w:ascii="Liberation Serif" w:hAnsi="Liberation Serif" w:cs="Liberation Serif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466E3">
        <w:rPr>
          <w:rFonts w:ascii="Liberation Serif" w:hAnsi="Liberation Serif" w:cs="Liberation Serif"/>
          <w:sz w:val="24"/>
          <w:szCs w:val="24"/>
        </w:rPr>
        <w:t xml:space="preserve">монтаж </w:t>
      </w:r>
      <w:r w:rsidR="007F6ABD" w:rsidRPr="007F6ABD">
        <w:rPr>
          <w:rFonts w:ascii="Liberation Serif" w:hAnsi="Liberation Serif" w:cs="Liberation Serif"/>
          <w:sz w:val="24"/>
          <w:szCs w:val="24"/>
        </w:rPr>
        <w:t>системы оповещения внутри учреждения и на улице, замена жесткого диска в системе видеонаблюдения, изготовление планов эвакуации при террористической опасности, замена сервера системы контроля и управления доступа в</w:t>
      </w:r>
      <w:r w:rsidR="007F6ABD">
        <w:rPr>
          <w:rFonts w:ascii="Liberation Serif" w:hAnsi="Liberation Serif" w:cs="Liberation Serif"/>
          <w:sz w:val="24"/>
          <w:szCs w:val="24"/>
        </w:rPr>
        <w:t> </w:t>
      </w:r>
      <w:r w:rsidR="007F6ABD" w:rsidRPr="007F6ABD">
        <w:rPr>
          <w:rFonts w:ascii="Liberation Serif" w:hAnsi="Liberation Serif" w:cs="Liberation Serif"/>
          <w:sz w:val="24"/>
          <w:szCs w:val="24"/>
        </w:rPr>
        <w:t>здание, установка магнитных замков и</w:t>
      </w:r>
      <w:r w:rsidR="001463A0">
        <w:rPr>
          <w:rFonts w:ascii="Liberation Serif" w:hAnsi="Liberation Serif" w:cs="Liberation Serif"/>
          <w:sz w:val="24"/>
          <w:szCs w:val="24"/>
        </w:rPr>
        <w:t> 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домофонов на калитки </w:t>
      </w:r>
      <w:r w:rsidR="007F6ABD">
        <w:rPr>
          <w:rFonts w:ascii="Liberation Serif" w:hAnsi="Liberation Serif" w:cs="Liberation Serif"/>
          <w:sz w:val="24"/>
          <w:szCs w:val="24"/>
        </w:rPr>
        <w:t xml:space="preserve">в </w:t>
      </w:r>
      <w:r w:rsidR="007F6ABD" w:rsidRPr="007F6ABD">
        <w:rPr>
          <w:rFonts w:ascii="Liberation Serif" w:hAnsi="Liberation Serif" w:cs="Liberation Serif"/>
          <w:sz w:val="24"/>
          <w:szCs w:val="24"/>
        </w:rPr>
        <w:t>МАОУ «СОШ № 2»</w:t>
      </w:r>
      <w:r w:rsidRPr="00A466E3">
        <w:rPr>
          <w:rFonts w:ascii="Liberation Serif" w:hAnsi="Liberation Serif" w:cs="Liberation Serif"/>
          <w:sz w:val="24"/>
          <w:szCs w:val="24"/>
        </w:rPr>
        <w:t>;</w:t>
      </w:r>
    </w:p>
    <w:p w:rsidR="00A466E3" w:rsidRPr="00A466E3" w:rsidRDefault="00A466E3" w:rsidP="00C40D3F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466E3">
        <w:rPr>
          <w:rFonts w:ascii="Liberation Serif" w:hAnsi="Liberation Serif" w:cs="Liberation Serif"/>
          <w:sz w:val="24"/>
          <w:szCs w:val="24"/>
        </w:rPr>
        <w:t xml:space="preserve">- 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установка </w:t>
      </w:r>
      <w:r w:rsidR="007F6ABD">
        <w:rPr>
          <w:rFonts w:ascii="Liberation Serif" w:hAnsi="Liberation Serif" w:cs="Liberation Serif"/>
          <w:sz w:val="24"/>
          <w:szCs w:val="24"/>
        </w:rPr>
        <w:t>одного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арочного </w:t>
      </w:r>
      <w:proofErr w:type="spellStart"/>
      <w:r w:rsidR="007F6ABD" w:rsidRPr="007F6ABD">
        <w:rPr>
          <w:rFonts w:ascii="Liberation Serif" w:hAnsi="Liberation Serif" w:cs="Liberation Serif"/>
          <w:sz w:val="24"/>
          <w:szCs w:val="24"/>
        </w:rPr>
        <w:t>металлодетектора</w:t>
      </w:r>
      <w:proofErr w:type="spellEnd"/>
      <w:r w:rsidR="007F6ABD" w:rsidRPr="007F6ABD">
        <w:rPr>
          <w:rFonts w:ascii="Liberation Serif" w:hAnsi="Liberation Serif" w:cs="Liberation Serif"/>
          <w:sz w:val="24"/>
          <w:szCs w:val="24"/>
        </w:rPr>
        <w:t>, приобретен</w:t>
      </w:r>
      <w:r w:rsidR="007F6ABD">
        <w:rPr>
          <w:rFonts w:ascii="Liberation Serif" w:hAnsi="Liberation Serif" w:cs="Liberation Serif"/>
          <w:sz w:val="24"/>
          <w:szCs w:val="24"/>
        </w:rPr>
        <w:t xml:space="preserve"> </w:t>
      </w:r>
      <w:r w:rsidR="007F6ABD" w:rsidRPr="007F6ABD">
        <w:rPr>
          <w:rFonts w:ascii="Liberation Serif" w:hAnsi="Liberation Serif" w:cs="Liberation Serif"/>
          <w:sz w:val="24"/>
          <w:szCs w:val="24"/>
        </w:rPr>
        <w:t>и установ</w:t>
      </w:r>
      <w:r w:rsidR="007F6ABD">
        <w:rPr>
          <w:rFonts w:ascii="Liberation Serif" w:hAnsi="Liberation Serif" w:cs="Liberation Serif"/>
          <w:sz w:val="24"/>
          <w:szCs w:val="24"/>
        </w:rPr>
        <w:t>лен видеорегистратор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в</w:t>
      </w:r>
      <w:r w:rsidR="001463A0">
        <w:rPr>
          <w:rFonts w:ascii="Liberation Serif" w:hAnsi="Liberation Serif" w:cs="Liberation Serif"/>
          <w:sz w:val="24"/>
          <w:szCs w:val="24"/>
        </w:rPr>
        <w:t> 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системе видеонаблюдения, замена жесткого диска в системе </w:t>
      </w:r>
      <w:proofErr w:type="spellStart"/>
      <w:r w:rsidR="007F6ABD" w:rsidRPr="007F6ABD">
        <w:rPr>
          <w:rFonts w:ascii="Liberation Serif" w:hAnsi="Liberation Serif" w:cs="Liberation Serif"/>
          <w:sz w:val="24"/>
          <w:szCs w:val="24"/>
        </w:rPr>
        <w:t>периметрального</w:t>
      </w:r>
      <w:proofErr w:type="spellEnd"/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видеонаблюдения, изготовление планов эвакуации при террористической опасности </w:t>
      </w:r>
      <w:r w:rsidR="007F6ABD">
        <w:rPr>
          <w:rFonts w:ascii="Liberation Serif" w:hAnsi="Liberation Serif" w:cs="Liberation Serif"/>
          <w:sz w:val="24"/>
          <w:szCs w:val="24"/>
        </w:rPr>
        <w:t xml:space="preserve">в </w:t>
      </w:r>
      <w:r w:rsidR="007F6ABD" w:rsidRPr="007F6ABD">
        <w:rPr>
          <w:rFonts w:ascii="Liberation Serif" w:hAnsi="Liberation Serif" w:cs="Liberation Serif"/>
          <w:sz w:val="24"/>
          <w:szCs w:val="24"/>
        </w:rPr>
        <w:t>МАОУ «СОШ № 3»</w:t>
      </w:r>
      <w:r w:rsidRPr="00A466E3">
        <w:rPr>
          <w:rFonts w:ascii="Liberation Serif" w:hAnsi="Liberation Serif" w:cs="Liberation Serif"/>
          <w:sz w:val="24"/>
          <w:szCs w:val="24"/>
        </w:rPr>
        <w:t>;</w:t>
      </w:r>
    </w:p>
    <w:p w:rsidR="00A466E3" w:rsidRPr="00A466E3" w:rsidRDefault="00A466E3" w:rsidP="00C40D3F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466E3">
        <w:rPr>
          <w:rFonts w:ascii="Liberation Serif" w:hAnsi="Liberation Serif" w:cs="Liberation Serif"/>
          <w:sz w:val="24"/>
          <w:szCs w:val="24"/>
        </w:rPr>
        <w:t xml:space="preserve">- 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установка </w:t>
      </w:r>
      <w:r w:rsidR="007F6ABD">
        <w:rPr>
          <w:rFonts w:ascii="Liberation Serif" w:hAnsi="Liberation Serif" w:cs="Liberation Serif"/>
          <w:sz w:val="24"/>
          <w:szCs w:val="24"/>
        </w:rPr>
        <w:t>одного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арочног</w:t>
      </w:r>
      <w:r w:rsidR="007F6ABD">
        <w:rPr>
          <w:rFonts w:ascii="Liberation Serif" w:hAnsi="Liberation Serif" w:cs="Liberation Serif"/>
          <w:sz w:val="24"/>
          <w:szCs w:val="24"/>
        </w:rPr>
        <w:t xml:space="preserve">о </w:t>
      </w:r>
      <w:proofErr w:type="spellStart"/>
      <w:r w:rsidR="007F6ABD">
        <w:rPr>
          <w:rFonts w:ascii="Liberation Serif" w:hAnsi="Liberation Serif" w:cs="Liberation Serif"/>
          <w:sz w:val="24"/>
          <w:szCs w:val="24"/>
        </w:rPr>
        <w:t>металлодетектора</w:t>
      </w:r>
      <w:proofErr w:type="spellEnd"/>
      <w:r w:rsidR="007F6ABD">
        <w:rPr>
          <w:rFonts w:ascii="Liberation Serif" w:hAnsi="Liberation Serif" w:cs="Liberation Serif"/>
          <w:sz w:val="24"/>
          <w:szCs w:val="24"/>
        </w:rPr>
        <w:t>, приобретен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и замен</w:t>
      </w:r>
      <w:r w:rsidR="007F6ABD">
        <w:rPr>
          <w:rFonts w:ascii="Liberation Serif" w:hAnsi="Liberation Serif" w:cs="Liberation Serif"/>
          <w:sz w:val="24"/>
          <w:szCs w:val="24"/>
        </w:rPr>
        <w:t>ен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источник бесперебойного питания в системе видеонаблюдения, замена видеокамеры в</w:t>
      </w:r>
      <w:r w:rsidR="007F6ABD">
        <w:rPr>
          <w:rFonts w:ascii="Liberation Serif" w:hAnsi="Liberation Serif" w:cs="Liberation Serif"/>
          <w:sz w:val="24"/>
          <w:szCs w:val="24"/>
        </w:rPr>
        <w:t> 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системе внутреннего видеонаблюдения </w:t>
      </w:r>
      <w:r w:rsidR="007F6ABD">
        <w:rPr>
          <w:rFonts w:ascii="Liberation Serif" w:hAnsi="Liberation Serif" w:cs="Liberation Serif"/>
          <w:sz w:val="24"/>
          <w:szCs w:val="24"/>
        </w:rPr>
        <w:t xml:space="preserve">в </w:t>
      </w:r>
      <w:r w:rsidR="007F6ABD" w:rsidRPr="007F6ABD">
        <w:rPr>
          <w:rFonts w:ascii="Liberation Serif" w:hAnsi="Liberation Serif" w:cs="Liberation Serif"/>
          <w:sz w:val="24"/>
          <w:szCs w:val="24"/>
        </w:rPr>
        <w:t>МАОУ «СОШ № 7</w:t>
      </w:r>
      <w:r w:rsidRPr="00A466E3">
        <w:rPr>
          <w:rFonts w:ascii="Liberation Serif" w:hAnsi="Liberation Serif" w:cs="Liberation Serif"/>
          <w:sz w:val="24"/>
          <w:szCs w:val="24"/>
        </w:rPr>
        <w:t>;</w:t>
      </w:r>
    </w:p>
    <w:p w:rsidR="00A466E3" w:rsidRDefault="00A466E3" w:rsidP="00C40D3F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466E3">
        <w:rPr>
          <w:rFonts w:ascii="Liberation Serif" w:hAnsi="Liberation Serif" w:cs="Liberation Serif"/>
          <w:sz w:val="24"/>
          <w:szCs w:val="24"/>
        </w:rPr>
        <w:t xml:space="preserve">- </w:t>
      </w:r>
      <w:r w:rsidR="007F6ABD" w:rsidRPr="007F6ABD">
        <w:rPr>
          <w:rFonts w:ascii="Liberation Serif" w:hAnsi="Liberation Serif" w:cs="Liberation Serif"/>
          <w:sz w:val="24"/>
          <w:szCs w:val="24"/>
        </w:rPr>
        <w:t>монтаж системы оповещения на улице</w:t>
      </w:r>
      <w:r w:rsidR="007F6ABD">
        <w:rPr>
          <w:rFonts w:ascii="Liberation Serif" w:hAnsi="Liberation Serif" w:cs="Liberation Serif"/>
          <w:sz w:val="24"/>
          <w:szCs w:val="24"/>
        </w:rPr>
        <w:t xml:space="preserve"> в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МАОУ «СОШ № 9»</w:t>
      </w:r>
      <w:r w:rsidRPr="00A466E3">
        <w:rPr>
          <w:rFonts w:ascii="Liberation Serif" w:hAnsi="Liberation Serif" w:cs="Liberation Serif"/>
          <w:sz w:val="24"/>
          <w:szCs w:val="24"/>
        </w:rPr>
        <w:t>;</w:t>
      </w:r>
    </w:p>
    <w:p w:rsidR="007F6ABD" w:rsidRDefault="001463A0" w:rsidP="00C40D3F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7F6ABD">
        <w:rPr>
          <w:rFonts w:ascii="Liberation Serif" w:hAnsi="Liberation Serif" w:cs="Liberation Serif"/>
          <w:sz w:val="24"/>
          <w:szCs w:val="24"/>
        </w:rPr>
        <w:t xml:space="preserve"> </w:t>
      </w:r>
      <w:r w:rsidR="007F6ABD" w:rsidRPr="007F6ABD">
        <w:rPr>
          <w:rFonts w:ascii="Liberation Serif" w:hAnsi="Liberation Serif" w:cs="Liberation Serif"/>
          <w:sz w:val="24"/>
          <w:szCs w:val="24"/>
        </w:rPr>
        <w:t>модернизация и замена оборудования калитки</w:t>
      </w:r>
      <w:r w:rsidR="007F6ABD">
        <w:rPr>
          <w:rFonts w:ascii="Liberation Serif" w:hAnsi="Liberation Serif" w:cs="Liberation Serif"/>
          <w:sz w:val="24"/>
          <w:szCs w:val="24"/>
        </w:rPr>
        <w:t>,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монтаж системы оповещения на улице</w:t>
      </w:r>
      <w:r w:rsidR="007F6ABD">
        <w:rPr>
          <w:rFonts w:ascii="Liberation Serif" w:hAnsi="Liberation Serif" w:cs="Liberation Serif"/>
          <w:sz w:val="24"/>
          <w:szCs w:val="24"/>
        </w:rPr>
        <w:t>,</w:t>
      </w:r>
      <w:r w:rsidR="007F6ABD" w:rsidRPr="007F6ABD">
        <w:rPr>
          <w:rFonts w:ascii="Liberation Serif" w:hAnsi="Liberation Serif" w:cs="Liberation Serif"/>
          <w:sz w:val="24"/>
          <w:szCs w:val="24"/>
        </w:rPr>
        <w:t xml:space="preserve"> </w:t>
      </w:r>
      <w:r w:rsidR="005B0CFA" w:rsidRPr="005B0CFA">
        <w:rPr>
          <w:rFonts w:ascii="Liberation Serif" w:hAnsi="Liberation Serif" w:cs="Liberation Serif"/>
          <w:sz w:val="24"/>
          <w:szCs w:val="24"/>
        </w:rPr>
        <w:t xml:space="preserve">изготовление планов эвакуации при террористической опасности </w:t>
      </w:r>
      <w:r w:rsidR="007F6ABD">
        <w:rPr>
          <w:rFonts w:ascii="Liberation Serif" w:hAnsi="Liberation Serif" w:cs="Liberation Serif"/>
          <w:sz w:val="24"/>
          <w:szCs w:val="24"/>
        </w:rPr>
        <w:t>в</w:t>
      </w:r>
      <w:r w:rsidR="005B0CFA">
        <w:rPr>
          <w:rFonts w:ascii="Liberation Serif" w:hAnsi="Liberation Serif" w:cs="Liberation Serif"/>
          <w:sz w:val="24"/>
          <w:szCs w:val="24"/>
        </w:rPr>
        <w:t> </w:t>
      </w:r>
      <w:r w:rsidR="007F6ABD" w:rsidRPr="007F6ABD">
        <w:rPr>
          <w:rFonts w:ascii="Liberation Serif" w:hAnsi="Liberation Serif" w:cs="Liberation Serif"/>
          <w:sz w:val="24"/>
          <w:szCs w:val="24"/>
        </w:rPr>
        <w:t>МАОУ «СОШ № 33»</w:t>
      </w:r>
      <w:r w:rsidR="007F6ABD">
        <w:rPr>
          <w:rFonts w:ascii="Liberation Serif" w:hAnsi="Liberation Serif" w:cs="Liberation Serif"/>
          <w:sz w:val="24"/>
          <w:szCs w:val="24"/>
        </w:rPr>
        <w:t>,</w:t>
      </w:r>
    </w:p>
    <w:p w:rsidR="005B0CFA" w:rsidRPr="005B0CFA" w:rsidRDefault="005B0CFA" w:rsidP="00C40D3F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5B0CFA">
        <w:rPr>
          <w:rFonts w:ascii="Liberation Serif" w:hAnsi="Liberation Serif" w:cs="Liberation Serif"/>
          <w:sz w:val="24"/>
          <w:szCs w:val="24"/>
        </w:rPr>
        <w:t>монтаж системы оповещения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5B0CFA">
        <w:t xml:space="preserve"> </w:t>
      </w:r>
      <w:r w:rsidRPr="005B0CFA">
        <w:rPr>
          <w:rFonts w:ascii="Liberation Serif" w:hAnsi="Liberation Serif" w:cs="Liberation Serif"/>
          <w:sz w:val="24"/>
          <w:szCs w:val="24"/>
        </w:rPr>
        <w:t>установ</w:t>
      </w:r>
      <w:r>
        <w:rPr>
          <w:rFonts w:ascii="Liberation Serif" w:hAnsi="Liberation Serif" w:cs="Liberation Serif"/>
          <w:sz w:val="24"/>
          <w:szCs w:val="24"/>
        </w:rPr>
        <w:t>лены</w:t>
      </w:r>
      <w:r w:rsidRPr="005B0CF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четыре </w:t>
      </w:r>
      <w:r w:rsidRPr="005B0CFA">
        <w:rPr>
          <w:rFonts w:ascii="Liberation Serif" w:hAnsi="Liberation Serif" w:cs="Liberation Serif"/>
          <w:sz w:val="24"/>
          <w:szCs w:val="24"/>
        </w:rPr>
        <w:t xml:space="preserve">арочных </w:t>
      </w:r>
      <w:proofErr w:type="spellStart"/>
      <w:r w:rsidRPr="005B0CFA">
        <w:rPr>
          <w:rFonts w:ascii="Liberation Serif" w:hAnsi="Liberation Serif" w:cs="Liberation Serif"/>
          <w:sz w:val="24"/>
          <w:szCs w:val="24"/>
        </w:rPr>
        <w:t>металлодетекторов</w:t>
      </w:r>
      <w:proofErr w:type="spellEnd"/>
      <w:r w:rsidRPr="005B0CFA">
        <w:rPr>
          <w:rFonts w:ascii="Liberation Serif" w:hAnsi="Liberation Serif" w:cs="Liberation Serif"/>
          <w:sz w:val="24"/>
          <w:szCs w:val="24"/>
        </w:rPr>
        <w:t xml:space="preserve">, ремонт откатных автомобильных ворот (со стороны ул. Победы) </w:t>
      </w:r>
      <w:r>
        <w:rPr>
          <w:rFonts w:ascii="Liberation Serif" w:hAnsi="Liberation Serif" w:cs="Liberation Serif"/>
          <w:sz w:val="24"/>
          <w:szCs w:val="24"/>
        </w:rPr>
        <w:t>в </w:t>
      </w:r>
      <w:r w:rsidRPr="005B0CFA">
        <w:rPr>
          <w:rFonts w:ascii="Liberation Serif" w:hAnsi="Liberation Serif" w:cs="Liberation Serif"/>
          <w:sz w:val="24"/>
          <w:szCs w:val="24"/>
        </w:rPr>
        <w:t>МАОУ «СОШ № 25»;</w:t>
      </w:r>
    </w:p>
    <w:p w:rsidR="00A466E3" w:rsidRDefault="005B0CFA" w:rsidP="00C40D3F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0CFA">
        <w:rPr>
          <w:rFonts w:ascii="Liberation Serif" w:hAnsi="Liberation Serif" w:cs="Liberation Serif"/>
          <w:sz w:val="24"/>
          <w:szCs w:val="24"/>
        </w:rPr>
        <w:lastRenderedPageBreak/>
        <w:t xml:space="preserve">- </w:t>
      </w:r>
      <w:r>
        <w:rPr>
          <w:rFonts w:ascii="Liberation Serif" w:hAnsi="Liberation Serif" w:cs="Liberation Serif"/>
          <w:sz w:val="24"/>
          <w:szCs w:val="24"/>
        </w:rPr>
        <w:t>установка одного</w:t>
      </w:r>
      <w:r w:rsidRPr="005B0CFA">
        <w:rPr>
          <w:rFonts w:ascii="Liberation Serif" w:hAnsi="Liberation Serif" w:cs="Liberation Serif"/>
          <w:sz w:val="24"/>
          <w:szCs w:val="24"/>
        </w:rPr>
        <w:t xml:space="preserve"> арочного </w:t>
      </w:r>
      <w:proofErr w:type="spellStart"/>
      <w:r w:rsidRPr="005B0CFA">
        <w:rPr>
          <w:rFonts w:ascii="Liberation Serif" w:hAnsi="Liberation Serif" w:cs="Liberation Serif"/>
          <w:sz w:val="24"/>
          <w:szCs w:val="24"/>
        </w:rPr>
        <w:t>металлодетектора</w:t>
      </w:r>
      <w:proofErr w:type="spellEnd"/>
      <w:r w:rsidRPr="005B0CF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в </w:t>
      </w:r>
      <w:r w:rsidRPr="005B0CFA">
        <w:rPr>
          <w:rFonts w:ascii="Liberation Serif" w:hAnsi="Liberation Serif" w:cs="Liberation Serif"/>
          <w:sz w:val="24"/>
          <w:szCs w:val="24"/>
        </w:rPr>
        <w:t>МАОУ «ООШ № 29»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67053" w:rsidRPr="00367053" w:rsidRDefault="00367053" w:rsidP="00A466E3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4"/>
          <w:szCs w:val="24"/>
        </w:rPr>
        <w:t xml:space="preserve">осуществлен </w:t>
      </w:r>
      <w:r w:rsidRPr="00A466E3">
        <w:rPr>
          <w:rFonts w:ascii="Liberation Serif" w:hAnsi="Liberation Serif" w:cs="Liberation Serif"/>
          <w:sz w:val="24"/>
          <w:szCs w:val="24"/>
        </w:rPr>
        <w:t xml:space="preserve">монтаж </w:t>
      </w:r>
      <w:r w:rsidRPr="007F6ABD">
        <w:rPr>
          <w:rFonts w:ascii="Liberation Serif" w:hAnsi="Liberation Serif" w:cs="Liberation Serif"/>
          <w:sz w:val="24"/>
          <w:szCs w:val="24"/>
        </w:rPr>
        <w:t>системы оповещения</w:t>
      </w:r>
      <w:r>
        <w:rPr>
          <w:rFonts w:ascii="Liberation Serif" w:hAnsi="Liberation Serif" w:cs="Liberation Serif"/>
          <w:sz w:val="24"/>
          <w:szCs w:val="24"/>
        </w:rPr>
        <w:t xml:space="preserve"> на улице, замена жесткого диска в системе видеонаблюдения, в видеорегистраторе системы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периметрального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наблюдения, приобретен</w:t>
      </w:r>
      <w:r w:rsidR="00995669">
        <w:rPr>
          <w:rFonts w:ascii="Liberation Serif" w:hAnsi="Liberation Serif" w:cs="Liberation Serif"/>
          <w:sz w:val="24"/>
          <w:szCs w:val="24"/>
        </w:rPr>
        <w:t xml:space="preserve"> и установлен коммутатор для системы </w:t>
      </w:r>
      <w:proofErr w:type="spellStart"/>
      <w:r w:rsidR="00995669">
        <w:rPr>
          <w:rFonts w:ascii="Liberation Serif" w:hAnsi="Liberation Serif" w:cs="Liberation Serif"/>
          <w:sz w:val="24"/>
          <w:szCs w:val="24"/>
        </w:rPr>
        <w:t>вилеонаблюдения</w:t>
      </w:r>
      <w:proofErr w:type="spellEnd"/>
      <w:r w:rsidR="00995669">
        <w:rPr>
          <w:rFonts w:ascii="Liberation Serif" w:hAnsi="Liberation Serif" w:cs="Liberation Serif"/>
          <w:sz w:val="24"/>
          <w:szCs w:val="24"/>
        </w:rPr>
        <w:t xml:space="preserve"> в МАОУ ДО «ДДТ»;</w:t>
      </w:r>
    </w:p>
    <w:p w:rsidR="00A240AE" w:rsidRPr="00A466E3" w:rsidRDefault="00A240AE" w:rsidP="00A466E3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3638F">
        <w:rPr>
          <w:rFonts w:ascii="Liberation Serif" w:hAnsi="Liberation Serif" w:cs="Liberation Serif"/>
          <w:sz w:val="24"/>
          <w:szCs w:val="24"/>
        </w:rPr>
        <w:t xml:space="preserve">осуществлена </w:t>
      </w:r>
      <w:r w:rsidR="00995669">
        <w:rPr>
          <w:rFonts w:ascii="Liberation Serif" w:hAnsi="Liberation Serif" w:cs="Liberation Serif"/>
          <w:sz w:val="24"/>
          <w:szCs w:val="24"/>
        </w:rPr>
        <w:t xml:space="preserve">установка видеодомофона </w:t>
      </w:r>
      <w:r w:rsidR="00995669" w:rsidRPr="00A466E3">
        <w:rPr>
          <w:rFonts w:ascii="Liberation Serif" w:hAnsi="Liberation Serif" w:cs="Liberation Serif"/>
          <w:sz w:val="24"/>
          <w:szCs w:val="24"/>
        </w:rPr>
        <w:t>на пост охраны № 1</w:t>
      </w:r>
      <w:r w:rsidR="00995669">
        <w:rPr>
          <w:rFonts w:ascii="Liberation Serif" w:hAnsi="Liberation Serif" w:cs="Liberation Serif"/>
          <w:sz w:val="24"/>
          <w:szCs w:val="24"/>
        </w:rPr>
        <w:t xml:space="preserve">, замена кабельной линии до уличной камеры в системе видеонаблюдения, разработаны и изготовлены таблички «Предметы, запрещенные для проноса на объект» в </w:t>
      </w:r>
      <w:r w:rsidR="00A466E3" w:rsidRPr="00A466E3">
        <w:rPr>
          <w:rFonts w:ascii="Liberation Serif" w:hAnsi="Liberation Serif" w:cs="Liberation Serif"/>
          <w:sz w:val="24"/>
          <w:szCs w:val="24"/>
        </w:rPr>
        <w:t>МАОУ ДО «ЦО и ПО»</w:t>
      </w:r>
      <w:r w:rsidR="00A466E3">
        <w:rPr>
          <w:rFonts w:ascii="Liberation Serif" w:hAnsi="Liberation Serif" w:cs="Liberation Serif"/>
          <w:sz w:val="24"/>
          <w:szCs w:val="24"/>
        </w:rPr>
        <w:t>;</w:t>
      </w:r>
    </w:p>
    <w:p w:rsidR="00A466E3" w:rsidRPr="009D3228" w:rsidRDefault="00A466E3" w:rsidP="00A466E3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4"/>
          <w:szCs w:val="24"/>
        </w:rPr>
        <w:t>осуществлена установка</w:t>
      </w:r>
      <w:r w:rsidR="001F7568">
        <w:rPr>
          <w:rFonts w:ascii="Liberation Serif" w:hAnsi="Liberation Serif" w:cs="Liberation Serif"/>
          <w:sz w:val="24"/>
          <w:szCs w:val="24"/>
        </w:rPr>
        <w:t xml:space="preserve"> приобретенного бытового помещения контейнерного типа «КПП 2,0 х 2,0»</w:t>
      </w:r>
      <w:r w:rsidRPr="00A466E3">
        <w:rPr>
          <w:rFonts w:ascii="Liberation Serif" w:hAnsi="Liberation Serif" w:cs="Liberation Serif"/>
          <w:sz w:val="24"/>
          <w:szCs w:val="24"/>
        </w:rPr>
        <w:t xml:space="preserve"> </w:t>
      </w:r>
      <w:r w:rsidR="00CE60D0">
        <w:rPr>
          <w:rFonts w:ascii="Liberation Serif" w:hAnsi="Liberation Serif" w:cs="Liberation Serif"/>
          <w:sz w:val="24"/>
          <w:szCs w:val="24"/>
        </w:rPr>
        <w:t xml:space="preserve">в </w:t>
      </w:r>
      <w:r w:rsidR="009D3228">
        <w:rPr>
          <w:rFonts w:ascii="Liberation Serif" w:hAnsi="Liberation Serif" w:cs="Liberation Serif"/>
          <w:sz w:val="24"/>
          <w:szCs w:val="24"/>
        </w:rPr>
        <w:t>МАУ «ЗОЛ «Медная горка»;</w:t>
      </w:r>
    </w:p>
    <w:p w:rsidR="009D3228" w:rsidRPr="0093638F" w:rsidRDefault="009D3228" w:rsidP="009D3228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</w:rPr>
        <w:t>обеспечена круглосуточная физическая охрана</w:t>
      </w:r>
      <w:r w:rsidR="00FF6900">
        <w:rPr>
          <w:rFonts w:ascii="Liberation Serif" w:eastAsia="Times New Roman" w:hAnsi="Liberation Serif" w:cs="Liberation Serif"/>
          <w:sz w:val="24"/>
          <w:szCs w:val="24"/>
        </w:rPr>
        <w:t xml:space="preserve"> муниципальных учреждений</w:t>
      </w:r>
      <w:r w:rsidRPr="0093638F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9D3228" w:rsidRDefault="009D3228" w:rsidP="00C40D3F">
      <w:pPr>
        <w:tabs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D3228">
        <w:rPr>
          <w:rFonts w:ascii="Liberation Serif" w:hAnsi="Liberation Serif" w:cs="Liberation Serif"/>
          <w:sz w:val="24"/>
          <w:szCs w:val="24"/>
        </w:rPr>
        <w:t>- МБУК «Манин парк»,</w:t>
      </w:r>
    </w:p>
    <w:p w:rsidR="001F7568" w:rsidRDefault="001F7568" w:rsidP="00C40D3F">
      <w:pPr>
        <w:tabs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МБУК «Верхнепышминский исторический музей»,</w:t>
      </w:r>
    </w:p>
    <w:p w:rsidR="001F7568" w:rsidRDefault="001F7568" w:rsidP="00C40D3F">
      <w:pPr>
        <w:tabs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МБУК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Верхнепышминская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централизованная библиотечная система»,</w:t>
      </w:r>
    </w:p>
    <w:p w:rsidR="00875B91" w:rsidRPr="009D3228" w:rsidRDefault="00875B91" w:rsidP="00C40D3F">
      <w:pPr>
        <w:tabs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875B91">
        <w:rPr>
          <w:rFonts w:ascii="Liberation Serif" w:hAnsi="Liberation Serif" w:cs="Liberation Serif"/>
          <w:sz w:val="24"/>
          <w:szCs w:val="24"/>
        </w:rPr>
        <w:t>МБУ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875B91">
        <w:rPr>
          <w:rFonts w:ascii="Liberation Serif" w:hAnsi="Liberation Serif" w:cs="Liberation Serif"/>
          <w:sz w:val="24"/>
          <w:szCs w:val="24"/>
        </w:rPr>
        <w:t>ДО «Объединение сельских клубов «Луч»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9D3228" w:rsidRPr="009D3228" w:rsidRDefault="009D3228" w:rsidP="00C40D3F">
      <w:pPr>
        <w:tabs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D3228">
        <w:rPr>
          <w:rFonts w:ascii="Liberation Serif" w:hAnsi="Liberation Serif" w:cs="Liberation Serif"/>
          <w:sz w:val="24"/>
          <w:szCs w:val="24"/>
        </w:rPr>
        <w:t>- МБУ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9D3228">
        <w:rPr>
          <w:rFonts w:ascii="Liberation Serif" w:hAnsi="Liberation Serif" w:cs="Liberation Serif"/>
          <w:sz w:val="24"/>
          <w:szCs w:val="24"/>
        </w:rPr>
        <w:t xml:space="preserve">ДО «Детская художественная школа», </w:t>
      </w:r>
    </w:p>
    <w:p w:rsidR="009D3228" w:rsidRPr="009D3228" w:rsidRDefault="009D3228" w:rsidP="00C40D3F">
      <w:pPr>
        <w:tabs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D3228">
        <w:rPr>
          <w:rFonts w:ascii="Liberation Serif" w:hAnsi="Liberation Serif" w:cs="Liberation Serif"/>
          <w:sz w:val="24"/>
          <w:szCs w:val="24"/>
        </w:rPr>
        <w:t>- МБУ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FF6900">
        <w:rPr>
          <w:rFonts w:ascii="Liberation Serif" w:hAnsi="Liberation Serif" w:cs="Liberation Serif"/>
          <w:sz w:val="24"/>
          <w:szCs w:val="24"/>
        </w:rPr>
        <w:t>ДО «Детская школа искусств»</w:t>
      </w:r>
      <w:r w:rsidRPr="009D3228"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FF6900" w:rsidRDefault="009D3228" w:rsidP="00C40D3F">
      <w:pPr>
        <w:tabs>
          <w:tab w:val="left" w:pos="851"/>
        </w:tabs>
        <w:spacing w:after="0" w:line="240" w:lineRule="auto"/>
        <w:contextualSpacing/>
        <w:jc w:val="both"/>
      </w:pPr>
      <w:r w:rsidRPr="009D3228">
        <w:rPr>
          <w:rFonts w:ascii="Liberation Serif" w:hAnsi="Liberation Serif" w:cs="Liberation Serif"/>
          <w:sz w:val="24"/>
          <w:szCs w:val="24"/>
        </w:rPr>
        <w:t>- МАУ ДК «Металлург»</w:t>
      </w:r>
      <w:r w:rsidR="00FF6900">
        <w:rPr>
          <w:rFonts w:ascii="Liberation Serif" w:hAnsi="Liberation Serif" w:cs="Liberation Serif"/>
          <w:sz w:val="24"/>
          <w:szCs w:val="24"/>
        </w:rPr>
        <w:t>,</w:t>
      </w:r>
      <w:r w:rsidR="00B02B1F" w:rsidRPr="00B02B1F">
        <w:t xml:space="preserve"> </w:t>
      </w:r>
    </w:p>
    <w:p w:rsidR="009D3228" w:rsidRPr="009D3228" w:rsidRDefault="00FF6900" w:rsidP="00C40D3F">
      <w:pPr>
        <w:tabs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6900">
        <w:rPr>
          <w:rFonts w:ascii="Liberation Serif" w:hAnsi="Liberation Serif" w:cs="Liberation Serif"/>
          <w:sz w:val="24"/>
          <w:szCs w:val="24"/>
        </w:rPr>
        <w:t xml:space="preserve">- Кинотеатр </w:t>
      </w:r>
      <w:r w:rsidR="00B02B1F" w:rsidRPr="00FF6900"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="00B02B1F" w:rsidRPr="00B02B1F">
        <w:rPr>
          <w:rFonts w:ascii="Liberation Serif" w:hAnsi="Liberation Serif" w:cs="Liberation Serif"/>
          <w:sz w:val="24"/>
          <w:szCs w:val="24"/>
        </w:rPr>
        <w:t>Киноград</w:t>
      </w:r>
      <w:proofErr w:type="spellEnd"/>
      <w:r w:rsidR="00B02B1F">
        <w:rPr>
          <w:rFonts w:ascii="Liberation Serif" w:hAnsi="Liberation Serif" w:cs="Liberation Serif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9D3228" w:rsidRPr="0093638F" w:rsidRDefault="00D6131E" w:rsidP="00D6131E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приобретен и установлен</w:t>
      </w:r>
      <w:r w:rsidR="009D3228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F75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контроллер для бесперебойной работы тревожной сигнализации</w:t>
      </w:r>
      <w:r w:rsidRPr="00D613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помещении МБУ ДО «Детская школа искусств»</w:t>
      </w:r>
      <w:r w:rsidR="009D3228" w:rsidRPr="0093638F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5E61A2" w:rsidRPr="00CE60D0" w:rsidRDefault="005E61A2" w:rsidP="009D3228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0E48D1" w:rsidRPr="007F04EE" w:rsidRDefault="00D157A5" w:rsidP="00D157A5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7F04EE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="00C316BB" w:rsidRPr="007F04EE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П </w:t>
      </w:r>
      <w:r w:rsidRPr="007F04EE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1</w:t>
      </w:r>
      <w:r w:rsidR="000E48D1" w:rsidRPr="007F04EE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0. Стратегическое планирование пространственного развития территории </w:t>
      </w:r>
    </w:p>
    <w:p w:rsidR="00D157A5" w:rsidRPr="007F04EE" w:rsidRDefault="000E48D1" w:rsidP="00D157A5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7F04EE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городского округа Верхняя Пышма:</w:t>
      </w:r>
    </w:p>
    <w:p w:rsidR="009457ED" w:rsidRDefault="009457ED" w:rsidP="009457ED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целью предупреждения возникновения и распространения лесных пожаров</w:t>
      </w:r>
      <w:r w:rsidR="0028595E"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выявления и пресечению нарушений лесного законодательства</w:t>
      </w:r>
      <w:r w:rsidR="009B7444" w:rsidRPr="009B74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9B7444"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осуществляется патрулирование городских лесов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28595E" w:rsidRPr="0028595E" w:rsidRDefault="0028595E" w:rsidP="0028595E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проведена работа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подрядчиком и 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структурными </w:t>
      </w:r>
      <w:r w:rsidR="009B74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подразделениями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Администрации </w:t>
      </w:r>
      <w:r w:rsidR="009B74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городского округа Верхняя Пышма 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устранению замечаний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рамках гарантийных обязательств по контракту на выполнение работ по лесоустройству и разработке проекта лесохозяйственного регламента в отношении части городских лесов </w:t>
      </w:r>
      <w:proofErr w:type="spellStart"/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Верхнепышминского</w:t>
      </w:r>
      <w:proofErr w:type="spellEnd"/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городского лесничества от 03.10.2025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ЭА-7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Утверждение 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Лесохозяйственн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ого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регламент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 запланировано в 3 квартале 2026 года;</w:t>
      </w:r>
    </w:p>
    <w:p w:rsidR="009457ED" w:rsidRPr="0028595E" w:rsidRDefault="009457ED" w:rsidP="009457ED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проведена материально-денежная оценка </w:t>
      </w:r>
      <w:r w:rsid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древесно-кустарниковой растительности 4 </w:t>
      </w:r>
      <w:r w:rsidRPr="0028595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участков для вырубки леса;</w:t>
      </w:r>
    </w:p>
    <w:p w:rsidR="002B6924" w:rsidRPr="007F04EE" w:rsidRDefault="0028595E" w:rsidP="00F96DA6">
      <w:pPr>
        <w:pStyle w:val="a6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осуществл</w:t>
      </w:r>
      <w:r w:rsidR="00AE367B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ены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DD6261" w:rsidRPr="007F04E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работ</w:t>
      </w:r>
      <w:r w:rsidR="00AE367B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="00DD6261" w:rsidRPr="007F04E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9B7444" w:rsidRPr="007F04E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объеме 3 штук </w:t>
      </w:r>
      <w:r w:rsidR="00DD6261" w:rsidRPr="007F04E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подготовке документации по изменению и установлению границ земель, на которых расположены леса в лесопарковых и зеленых зонах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, кладбищ и иных социально-значимых объектов</w:t>
      </w:r>
      <w:r w:rsidR="00DD6261" w:rsidRPr="007F04E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924" w:rsidRPr="0093638F" w:rsidRDefault="002B6924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A6985" w:rsidRPr="000E48D1" w:rsidRDefault="007A6985" w:rsidP="00DD6261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="00C316BB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1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1. Р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азвитие внутреннего и въездного туризма в городском округе 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Верхняя Пышма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:</w:t>
      </w:r>
    </w:p>
    <w:p w:rsidR="000E48D1" w:rsidRPr="000E48D1" w:rsidRDefault="000E48D1" w:rsidP="000E48D1">
      <w:pPr>
        <w:pStyle w:val="a6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осуществлена поставка </w:t>
      </w:r>
      <w:r w:rsidR="0093671E">
        <w:rPr>
          <w:rFonts w:ascii="Liberation Serif" w:eastAsia="Times New Roman" w:hAnsi="Liberation Serif" w:cs="Liberation Serif"/>
          <w:sz w:val="24"/>
          <w:szCs w:val="24"/>
          <w:lang w:eastAsia="ru-RU"/>
        </w:rPr>
        <w:t>200 экземпляров</w:t>
      </w:r>
      <w:r w:rsidR="0093671E" w:rsidRP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напечатанных наборов открыток, посвященных 80-летию фирмы «Радуга» и 80-летию статуса города Верхняя Пышма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0E48D1" w:rsidRPr="000E48D1" w:rsidRDefault="000E48D1" w:rsidP="000E48D1">
      <w:pPr>
        <w:pStyle w:val="a6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МБУК «Верхнепышминский исторический музей» </w:t>
      </w:r>
      <w:r w:rsidR="0093671E" w:rsidRP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перечислена субсидия </w:t>
      </w:r>
      <w:r w:rsidRP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 приобретение 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нтерактивного сенсорного киоска</w:t>
      </w:r>
      <w:r w:rsidR="0093671E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оставка </w:t>
      </w:r>
      <w:r w:rsidR="009367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оборудования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запланирована в</w:t>
      </w:r>
      <w:r w:rsidR="0093671E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="0093671E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квартале 2026 года.</w:t>
      </w:r>
    </w:p>
    <w:p w:rsidR="00EB2940" w:rsidRPr="000E48D1" w:rsidRDefault="00EB2940" w:rsidP="000E48D1">
      <w:pPr>
        <w:pStyle w:val="a6"/>
        <w:spacing w:after="0" w:line="240" w:lineRule="auto"/>
        <w:ind w:left="426"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="00C316BB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1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2.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</w:t>
      </w:r>
      <w:r w:rsidRPr="000E48D1">
        <w:rPr>
          <w:rFonts w:ascii="Liberation Serif" w:hAnsi="Liberation Serif" w:cs="Liberation Serif"/>
          <w:bCs/>
          <w:i/>
          <w:color w:val="000000"/>
          <w:sz w:val="24"/>
          <w:szCs w:val="24"/>
          <w:u w:val="single"/>
        </w:rPr>
        <w:t xml:space="preserve">Обеспечение жильем педагогических работников </w:t>
      </w:r>
      <w:r w:rsidR="00C316BB" w:rsidRPr="000E48D1">
        <w:rPr>
          <w:rFonts w:ascii="Liberation Serif" w:hAnsi="Liberation Serif" w:cs="Liberation Serif"/>
          <w:bCs/>
          <w:i/>
          <w:color w:val="000000"/>
          <w:sz w:val="24"/>
          <w:szCs w:val="24"/>
          <w:u w:val="single"/>
        </w:rPr>
        <w:t>муниципальных учреждений на </w:t>
      </w:r>
      <w:r w:rsidRPr="000E48D1">
        <w:rPr>
          <w:rFonts w:ascii="Liberation Serif" w:hAnsi="Liberation Serif" w:cs="Liberation Serif"/>
          <w:bCs/>
          <w:i/>
          <w:color w:val="000000"/>
          <w:sz w:val="24"/>
          <w:szCs w:val="24"/>
          <w:u w:val="single"/>
        </w:rPr>
        <w:t>территории городского округа Верхняя Пышма</w:t>
      </w:r>
      <w:r w:rsidR="007A6985" w:rsidRPr="000E48D1">
        <w:rPr>
          <w:rFonts w:ascii="Liberation Serif" w:hAnsi="Liberation Serif" w:cs="Liberation Serif"/>
          <w:bCs/>
          <w:i/>
          <w:color w:val="000000"/>
          <w:sz w:val="24"/>
          <w:szCs w:val="24"/>
          <w:u w:val="single"/>
        </w:rPr>
        <w:t>:</w:t>
      </w:r>
    </w:p>
    <w:p w:rsidR="007F04EE" w:rsidRPr="007F04EE" w:rsidRDefault="00DD6261" w:rsidP="006D479F">
      <w:pPr>
        <w:pStyle w:val="a6"/>
        <w:numPr>
          <w:ilvl w:val="0"/>
          <w:numId w:val="3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7F04EE">
        <w:rPr>
          <w:rFonts w:ascii="Liberation Serif" w:hAnsi="Liberation Serif" w:cs="Liberation Serif"/>
          <w:sz w:val="24"/>
          <w:szCs w:val="24"/>
        </w:rPr>
        <w:t xml:space="preserve">в четвертом квартале 2024 года заключено два муниципальных контракта на </w:t>
      </w:r>
      <w:r w:rsidR="0093671E">
        <w:rPr>
          <w:rFonts w:ascii="Liberation Serif" w:hAnsi="Liberation Serif" w:cs="Liberation Serif"/>
          <w:sz w:val="24"/>
          <w:szCs w:val="24"/>
        </w:rPr>
        <w:t xml:space="preserve">приобретение </w:t>
      </w:r>
      <w:r w:rsidRPr="007F04EE">
        <w:rPr>
          <w:rFonts w:ascii="Liberation Serif" w:hAnsi="Liberation Serif" w:cs="Liberation Serif"/>
          <w:sz w:val="24"/>
          <w:szCs w:val="24"/>
        </w:rPr>
        <w:t>6 жилых помещений, в том числе 4 однокомн</w:t>
      </w:r>
      <w:r w:rsidR="0093671E">
        <w:rPr>
          <w:rFonts w:ascii="Liberation Serif" w:hAnsi="Liberation Serif" w:cs="Liberation Serif"/>
          <w:sz w:val="24"/>
          <w:szCs w:val="24"/>
        </w:rPr>
        <w:t>атных и 2 двухкомнатных квартир</w:t>
      </w:r>
      <w:r w:rsidRPr="007F04EE">
        <w:rPr>
          <w:rFonts w:ascii="Liberation Serif" w:hAnsi="Liberation Serif" w:cs="Liberation Serif"/>
          <w:sz w:val="24"/>
          <w:szCs w:val="24"/>
        </w:rPr>
        <w:t xml:space="preserve"> для предоставления педагогическим и иным работникам бюджетных учреждений, с частичной оплатой в 2024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году.</w:t>
      </w:r>
      <w:r w:rsidRPr="007F04EE">
        <w:rPr>
          <w:rFonts w:ascii="Liberation Serif" w:hAnsi="Liberation Serif" w:cs="Liberation Serif"/>
          <w:sz w:val="24"/>
          <w:szCs w:val="24"/>
        </w:rPr>
        <w:t xml:space="preserve"> </w:t>
      </w:r>
      <w:r w:rsidR="007F04EE" w:rsidRPr="007F04EE">
        <w:rPr>
          <w:rFonts w:ascii="Liberation Serif" w:hAnsi="Liberation Serif" w:cs="Liberation Serif"/>
          <w:sz w:val="24"/>
          <w:szCs w:val="24"/>
        </w:rPr>
        <w:t>В первом полугодии 2026 года</w:t>
      </w:r>
      <w:r w:rsidR="0093671E">
        <w:rPr>
          <w:rFonts w:ascii="Liberation Serif" w:hAnsi="Liberation Serif" w:cs="Liberation Serif"/>
          <w:sz w:val="24"/>
          <w:szCs w:val="24"/>
        </w:rPr>
        <w:t>,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после устранения замечаний застройщиком</w:t>
      </w:r>
      <w:r w:rsidR="0093671E">
        <w:rPr>
          <w:rFonts w:ascii="Liberation Serif" w:hAnsi="Liberation Serif" w:cs="Liberation Serif"/>
          <w:sz w:val="24"/>
          <w:szCs w:val="24"/>
        </w:rPr>
        <w:t>,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подписан акт приемки 4 однокомнатных квартир </w:t>
      </w:r>
      <w:r w:rsidR="0093671E" w:rsidRPr="007F04EE">
        <w:rPr>
          <w:rFonts w:ascii="Liberation Serif" w:hAnsi="Liberation Serif" w:cs="Liberation Serif"/>
          <w:sz w:val="24"/>
          <w:szCs w:val="24"/>
        </w:rPr>
        <w:t xml:space="preserve">общей площадью 135,4 кв. метров </w:t>
      </w:r>
      <w:r w:rsidR="0093671E">
        <w:rPr>
          <w:rFonts w:ascii="Liberation Serif" w:hAnsi="Liberation Serif" w:cs="Liberation Serif"/>
          <w:sz w:val="24"/>
          <w:szCs w:val="24"/>
        </w:rPr>
        <w:t xml:space="preserve">в рамках </w:t>
      </w:r>
      <w:r w:rsidR="007F04EE" w:rsidRPr="007F04EE">
        <w:rPr>
          <w:rFonts w:ascii="Liberation Serif" w:hAnsi="Liberation Serif" w:cs="Liberation Serif"/>
          <w:sz w:val="24"/>
          <w:szCs w:val="24"/>
        </w:rPr>
        <w:t>муниципально</w:t>
      </w:r>
      <w:r w:rsidR="0093671E">
        <w:rPr>
          <w:rFonts w:ascii="Liberation Serif" w:hAnsi="Liberation Serif" w:cs="Liberation Serif"/>
          <w:sz w:val="24"/>
          <w:szCs w:val="24"/>
        </w:rPr>
        <w:t>го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контракт</w:t>
      </w:r>
      <w:r w:rsidR="0093671E">
        <w:rPr>
          <w:rFonts w:ascii="Liberation Serif" w:hAnsi="Liberation Serif" w:cs="Liberation Serif"/>
          <w:sz w:val="24"/>
          <w:szCs w:val="24"/>
        </w:rPr>
        <w:t>а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от 13.12.2024 № </w:t>
      </w:r>
      <w:r w:rsidR="0093671E">
        <w:rPr>
          <w:rFonts w:ascii="Liberation Serif" w:hAnsi="Liberation Serif" w:cs="Liberation Serif"/>
          <w:sz w:val="24"/>
          <w:szCs w:val="24"/>
        </w:rPr>
        <w:t>0162300005824000363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с окончательной оплатой. </w:t>
      </w:r>
      <w:r w:rsidR="0093671E">
        <w:rPr>
          <w:rFonts w:ascii="Liberation Serif" w:hAnsi="Liberation Serif" w:cs="Liberation Serif"/>
          <w:sz w:val="24"/>
          <w:szCs w:val="24"/>
        </w:rPr>
        <w:t>Данные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жилые помещения предоставлены педагогическим работникам бюджетных учреждений </w:t>
      </w:r>
      <w:r w:rsidR="007F04EE" w:rsidRPr="007F04EE">
        <w:rPr>
          <w:rFonts w:ascii="Liberation Serif" w:hAnsi="Liberation Serif" w:cs="Liberation Serif"/>
          <w:sz w:val="24"/>
          <w:szCs w:val="24"/>
        </w:rPr>
        <w:lastRenderedPageBreak/>
        <w:t xml:space="preserve">в марте 2026 года. </w:t>
      </w:r>
      <w:r w:rsidR="0093671E">
        <w:rPr>
          <w:rFonts w:ascii="Liberation Serif" w:hAnsi="Liberation Serif" w:cs="Liberation Serif"/>
          <w:sz w:val="24"/>
          <w:szCs w:val="24"/>
        </w:rPr>
        <w:t>П</w:t>
      </w:r>
      <w:r w:rsidR="0093671E" w:rsidRPr="007F04EE">
        <w:rPr>
          <w:rFonts w:ascii="Liberation Serif" w:hAnsi="Liberation Serif" w:cs="Liberation Serif"/>
          <w:sz w:val="24"/>
          <w:szCs w:val="24"/>
        </w:rPr>
        <w:t xml:space="preserve">о состоянию на 01.07.2026 </w:t>
      </w:r>
      <w:r w:rsidR="0093671E">
        <w:rPr>
          <w:rFonts w:ascii="Liberation Serif" w:hAnsi="Liberation Serif" w:cs="Liberation Serif"/>
          <w:sz w:val="24"/>
          <w:szCs w:val="24"/>
        </w:rPr>
        <w:t>в рамках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муниципально</w:t>
      </w:r>
      <w:r w:rsidR="0093671E">
        <w:rPr>
          <w:rFonts w:ascii="Liberation Serif" w:hAnsi="Liberation Serif" w:cs="Liberation Serif"/>
          <w:sz w:val="24"/>
          <w:szCs w:val="24"/>
        </w:rPr>
        <w:t>го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контракт</w:t>
      </w:r>
      <w:r w:rsidR="0093671E">
        <w:rPr>
          <w:rFonts w:ascii="Liberation Serif" w:hAnsi="Liberation Serif" w:cs="Liberation Serif"/>
          <w:sz w:val="24"/>
          <w:szCs w:val="24"/>
        </w:rPr>
        <w:t>а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от 09.12.2024 № 0162300005824000362 на приобретение 2 двухкомнатных квартир, от застройщика не</w:t>
      </w:r>
      <w:r w:rsidR="0093671E">
        <w:rPr>
          <w:rFonts w:ascii="Liberation Serif" w:hAnsi="Liberation Serif" w:cs="Liberation Serif"/>
          <w:sz w:val="24"/>
          <w:szCs w:val="24"/>
        </w:rPr>
        <w:t> </w:t>
      </w:r>
      <w:r w:rsidR="007F04EE" w:rsidRPr="007F04EE">
        <w:rPr>
          <w:rFonts w:ascii="Liberation Serif" w:hAnsi="Liberation Serif" w:cs="Liberation Serif"/>
          <w:sz w:val="24"/>
          <w:szCs w:val="24"/>
        </w:rPr>
        <w:t>поступала информация о готовности передачи объектов</w:t>
      </w:r>
      <w:r w:rsidR="0093671E">
        <w:rPr>
          <w:rFonts w:ascii="Liberation Serif" w:hAnsi="Liberation Serif" w:cs="Liberation Serif"/>
          <w:sz w:val="24"/>
          <w:szCs w:val="24"/>
        </w:rPr>
        <w:t>. В</w:t>
      </w:r>
      <w:r w:rsidR="007F04EE" w:rsidRPr="007F04EE">
        <w:rPr>
          <w:rFonts w:ascii="Liberation Serif" w:hAnsi="Liberation Serif" w:cs="Liberation Serif"/>
          <w:sz w:val="24"/>
          <w:szCs w:val="24"/>
        </w:rPr>
        <w:t xml:space="preserve"> связи с этим окончательный расчет не произведен.</w:t>
      </w:r>
    </w:p>
    <w:p w:rsidR="00EB2940" w:rsidRPr="0093638F" w:rsidRDefault="00EB2940" w:rsidP="002B6924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highlight w:val="yellow"/>
          <w:lang w:eastAsia="ru-RU"/>
        </w:rPr>
      </w:pPr>
    </w:p>
    <w:p w:rsidR="002B6924" w:rsidRPr="000E48D1" w:rsidRDefault="002B6924" w:rsidP="00DD6261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</w:pP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="00C316BB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П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1</w:t>
      </w:r>
      <w:r w:rsidR="000E48D1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3.</w:t>
      </w:r>
      <w:r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 xml:space="preserve"> Поддержка гражданских инициатив и социальны ориентированных некоммерческих организаций на территории городского округа Верхняя Пышма</w:t>
      </w:r>
      <w:r w:rsidR="007A6985" w:rsidRPr="000E48D1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:</w:t>
      </w:r>
    </w:p>
    <w:p w:rsidR="00C40D3F" w:rsidRDefault="00FF02B5" w:rsidP="006D479F">
      <w:pPr>
        <w:pStyle w:val="a6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6D479F">
        <w:rPr>
          <w:rFonts w:ascii="Liberation Serif" w:hAnsi="Liberation Serif" w:cs="Liberation Serif"/>
          <w:sz w:val="24"/>
          <w:szCs w:val="24"/>
        </w:rPr>
        <w:t>предоставлены субсидии 4 некоммерческим организациям (</w:t>
      </w:r>
      <w:proofErr w:type="spellStart"/>
      <w:r w:rsidRPr="006D479F">
        <w:rPr>
          <w:rFonts w:ascii="Liberation Serif" w:hAnsi="Liberation Serif" w:cs="Liberation Serif"/>
          <w:sz w:val="24"/>
          <w:szCs w:val="24"/>
        </w:rPr>
        <w:t>Верхнепышминской</w:t>
      </w:r>
      <w:proofErr w:type="spellEnd"/>
      <w:r w:rsidRPr="006D479F">
        <w:rPr>
          <w:rFonts w:ascii="Liberation Serif" w:hAnsi="Liberation Serif" w:cs="Liberation Serif"/>
          <w:sz w:val="24"/>
          <w:szCs w:val="24"/>
        </w:rPr>
        <w:t xml:space="preserve"> и Среднеуральской городской Ассоциации жертв политических репрессий; </w:t>
      </w:r>
      <w:proofErr w:type="spellStart"/>
      <w:r w:rsidRPr="006D479F">
        <w:rPr>
          <w:rFonts w:ascii="Liberation Serif" w:hAnsi="Liberation Serif" w:cs="Liberation Serif"/>
          <w:sz w:val="24"/>
          <w:szCs w:val="24"/>
        </w:rPr>
        <w:t>Верхнепышминской</w:t>
      </w:r>
      <w:proofErr w:type="spellEnd"/>
      <w:r w:rsidRPr="006D479F">
        <w:rPr>
          <w:rFonts w:ascii="Liberation Serif" w:hAnsi="Liberation Serif" w:cs="Liberation Serif"/>
          <w:sz w:val="24"/>
          <w:szCs w:val="24"/>
        </w:rPr>
        <w:t xml:space="preserve"> районной организации общероссийской общественной организации всероссийского общества инвалидов; Местному отделению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Пышма; Фонду поддержки социальных инициатив «Наша Верхняя Пышма»).</w:t>
      </w:r>
    </w:p>
    <w:p w:rsidR="00FF02B5" w:rsidRPr="006D479F" w:rsidRDefault="00FF02B5" w:rsidP="00C40D3F">
      <w:pPr>
        <w:pStyle w:val="a6"/>
        <w:spacing w:after="0" w:line="240" w:lineRule="auto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6D479F">
        <w:rPr>
          <w:rFonts w:ascii="Liberation Serif" w:hAnsi="Liberation Serif" w:cs="Liberation Serif"/>
          <w:sz w:val="24"/>
          <w:szCs w:val="24"/>
        </w:rPr>
        <w:t>Организациями реализованы следующие социально значимые проекты: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проект «Чистая Верхняя Пышма»,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проект «Школа волонтеров»,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проект «#МЫВМЕСТЕ»,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проект «Семейный клуб «Большая медведица»,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проект «Елка желаний»,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проект «Серебряные волонтеры»,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проект «Живая память»,</w:t>
      </w:r>
    </w:p>
    <w:p w:rsid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проект «Помним и сохраняем»,</w:t>
      </w:r>
    </w:p>
    <w:p w:rsid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проект «Моя Родина – любовь моя!»,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проект «Дорогой наш человек!»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 xml:space="preserve">- представление и защита интересов ветеранов войны, труда, боевых действий, государственной службы, пенсионеров, поддержка ветеранов </w:t>
      </w:r>
      <w:proofErr w:type="spellStart"/>
      <w:r w:rsidRPr="00FF02B5">
        <w:rPr>
          <w:rFonts w:ascii="Liberation Serif" w:hAnsi="Liberation Serif" w:cs="Liberation Serif"/>
          <w:sz w:val="24"/>
          <w:szCs w:val="24"/>
        </w:rPr>
        <w:t>ВОв</w:t>
      </w:r>
      <w:proofErr w:type="spellEnd"/>
      <w:r w:rsidRPr="00FF02B5">
        <w:rPr>
          <w:rFonts w:ascii="Liberation Serif" w:hAnsi="Liberation Serif" w:cs="Liberation Serif"/>
          <w:sz w:val="24"/>
          <w:szCs w:val="24"/>
        </w:rPr>
        <w:t>, вдов погибших на фронте, оказание мер социальной поддержки,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представление и защита интересов инвалидов,</w:t>
      </w:r>
    </w:p>
    <w:p w:rsidR="00FF02B5" w:rsidRPr="00FF02B5" w:rsidRDefault="00FF02B5" w:rsidP="00C40D3F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F02B5">
        <w:rPr>
          <w:rFonts w:ascii="Liberation Serif" w:hAnsi="Liberation Serif" w:cs="Liberation Serif"/>
          <w:sz w:val="24"/>
          <w:szCs w:val="24"/>
        </w:rPr>
        <w:t>- комплекс мемориально-памятных, познавательных мероприятий по увековечиванию памяти жертв политических репрессий.</w:t>
      </w:r>
    </w:p>
    <w:p w:rsidR="002B6924" w:rsidRPr="00AE367B" w:rsidRDefault="00AE367B" w:rsidP="006D479F">
      <w:pPr>
        <w:pStyle w:val="a6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заключены соглашения о предоставлении субсидий из областного бюджета 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бюджет</w:t>
      </w:r>
      <w:r w:rsidR="008375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муниципального образования, расположенного на территории Свердловской области</w:t>
      </w:r>
      <w:r w:rsidR="008375CB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между Администрацией городского округа Верхняя Пышма и Министерством экономики, инвестиций и территориального развития Свердловской области от 21.05.2026 № 37, от 16.06.2026 № 60, от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18.06.2026 № 63 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внедрени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>е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механизмов инициативного бюджетирования на территории Свердловской области 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реализаци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проектов «Вне трассы», </w:t>
      </w:r>
      <w:r w:rsidR="00C40D3F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«Огневой рубеж», «Сквер защитников Отечества» с плановым завершением работ в 3-4 кварталах 2026 года.</w:t>
      </w:r>
    </w:p>
    <w:p w:rsidR="006D479F" w:rsidRDefault="006D479F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B6924" w:rsidRPr="0093638F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Реализация </w:t>
      </w:r>
      <w:r w:rsidR="007E6E2E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большинства </w:t>
      </w:r>
      <w:r w:rsidR="003C7218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мероприятий </w:t>
      </w:r>
      <w:r w:rsidR="00920C4F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муниципальной программы </w:t>
      </w:r>
      <w:r w:rsidR="003C7218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запланирована к</w:t>
      </w:r>
      <w:r w:rsidR="008375CB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  <w:r w:rsidR="003C7218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исполнению в</w:t>
      </w:r>
      <w:r w:rsidR="008375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о втором полугодии</w:t>
      </w:r>
      <w:r w:rsidR="003C7218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</w:t>
      </w:r>
      <w:r w:rsid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="003C7218"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года.</w:t>
      </w:r>
    </w:p>
    <w:p w:rsidR="002B6924" w:rsidRDefault="002B6924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4E6E" w:rsidRDefault="00E14E6E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4E6E" w:rsidRDefault="00E14E6E" w:rsidP="002B6924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E48D1" w:rsidRDefault="000E48D1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Исполняющий обязанности </w:t>
      </w:r>
    </w:p>
    <w:p w:rsidR="00AE367B" w:rsidRDefault="00EB2940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Начальник</w:t>
      </w:r>
      <w:r w:rsid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93638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отдела проектного управления</w:t>
      </w:r>
      <w:r w:rsidR="00AE367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F02B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</w:t>
      </w:r>
    </w:p>
    <w:p w:rsidR="002B6924" w:rsidRPr="0093638F" w:rsidRDefault="00FF02B5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стратегического планирования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="000E48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М.И. Анисимова</w:t>
      </w:r>
    </w:p>
    <w:p w:rsidR="00920C4F" w:rsidRDefault="00920C4F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40D3F" w:rsidRDefault="00C40D3F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4E6E" w:rsidRDefault="00E14E6E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4E6E" w:rsidRDefault="00E14E6E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4E6E" w:rsidRDefault="00E14E6E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4E6E" w:rsidRDefault="00E14E6E" w:rsidP="002B69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B6924" w:rsidRPr="00C40D3F" w:rsidRDefault="002B6924" w:rsidP="002B6924">
      <w:pPr>
        <w:tabs>
          <w:tab w:val="center" w:pos="4677"/>
          <w:tab w:val="right" w:pos="9355"/>
        </w:tabs>
        <w:spacing w:after="0" w:line="240" w:lineRule="auto"/>
        <w:rPr>
          <w:rFonts w:ascii="Liberation Serif" w:eastAsia="Times New Roman" w:hAnsi="Liberation Serif" w:cs="Liberation Serif"/>
          <w:sz w:val="20"/>
          <w:szCs w:val="24"/>
        </w:rPr>
      </w:pPr>
      <w:r w:rsidRPr="00C40D3F">
        <w:rPr>
          <w:rFonts w:ascii="Liberation Serif" w:eastAsia="Times New Roman" w:hAnsi="Liberation Serif" w:cs="Liberation Serif"/>
          <w:sz w:val="20"/>
          <w:szCs w:val="24"/>
        </w:rPr>
        <w:t>Исп. Гордеева Ирина Михайловна</w:t>
      </w:r>
    </w:p>
    <w:p w:rsidR="00E14E6E" w:rsidRDefault="00920C4F">
      <w:pPr>
        <w:rPr>
          <w:rFonts w:ascii="Liberation Serif" w:hAnsi="Liberation Serif" w:cs="Liberation Serif"/>
          <w:sz w:val="20"/>
          <w:szCs w:val="24"/>
        </w:rPr>
      </w:pPr>
      <w:r w:rsidRPr="00C40D3F">
        <w:rPr>
          <w:rFonts w:ascii="Liberation Serif" w:hAnsi="Liberation Serif" w:cs="Liberation Serif"/>
          <w:sz w:val="20"/>
          <w:szCs w:val="24"/>
        </w:rPr>
        <w:t xml:space="preserve">Тел. +7 (34368) 4-04-80, </w:t>
      </w:r>
      <w:proofErr w:type="spellStart"/>
      <w:r w:rsidRPr="00C40D3F">
        <w:rPr>
          <w:rFonts w:ascii="Liberation Serif" w:hAnsi="Liberation Serif" w:cs="Liberation Serif"/>
          <w:sz w:val="20"/>
          <w:szCs w:val="24"/>
        </w:rPr>
        <w:t>вн</w:t>
      </w:r>
      <w:proofErr w:type="spellEnd"/>
      <w:r w:rsidRPr="00C40D3F">
        <w:rPr>
          <w:rFonts w:ascii="Liberation Serif" w:hAnsi="Liberation Serif" w:cs="Liberation Serif"/>
          <w:sz w:val="20"/>
          <w:szCs w:val="24"/>
        </w:rPr>
        <w:t>. 010-64</w:t>
      </w:r>
      <w:r w:rsidR="00E14E6E">
        <w:rPr>
          <w:rFonts w:ascii="Liberation Serif" w:hAnsi="Liberation Serif" w:cs="Liberation Serif"/>
          <w:sz w:val="20"/>
          <w:szCs w:val="24"/>
        </w:rPr>
        <w:br w:type="page"/>
      </w:r>
    </w:p>
    <w:p w:rsidR="00E14E6E" w:rsidRDefault="00E14E6E">
      <w:pPr>
        <w:rPr>
          <w:rFonts w:ascii="Liberation Serif" w:hAnsi="Liberation Serif" w:cs="Liberation Serif"/>
          <w:sz w:val="20"/>
          <w:szCs w:val="24"/>
        </w:rPr>
        <w:sectPr w:rsidR="00E14E6E" w:rsidSect="00E14E6E">
          <w:headerReference w:type="default" r:id="rId8"/>
          <w:pgSz w:w="11906" w:h="16838"/>
          <w:pgMar w:top="1134" w:right="567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913"/>
        <w:gridCol w:w="3241"/>
        <w:gridCol w:w="1330"/>
        <w:gridCol w:w="1076"/>
        <w:gridCol w:w="1280"/>
        <w:gridCol w:w="1374"/>
        <w:gridCol w:w="1277"/>
        <w:gridCol w:w="1283"/>
        <w:gridCol w:w="3394"/>
      </w:tblGrid>
      <w:tr w:rsidR="00E14E6E" w:rsidRPr="00E14E6E" w:rsidTr="00E14E6E">
        <w:trPr>
          <w:trHeight w:val="1545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E6E" w:rsidRPr="00E14E6E" w:rsidRDefault="00E14E6E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ОТЧЕТ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 реализации муниципальной </w:t>
            </w:r>
            <w:proofErr w:type="gram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программы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«</w:t>
            </w:r>
            <w:proofErr w:type="gram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Совершенствование социально-экономической политики на территории городского округа Верхняя Пышма»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ДОСТИЖЕНИЕ ЦЕЛЕВЫХ ПОКАЗАТЕЛЕЙ МУНИЦИПАЛЬНОЙ ПРОГРАММЫ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за 1 полугодие 2026 года</w:t>
            </w:r>
          </w:p>
        </w:tc>
      </w:tr>
      <w:tr w:rsidR="00E14E6E" w:rsidRPr="00E14E6E" w:rsidTr="00E14E6E">
        <w:trPr>
          <w:trHeight w:val="300"/>
        </w:trPr>
        <w:tc>
          <w:tcPr>
            <w:tcW w:w="913" w:type="dxa"/>
            <w:vMerge w:val="restart"/>
            <w:tcBorders>
              <w:top w:val="single" w:sz="4" w:space="0" w:color="auto"/>
            </w:tcBorders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</w:tcBorders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Цели, задачи и целевые показатели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</w:tcBorders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</w:tcBorders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 выполнения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</w:tcBorders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Причины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отклонений от планового значения</w:t>
            </w:r>
          </w:p>
        </w:tc>
      </w:tr>
      <w:tr w:rsidR="00E14E6E" w:rsidRPr="00E14E6E" w:rsidTr="00E14E6E">
        <w:trPr>
          <w:trHeight w:val="1425"/>
        </w:trPr>
        <w:tc>
          <w:tcPr>
            <w:tcW w:w="913" w:type="dxa"/>
            <w:vMerge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1" w:type="dxa"/>
            <w:vMerge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0" w:type="dxa"/>
            <w:vMerge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6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 на 2026 год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Плановое на 1 полугодие 2026 года</w:t>
            </w:r>
          </w:p>
        </w:tc>
        <w:tc>
          <w:tcPr>
            <w:tcW w:w="1374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Факт за 1 полугодие2026 года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от годового значения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от значения за 1 полугодие 2026 года</w:t>
            </w:r>
          </w:p>
        </w:tc>
        <w:tc>
          <w:tcPr>
            <w:tcW w:w="3394" w:type="dxa"/>
            <w:vMerge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E14E6E" w:rsidRPr="00E14E6E" w:rsidRDefault="00E14E6E" w:rsidP="00E14E6E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3"/>
        <w:gridCol w:w="3241"/>
        <w:gridCol w:w="1330"/>
        <w:gridCol w:w="1076"/>
        <w:gridCol w:w="1280"/>
        <w:gridCol w:w="1374"/>
        <w:gridCol w:w="1277"/>
        <w:gridCol w:w="1283"/>
        <w:gridCol w:w="3394"/>
      </w:tblGrid>
      <w:tr w:rsidR="00E14E6E" w:rsidRPr="00E14E6E" w:rsidTr="00E14E6E">
        <w:trPr>
          <w:trHeight w:val="300"/>
          <w:tblHeader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41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80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7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8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39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E14E6E" w:rsidRPr="00E14E6E" w:rsidTr="00E14E6E">
        <w:trPr>
          <w:trHeight w:val="15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СЗ от 16.07.2026 № 2232 о корректировке ЦП с 2 до 1 </w:t>
            </w:r>
            <w:proofErr w:type="gram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единицы;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исследование</w:t>
            </w:r>
            <w:proofErr w:type="gram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планируется к проведению во 2 полугодии 2026 года</w:t>
            </w:r>
          </w:p>
        </w:tc>
      </w:tr>
      <w:tr w:rsidR="00E14E6E" w:rsidRPr="00E14E6E" w:rsidTr="00E14E6E">
        <w:trPr>
          <w:trHeight w:val="12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1.1.2. 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исследование планируется к проведению во 2 полугодии 2026 года</w:t>
            </w:r>
          </w:p>
        </w:tc>
      </w:tr>
      <w:tr w:rsidR="00E14E6E" w:rsidRPr="00E14E6E" w:rsidTr="00E14E6E">
        <w:trPr>
          <w:trHeight w:val="121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1.1.3. 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исследование планируется к проведению во 2 полугодии 2026 года</w:t>
            </w:r>
          </w:p>
        </w:tc>
      </w:tr>
      <w:tr w:rsidR="00E14E6E" w:rsidRPr="00E14E6E" w:rsidTr="00E14E6E">
        <w:trPr>
          <w:trHeight w:val="386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1.1.4.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Доля взрослого населения, получающего объективную информацию о деятельности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исследование планируется к проведению во 2 полугодии 2026 года</w:t>
            </w:r>
          </w:p>
        </w:tc>
      </w:tr>
      <w:tr w:rsidR="00E14E6E" w:rsidRPr="00E14E6E" w:rsidTr="00E14E6E">
        <w:trPr>
          <w:trHeight w:val="15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1.1.5.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исследование планируется к проведению во 2 полугодии 2026 года</w:t>
            </w:r>
          </w:p>
        </w:tc>
      </w:tr>
      <w:tr w:rsidR="00E14E6E" w:rsidRPr="00E14E6E" w:rsidTr="00E14E6E">
        <w:trPr>
          <w:trHeight w:val="148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1.1.6.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получателей субсидии на поддержку садоводческих и/или огороднических некоммерческих товариществ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отбор планируется к проведению во 2 полугодии 2026 года</w:t>
            </w:r>
          </w:p>
        </w:tc>
      </w:tr>
      <w:tr w:rsidR="00E14E6E" w:rsidRPr="00E14E6E" w:rsidTr="00E14E6E">
        <w:trPr>
          <w:trHeight w:val="96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1.1.7. Организация и ведение учета захоронений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415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481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48,6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115,9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21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1.1.8. Соблюдение сроков выполняемых работ по организации и содержанию мест захоронения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8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1.1.9.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34,96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35,0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66,0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1.1.10. 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Изготовление полиграфической продукции запланировано на 2 полугодие 2026 года</w:t>
            </w:r>
          </w:p>
        </w:tc>
      </w:tr>
      <w:tr w:rsidR="00E14E6E" w:rsidRPr="00E14E6E" w:rsidTr="00E14E6E">
        <w:trPr>
          <w:trHeight w:val="9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2.1.1.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печатных страниц («Красное знамя»)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214,81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56,4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104,8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61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2.1.2.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Тираж выпуска («Красное знамя»)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2 000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2 000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91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печатных страниц («Муниципальный вестник»)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260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278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52,5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106,9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9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2.1.4.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Тираж выпуска («Муниципальный вестник»)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2.1.5.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Мегабайт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358,8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44,9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224,3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9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2.1.6.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Размещение информации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63,6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118,7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2.1.7.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полученных статистических публикаций от Управления Федеральной службы государственной статистики по Свердловской области и Курганской области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33,3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24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2.1.8.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полученных статистических работ от Управления Федеральной службы государственной статистики по Свердловской области и Курганской области по заказу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28,1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2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2.1.9.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Приобретена компьютерная техника, вспышка для фотоаппарата для МАУ «Редакция газеты «Красное знамя»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2.1.10.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Сбор, выверка, обработка, ввод данных в автоматизированную систему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похозяйственного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учета частных домохозяйств, расположенных на территории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3 100</w:t>
            </w:r>
          </w:p>
        </w:tc>
        <w:tc>
          <w:tcPr>
            <w:tcW w:w="1280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1 500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752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24,26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50,1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121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Число субъектов малого и среднего предпринимательства в расчете на 10 тыс. человек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1 600</w:t>
            </w:r>
          </w:p>
        </w:tc>
        <w:tc>
          <w:tcPr>
            <w:tcW w:w="1280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1 400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571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35,69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40,8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субъектов малого и среднего предпринимательства, воспользовавшихся мерами поддержки, от общего числа субъектов малого и среднего предпринимательства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19,5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130,00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195,0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15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1,67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8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3.1.4.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Количество проведенных консультаций для субъектов малого и среднего предпринимательства,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, безработных граждан и физических лиц в течение года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690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325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47,10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108,3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5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Количество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11 226</w:t>
            </w:r>
          </w:p>
        </w:tc>
        <w:tc>
          <w:tcPr>
            <w:tcW w:w="1280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10 000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13 113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116,81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131,1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15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3.3.1.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Количество субъектов малого предпринимательства, размещенных в Центре поддержки малого предпринимательства 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166,7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78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3.3.2.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Общее количество вновь созданных рабочих мест субъектами малого предпринимательства за счет размещения в Центре поддержки малого предпринимательства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391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3.4.1.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области, направленного на улучшение инвестиционного климата (Версия 3.0), утвержденного Губернатором Свердловской области 27.11.2024 № 01-01-40/80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4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4.1.2.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Количество архивных документов, включая фонды аудио- и </w:t>
            </w:r>
            <w:proofErr w:type="gram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видео-архивов</w:t>
            </w:r>
            <w:proofErr w:type="gram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330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тысяча листов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22,7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103,2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227,0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9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4.2.1.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документов муниципального архивного фонда</w:t>
            </w:r>
          </w:p>
        </w:tc>
        <w:tc>
          <w:tcPr>
            <w:tcW w:w="1330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 хранения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27 000</w:t>
            </w:r>
          </w:p>
        </w:tc>
        <w:tc>
          <w:tcPr>
            <w:tcW w:w="1280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26 000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25 922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96,0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99,7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4.2.2.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46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4.3.1.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8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5.2.3.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населенных пунктов,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семей, нуждающихся в улучшении жилищных условий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 w:rsidP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Одна семья, состоящая из двух человек, приобрела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однокомнатную квартиру общей площадью 39,6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кв.м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. в п. Кедровое</w:t>
            </w:r>
          </w:p>
        </w:tc>
      </w:tr>
      <w:tr w:rsidR="00E14E6E" w:rsidRPr="00E14E6E" w:rsidTr="00E14E6E">
        <w:trPr>
          <w:trHeight w:val="33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6.1.2.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условий, которым предоставлены социальные выплаты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кв. метров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39,6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39,6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39,6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7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6.1.3.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благоустроенных сельских территорий на территории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1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источников нецентрализованного водоснабжения общего пользования с качеством вод, соответствующим СанПиН на территории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108,9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особо охраняемых природных территорий местного значения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2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утилизированных опасных отходов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килограмм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1 000</w:t>
            </w:r>
          </w:p>
        </w:tc>
        <w:tc>
          <w:tcPr>
            <w:tcW w:w="1280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1 349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134,9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269,8</w:t>
            </w:r>
          </w:p>
        </w:tc>
        <w:tc>
          <w:tcPr>
            <w:tcW w:w="3394" w:type="dxa"/>
            <w:hideMark/>
          </w:tcPr>
          <w:p w:rsidR="00E14E6E" w:rsidRPr="00E14E6E" w:rsidRDefault="00E14E6E" w:rsidP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В акции «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Экомобиль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» 1 этап собрано 1 349 кг ХИТ на утилизацию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gram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</w:t>
            </w:r>
            <w:proofErr w:type="gram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12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7.2.4.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предупреждений о неблагоприятных метеорологических условиях, полученных и размещенных на официальном сайте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140,0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350,0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предупреждения о НМУ предоставляются ФГБУ "Уральское УГМС" в зависимости от погодных условий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gram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</w:t>
            </w:r>
            <w:proofErr w:type="gram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21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7.3.1.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реализованных мер по техническому обслуживанию, эксплуатационному контролю, мониторингу состояния и предотвращению аварий на гидротехнических сооружениях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16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7.3.2.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7.3.3.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гидротехнических сооружений, прошедших паспортизацию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7.4.1.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вывезенных отходов с мест несанкционированного их размещения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куб. метр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2 000</w:t>
            </w:r>
          </w:p>
        </w:tc>
        <w:tc>
          <w:tcPr>
            <w:tcW w:w="1280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1 000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 w:rsidP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Заключен муниципальный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кон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ракт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от 02.06.2026 № 2026.0121,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мероприятие планируется к реализации во 2 полугодии 2026 года</w:t>
            </w:r>
          </w:p>
        </w:tc>
      </w:tr>
      <w:tr w:rsidR="00E14E6E" w:rsidRPr="00E14E6E" w:rsidTr="00E14E6E">
        <w:trPr>
          <w:trHeight w:val="15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80,6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80,6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8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8.1.2.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Уровень оснащенности единой дежурно-диспетчерской службы и «Системы - 112» требуемым оборудованием и программными комплексами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16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8.2.1.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386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8.3.1.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Доля обученного не работающего населения, старше 18-ти лет, в области гражданской обороны в общей численности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населения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56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490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 w:rsidP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Опашка будет произведена осенью 2026 года. В д.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Верхотурка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 проведение обустройства минерализованной полосы шириной 10 м, в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соответствии с п.70 ПП РФ от 16.09.2020 № 1479 «Об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утверждении Правил противопожарного режима в Российской Федерации». На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сегоднящний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день не все земельные участки, на которых планируется проведение опашки, переданы в пользование МКУ «Управление гражданской защиты ГО Верхняя Пышма»</w:t>
            </w:r>
          </w:p>
        </w:tc>
      </w:tr>
      <w:tr w:rsidR="00E14E6E" w:rsidRPr="00E14E6E" w:rsidTr="00E14E6E">
        <w:trPr>
          <w:trHeight w:val="151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112,5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112,5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18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8.4.4.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8.4.5.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33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8.5.1.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8.5.2.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66,7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5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8.6.1.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8.7.1.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Обеспечение количественной и качественной сохранности запасов и резервов в течение всего периода хранения, постоянной готовности к их быстрой выдаче по предназначению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33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8.7.2.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Наличие актуального нормативно-методического и технического документа, содержащего систему показателей, характеризующих вероятную опасность возникновения на территории техногенных и природных чрезвычайных ситуаций на территории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Заключен контракт от 13.04.2026 №0162300005826000056, срок исполнения 30.08.2026</w:t>
            </w:r>
          </w:p>
        </w:tc>
      </w:tr>
      <w:tr w:rsidR="00E14E6E" w:rsidRPr="00E14E6E" w:rsidTr="00E14E6E">
        <w:trPr>
          <w:trHeight w:val="460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9.1.2.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Увеличение протяженности линии Единой сети передачи данных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метр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3 600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локально-сметный расчет на устройство участка уличной системы видеонаблюдения (протяженность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оптиковолоконной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линии составит 1785 м, количество планируемых к установке камер видеонаблюдения - 5 шт.) по адресу трасса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ул.Чкалова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ул.Петрова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-выезд (развязка)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из.г.Верхняя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Пышма в сторону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с.Балтым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подготовлен, направлен на проверку в МКУ "УКС ГО Верхняя Пышма", планируемый срок для объявления аукциона - август 2026г.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Планируется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457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9.1.3.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локально-сметный расчет на устройство участка уличной системы видеонаблюдения (протяженность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оптиковолоконной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линии составит 1785 м, количество планируемых к установке камер видеонаблюдения - 5шт.) по адресу трасса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ул.Чкалова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ул.Петрова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-выезд (развязка)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из.г.Верхняя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Пышма в сторону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с.Балтым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 xml:space="preserve"> подготовлен, направлен на проверку в МКУ "УКС ГО Верхняя Пышма", планируемый срок для объявления аукциона - август 2026г.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Планируется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12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9.1.4.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Обеспечение бесперебойной работы аппаратно-программного комплекса «Безопасный город»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4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9.2.1.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Принято участие добровольными формированиями по охране общественного порядка при проведении массовых и публичных мероприятий, проводимых на территории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41,7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27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8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4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76,9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7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9.3.4.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66,7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140,0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В 1 полугодии 2026 года по вопросам профилактики терроризма, экстремизма: в СМИ (газета Красное знамя) размещено 3 информационных материалов, на официальном сайте ГО размещено 11 информационных материалов</w:t>
            </w:r>
          </w:p>
        </w:tc>
      </w:tr>
      <w:tr w:rsidR="00E14E6E" w:rsidRPr="00E14E6E" w:rsidTr="00E14E6E">
        <w:trPr>
          <w:trHeight w:val="15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9.3.5.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Обеспечение проверки состояния антитеррористической защищенности мест массового пребывания людей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26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гектар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323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2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10.1.2.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заключений о результатах рассмотрения материалов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2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10.3.1.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150,0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93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10.3.2.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разработанной проектной документации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2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10.4.1.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9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10.4.3.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Протяженность противопожарных минерализованных полос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км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21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8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77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27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11.1.3.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квестов</w:t>
            </w:r>
            <w:proofErr w:type="spellEnd"/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, викторин)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  <w:tr w:rsidR="00E14E6E" w:rsidRPr="00E14E6E" w:rsidTr="00E14E6E">
        <w:trPr>
          <w:trHeight w:val="1200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12.1.1.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Планируется корректировка показателя во 2 полугодии 2026 года</w:t>
            </w:r>
          </w:p>
        </w:tc>
      </w:tr>
      <w:tr w:rsidR="00E14E6E" w:rsidRPr="00E14E6E" w:rsidTr="00E14E6E">
        <w:trPr>
          <w:trHeight w:val="157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13.1.1.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4E6E" w:rsidRPr="00E14E6E" w:rsidTr="00E14E6E">
        <w:trPr>
          <w:trHeight w:val="1545"/>
        </w:trPr>
        <w:tc>
          <w:tcPr>
            <w:tcW w:w="913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81</w:t>
            </w:r>
          </w:p>
        </w:tc>
        <w:tc>
          <w:tcPr>
            <w:tcW w:w="3241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13.1.2.</w:t>
            </w: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br/>
              <w:t>Количество проектов инициативного бюджетирования, реализованных на территории городского округа Верхняя Пышма</w:t>
            </w:r>
          </w:p>
        </w:tc>
        <w:tc>
          <w:tcPr>
            <w:tcW w:w="1330" w:type="dxa"/>
            <w:noWrap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1076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80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374" w:type="dxa"/>
            <w:noWrap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7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83" w:type="dxa"/>
            <w:hideMark/>
          </w:tcPr>
          <w:p w:rsidR="00E14E6E" w:rsidRPr="00E14E6E" w:rsidRDefault="00E14E6E" w:rsidP="00E14E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394" w:type="dxa"/>
            <w:hideMark/>
          </w:tcPr>
          <w:p w:rsidR="00E14E6E" w:rsidRPr="00E14E6E" w:rsidRDefault="00E14E6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4E6E">
              <w:rPr>
                <w:rFonts w:ascii="Liberation Serif" w:hAnsi="Liberation Serif" w:cs="Liberation Serif"/>
                <w:sz w:val="24"/>
                <w:szCs w:val="24"/>
              </w:rPr>
              <w:t>Показатель установлен на год, планируется к достижению по итогам 2026 года</w:t>
            </w:r>
          </w:p>
        </w:tc>
      </w:tr>
    </w:tbl>
    <w:p w:rsidR="00E14E6E" w:rsidRDefault="00E14E6E">
      <w:pPr>
        <w:rPr>
          <w:rFonts w:ascii="Liberation Serif" w:hAnsi="Liberation Serif" w:cs="Liberation Serif"/>
          <w:sz w:val="24"/>
          <w:szCs w:val="24"/>
        </w:rPr>
      </w:pPr>
    </w:p>
    <w:p w:rsidR="00E14E6E" w:rsidRDefault="00E14E6E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4"/>
        <w:gridCol w:w="5040"/>
        <w:gridCol w:w="1701"/>
        <w:gridCol w:w="2410"/>
        <w:gridCol w:w="1721"/>
        <w:gridCol w:w="3067"/>
      </w:tblGrid>
      <w:tr w:rsidR="00F13404" w:rsidRPr="00F13404" w:rsidTr="00F13404">
        <w:trPr>
          <w:trHeight w:val="1554"/>
        </w:trPr>
        <w:tc>
          <w:tcPr>
            <w:tcW w:w="148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RANGE!A1:F226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ОТЧЕТ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 реализации муниципальной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программы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«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Совершенствование социально-экономической политики на территории городского округа Верхняя Пышма»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ВЫПОЛНЕНИЕ МЕРОПРИЯТИЙ МУНИЦИПАЛЬНОЙ ПРОГРАММЫ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за 1 полугодие 2026 года</w:t>
            </w:r>
            <w:bookmarkEnd w:id="0"/>
          </w:p>
        </w:tc>
      </w:tr>
      <w:tr w:rsidR="00F13404" w:rsidRPr="00F13404" w:rsidTr="00F13404">
        <w:trPr>
          <w:trHeight w:val="315"/>
        </w:trPr>
        <w:tc>
          <w:tcPr>
            <w:tcW w:w="914" w:type="dxa"/>
            <w:vMerge w:val="restart"/>
            <w:tcBorders>
              <w:top w:val="single" w:sz="4" w:space="0" w:color="auto"/>
            </w:tcBorders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</w:tcBorders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5832" w:type="dxa"/>
            <w:gridSpan w:val="3"/>
            <w:tcBorders>
              <w:top w:val="single" w:sz="4" w:space="0" w:color="auto"/>
            </w:tcBorders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Объем расходов на выполнение мероприятия (тыс. рублей)</w:t>
            </w:r>
          </w:p>
        </w:tc>
        <w:tc>
          <w:tcPr>
            <w:tcW w:w="3067" w:type="dxa"/>
            <w:vMerge w:val="restart"/>
            <w:tcBorders>
              <w:top w:val="single" w:sz="4" w:space="0" w:color="auto"/>
            </w:tcBorders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Примечание (информация о фактическом выполнении мероприятия)</w:t>
            </w:r>
          </w:p>
        </w:tc>
      </w:tr>
      <w:tr w:rsidR="00F13404" w:rsidRPr="00F13404" w:rsidTr="00F13404">
        <w:trPr>
          <w:trHeight w:val="600"/>
        </w:trPr>
        <w:tc>
          <w:tcPr>
            <w:tcW w:w="914" w:type="dxa"/>
            <w:vMerge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40" w:type="dxa"/>
            <w:vMerge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План на 2026 год</w:t>
            </w:r>
          </w:p>
        </w:tc>
        <w:tc>
          <w:tcPr>
            <w:tcW w:w="2410" w:type="dxa"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Факт за 1 полугодие 2026 года</w:t>
            </w:r>
          </w:p>
        </w:tc>
        <w:tc>
          <w:tcPr>
            <w:tcW w:w="1721" w:type="dxa"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исполнения</w:t>
            </w:r>
          </w:p>
        </w:tc>
        <w:tc>
          <w:tcPr>
            <w:tcW w:w="3067" w:type="dxa"/>
            <w:vMerge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040" w:type="dxa"/>
            <w:noWrap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 w:rsidP="00F134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F13404" w:rsidRPr="00F13404" w:rsidTr="00F13404">
        <w:trPr>
          <w:trHeight w:val="33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040" w:type="dxa"/>
            <w:hideMark/>
          </w:tcPr>
          <w:p w:rsidR="00FB7A17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муниципальной программе, </w:t>
            </w:r>
          </w:p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636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626,6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114,8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59,6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118,5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941,0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84,1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342,3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979,7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416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165,8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194,1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56,3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 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636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626,6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114,8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59,6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118,5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941,0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84,1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342,3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979,7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416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165,8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194,1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56,3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1. Развитие местного самоуправления на территории городского округа Верхняя Пышма</w:t>
            </w:r>
          </w:p>
        </w:tc>
      </w:tr>
      <w:tr w:rsidR="00F13404" w:rsidRPr="00F13404" w:rsidTr="00F13404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подпрограмме 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Развитие местного самоуправления на территории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507,4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099,1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31,3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366,1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188,6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169,9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90,5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971,4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820,0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27,6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13404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507,4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099,1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31,3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366,1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188,6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169,9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90,5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2971,4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820,0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24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18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1.3.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Финансовое обеспечение м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>униципальной похоронной службы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721,4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820,0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47,6</w:t>
            </w:r>
          </w:p>
        </w:tc>
        <w:tc>
          <w:tcPr>
            <w:tcW w:w="3067" w:type="dxa"/>
            <w:hideMark/>
          </w:tcPr>
          <w:p w:rsidR="00F13404" w:rsidRPr="00F13404" w:rsidRDefault="00F13404" w:rsidP="00FB7A1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Объем финансирования израсходован в </w:t>
            </w:r>
            <w:proofErr w:type="spell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соотвествии</w:t>
            </w:r>
            <w:proofErr w:type="spell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с 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>МЗ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на 2026 год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721,4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820,0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47,6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15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1.4.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Осуществление государственного полномочия Свердловской области по созд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>анию административных комиссий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90,5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90,5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2111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1.5.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848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1.6.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366,1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188,6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366,1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188,6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156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1.7.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2. Информационное общество в городском округе Верхняя Пышма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подпрограмме 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Информационное общество в городском округе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464,9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055,0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464,9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055,0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464,9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055,0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464,9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055,0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2.1.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Финансовое обеспечение муниципальной газеты «Красное знамя»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146,4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287,8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40,2</w:t>
            </w:r>
          </w:p>
        </w:tc>
        <w:tc>
          <w:tcPr>
            <w:tcW w:w="3067" w:type="dxa"/>
            <w:hideMark/>
          </w:tcPr>
          <w:p w:rsidR="00F13404" w:rsidRPr="00F13404" w:rsidRDefault="00F13404" w:rsidP="00FB7A1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Объем финансирования израсходован в соотве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ствии с 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>МЗ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заданием на 2026 год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146,4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287,8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40,2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2.1-1.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Укрепление и развитие материально-технической базы муниципальной газеты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194,5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185,7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95,5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Приобретено компьютерное оборудование, вспышка для фотоаппарата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194,5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185,7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95,5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3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2.2.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124,0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39,5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124,0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39,5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34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2.3.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532,5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76,6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532,5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76,6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3. Поддержка и развитие субъектов малого и среднего предпринимательства в городском округе Верхняя Пышма</w:t>
            </w:r>
          </w:p>
        </w:tc>
      </w:tr>
      <w:tr w:rsidR="00F13404" w:rsidRPr="00F13404" w:rsidTr="00FB7A17">
        <w:trPr>
          <w:trHeight w:val="15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подпрограмме 3.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Поддержка и развитие субъектов малого и среднего предпринимательства в городском округе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155,3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080,2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155,3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080,2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155,3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080,2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155,3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080,2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315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3.1.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Обеспечение деятельности организации, образующей инфраструктуру поддержки субъектов малого и среднего предпринимательства (в том числе на обеспечение деятельности Центра поддержки малого предпринимательства, предназначенного для оказания имущественной поддержки субъектам малого предпринимательства, в соответствии с муниципальными правовыми актами)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985,3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990,2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66,7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985,3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990,2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66,7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213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3.1.1.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066,7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990,2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78,8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066,7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990,2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78,8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969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3.1.2.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918,6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918,6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2227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3.2.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52,9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52,9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4. Развитие архивного дела на территории городского округа Верхняя Пышма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4.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Развитие архивного дела на территории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203,0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263,8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359,0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149,6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41,7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844,0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114,2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203,0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263,8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359,0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149,6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41,7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844,0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114,2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213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4.1.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359,0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149,6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41,7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359,0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149,6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41,7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4.2.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Финансовое обеспечение деятельности муниципального архива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844,0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114,2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844,0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114,2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5. Развитие градостроительной деятельности на территории городского округа Верхняя Пышма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5.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Развитие градостроительной деятельности на территории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3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5.5.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6. Комплексное развитие сельских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территорий городского округа Верхняя Пышма</w:t>
            </w:r>
          </w:p>
        </w:tc>
      </w:tr>
      <w:tr w:rsidR="00F13404" w:rsidRPr="00F13404" w:rsidTr="00FB7A17">
        <w:trPr>
          <w:trHeight w:val="977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6.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Комплексное развитие сельских территорий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759,4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394,2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752,4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752,4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884,5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519,3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759,4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394,2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752,4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752,4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884,5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519,3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6.1.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Улучшение жилищных условий граждан, проживающих на сельских территориях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474,9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094,9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74,2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Социальная выплата предоставлена одной семье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752,4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752,4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36,7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6.2.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Реализация общественно значимых проектов по благоустройству сельских территорий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284,5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299,3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284,5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299,3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57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13939" w:type="dxa"/>
            <w:gridSpan w:val="5"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</w:tc>
      </w:tr>
      <w:tr w:rsidR="00F13404" w:rsidRPr="00F13404" w:rsidTr="00FB7A17">
        <w:trPr>
          <w:trHeight w:val="1575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подпрограмме 7.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Обеспечение экологической безопасности и обращение с отходами производства и потребления на территории городского округа Верхняя Пышма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349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032,8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244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216,2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472,1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224,8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560,7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991,4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77,1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349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032,8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244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216,2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472,1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224,8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560,7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991,4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77,1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6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Обустройство, содержание и ремонт источников нецентрализованного водоснабжения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369,6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545,7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369,6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545,7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088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Создание и содержание особо охраняемых природных территорий местного значения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530,0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6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7.3.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Сбор и утилизация опасных отходов (акция «</w:t>
            </w:r>
            <w:proofErr w:type="spell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Экомобиль</w:t>
            </w:r>
            <w:proofErr w:type="spell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», проект «Утилизируй правильно»)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33,2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33,2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359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7.4.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Проведение конкурсов, выставок, семинаров в сфере экологии (призы участникам экологических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конкурсов)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402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7.5.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Установка информационных стендов и предупреждающих табличек экологической направленности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627,0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627,0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7.6.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Информирование населения о неблагоприятных метеоусловиях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61,7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99,5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61,7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99,5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9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7.7.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Содержание гидротехнических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сооружений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96,7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96,7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7.8.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Страхование гражданской ответственности гидротехнических сооружений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9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7.9.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Обследования гидротехнических сооружений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366,7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669,3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366,7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669,3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7.10.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Разработка проектно-сметной документации на капитальный ремонт гидротехнических сооружений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167,4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167,4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167,4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167,4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44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7.12.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Рекультивация полигона твердых бытовых (коммунальных) и промышленных отходов в районе пос. Красный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024,8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239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321,0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72,5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472,1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224,8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552,7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096,2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966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7.15.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Ликвидация мест несанкционированного размещения отходов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198,9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129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198,9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8. Обеспечение безопасности жизнедеятельности населения городского округа Верхняя Пышма</w:t>
            </w:r>
          </w:p>
        </w:tc>
      </w:tr>
      <w:tr w:rsidR="00F13404" w:rsidRPr="00F13404" w:rsidTr="00FB7A17">
        <w:trPr>
          <w:trHeight w:val="1245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8.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Обеспечение безопасности жизнедеятельности населения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082,6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498,8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082,6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498,8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082,6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498,8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082,6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498,8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429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Материально-техническое оснащение единой дежурно-диспетчерской службы и «Системы - 112»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548,4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85,3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548,4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85,3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2111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85,0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64,4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85,0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64,4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997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8.3.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Содержание в исправном состоянии пожарных гидрантов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389,1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692,5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389,1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692,5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034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8.4.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Обеспечение постоянной готовности местной системы оповещения населения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754,6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055,0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60,1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754,6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055,0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60,1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26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8.5.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Содержание и обслуживание пожарных водоемов, тушение пожаров в населенных пунктах, городских лесах и торфяных полях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275,6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275,6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686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8.6.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825,1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825,1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119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8.7.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Организация деятельности и обеспечение добровольной пожарной дружины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833,0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481,1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57,8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149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833,0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481,1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57,8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8.9.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Финансовое обеспечение муниципального управления гражданской защиты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939,4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853,3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939,4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853,3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83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8.10.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Создание и содержание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215,4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213,1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98,9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215,4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213,1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98,9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8.11.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Разработка планов по гражданской обороне и чрезвычайным ситуациям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170,0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156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9. Профилактика правонарушений на территории городского округа Верхняя Пышма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9.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Профилактика правонарушений на территории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876,3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335,6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61,1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876,3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335,6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61,1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159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876,3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335,6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61,1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876,3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335,6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61,1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9.1.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Внедрение аппаратного-программного комплекса «Безопасный город»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373,3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189,0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8,0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373,3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189,0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8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9.2.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Предоставление субсидий добровольным народным дружинам, осуществляющим деятельность на территории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330,4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635,8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330,4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635,8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47,8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381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9.3.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Обеспечение антитеррористической защищенности объектов социальной сферы с массовым пребыванием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людей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871,4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B7A17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65 781,9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91704E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871,4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781,9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91704E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63,9</w:t>
            </w:r>
            <w:bookmarkStart w:id="1" w:name="_GoBack"/>
            <w:bookmarkEnd w:id="1"/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9.3.1.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Осуществление мероприятий по антитеррористической защите и охране объектов физкультуры и спорта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405,3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405,3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169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405,3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405,3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15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9.3.2.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Обеспечение антитеррористической защищенности объектов образовательных организаций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412,8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328,9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58,7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412,8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328,9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58,7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119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Подмероприятие</w:t>
            </w:r>
            <w:proofErr w:type="spell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9.3.3.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Обеспечение антитеррористической защищенности объектов культуры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053,3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047,7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73,4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053,3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047,7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73,4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15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9.4.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Изготовление и распространение памяток по профилактике преступлений и правонарушений антитеррористической направленности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35,2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35,2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93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9.5.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Мероприятия по обеспечению взрывобезопасности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266,0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728,9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32,8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266,0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728,9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32,8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178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10. Стратегическое планирование пространственного развития территории городского округа Верхняя Пышма</w:t>
            </w:r>
          </w:p>
        </w:tc>
      </w:tr>
      <w:tr w:rsidR="00F13404" w:rsidRPr="00F13404" w:rsidTr="00FB7A17">
        <w:trPr>
          <w:trHeight w:val="1361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179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10.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Стратегическое планирование пространственного развития территории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022,2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022,2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181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022,2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512,0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022,2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36,6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9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10.1.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Организация использования лесных участков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 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462,4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298,7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42,1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462,4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298,7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42,1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402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10.2.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813,3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693,5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813,3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693,5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37,5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383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10.3.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Разработка и подготовка лесоустроительной документации в отношении земель государственного лесного фонда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957,3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957,3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1,5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954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Мероприятие 10.4. 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Организация рационального использования, охраны и защиты городских лесов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279,0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279,0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11. Развитие внутреннего и въездного туризма в городском округе Верхняя Пышма</w:t>
            </w:r>
          </w:p>
        </w:tc>
      </w:tr>
      <w:tr w:rsidR="00F13404" w:rsidRPr="00F13404" w:rsidTr="00FB7A17">
        <w:trPr>
          <w:trHeight w:val="922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11.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Развитие внутреннего и въездного туризма в городском округе Верхняя Пышма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153,2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438,0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38,0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153,2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438,0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38,0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153,2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438,0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38,0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B7A1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153,2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438,0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38,0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44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11.1.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275,2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275,2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119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11.2.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Продвижение туристского потенциала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878,0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438,0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878,0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438,0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285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3939" w:type="dxa"/>
            <w:gridSpan w:val="5"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12. Обеспечение жильем педагогических и иных работников муниципальных учреждений на территории городского округа Верхняя Пышма</w:t>
            </w:r>
          </w:p>
        </w:tc>
      </w:tr>
      <w:tr w:rsidR="00F13404" w:rsidRPr="00F13404" w:rsidTr="00FB7A17">
        <w:trPr>
          <w:trHeight w:val="15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12.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Обеспечение жильем педагогических и иных работников муниципальных учреждений на территории городского округа Верхняя Пышма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922,2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922,2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нужды» 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922,2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922,2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5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12.2.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Строительство (приобретение) служебных жилых помещений для педагогических и иных работников в городе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922,2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922,2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623,5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55,6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585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210</w:t>
            </w:r>
          </w:p>
        </w:tc>
        <w:tc>
          <w:tcPr>
            <w:tcW w:w="13939" w:type="dxa"/>
            <w:gridSpan w:val="5"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</w:tc>
      </w:tr>
      <w:tr w:rsidR="00F13404" w:rsidRPr="00F13404" w:rsidTr="00FB7A17">
        <w:trPr>
          <w:trHeight w:val="1530"/>
        </w:trPr>
        <w:tc>
          <w:tcPr>
            <w:tcW w:w="914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Всего по подпрограмме 13.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657,4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088,2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58,8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218,8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392,3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FB7A1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74,3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438,6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695,9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13404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214</w:t>
            </w:r>
          </w:p>
        </w:tc>
        <w:tc>
          <w:tcPr>
            <w:tcW w:w="13939" w:type="dxa"/>
            <w:gridSpan w:val="5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«Прочие нужды»</w:t>
            </w:r>
          </w:p>
        </w:tc>
      </w:tr>
      <w:tr w:rsidR="00F13404" w:rsidRPr="00F13404" w:rsidTr="00FB7A17">
        <w:trPr>
          <w:trHeight w:val="6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направлению «Прочие </w:t>
            </w:r>
            <w:proofErr w:type="gramStart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нужды»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в</w:t>
            </w:r>
            <w:proofErr w:type="gramEnd"/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657,4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088,2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58,8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218,8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392,3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74,3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438,6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695,9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49,6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13.1.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Субсидии социально ориентированным некоммерческим организациям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830,6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49,9</w:t>
            </w:r>
          </w:p>
        </w:tc>
        <w:tc>
          <w:tcPr>
            <w:tcW w:w="3067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830,6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413,5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49,9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1245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13.2.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>Реализация проектов инициативного бюджетирования на территории городского округа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в том числе: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826,8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674,7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63,1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221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218,8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392,3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74,3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13404" w:rsidRPr="00F13404" w:rsidTr="00FB7A17">
        <w:trPr>
          <w:trHeight w:val="300"/>
        </w:trPr>
        <w:tc>
          <w:tcPr>
            <w:tcW w:w="914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5040" w:type="dxa"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608,0</w:t>
            </w:r>
          </w:p>
        </w:tc>
        <w:tc>
          <w:tcPr>
            <w:tcW w:w="2410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0F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282,4</w:t>
            </w:r>
          </w:p>
        </w:tc>
        <w:tc>
          <w:tcPr>
            <w:tcW w:w="1721" w:type="dxa"/>
            <w:noWrap/>
            <w:hideMark/>
          </w:tcPr>
          <w:p w:rsidR="00F13404" w:rsidRPr="00F13404" w:rsidRDefault="00F13404" w:rsidP="00300F9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49,2</w:t>
            </w:r>
          </w:p>
        </w:tc>
        <w:tc>
          <w:tcPr>
            <w:tcW w:w="3067" w:type="dxa"/>
            <w:noWrap/>
            <w:hideMark/>
          </w:tcPr>
          <w:p w:rsidR="00F13404" w:rsidRPr="00F13404" w:rsidRDefault="00F134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340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276F90" w:rsidRPr="00E14E6E" w:rsidRDefault="00276F90">
      <w:pPr>
        <w:rPr>
          <w:rFonts w:ascii="Liberation Serif" w:hAnsi="Liberation Serif" w:cs="Liberation Serif"/>
          <w:sz w:val="24"/>
          <w:szCs w:val="24"/>
        </w:rPr>
      </w:pPr>
    </w:p>
    <w:sectPr w:rsidR="00276F90" w:rsidRPr="00E14E6E" w:rsidSect="00E14E6E">
      <w:pgSz w:w="16838" w:h="11906" w:orient="landscape"/>
      <w:pgMar w:top="1418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959" w:rsidRDefault="00712959">
      <w:pPr>
        <w:spacing w:after="0" w:line="240" w:lineRule="auto"/>
      </w:pPr>
      <w:r>
        <w:separator/>
      </w:r>
    </w:p>
  </w:endnote>
  <w:endnote w:type="continuationSeparator" w:id="0">
    <w:p w:rsidR="00712959" w:rsidRDefault="0071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959" w:rsidRDefault="00712959">
      <w:pPr>
        <w:spacing w:after="0" w:line="240" w:lineRule="auto"/>
      </w:pPr>
      <w:r>
        <w:separator/>
      </w:r>
    </w:p>
  </w:footnote>
  <w:footnote w:type="continuationSeparator" w:id="0">
    <w:p w:rsidR="00712959" w:rsidRDefault="0071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452517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:rsidR="00FB7A17" w:rsidRPr="00374450" w:rsidRDefault="00FB7A17" w:rsidP="00374450">
        <w:pPr>
          <w:pStyle w:val="a4"/>
          <w:jc w:val="center"/>
          <w:rPr>
            <w:rFonts w:ascii="Liberation Serif" w:hAnsi="Liberation Serif" w:cs="Liberation Serif"/>
            <w:sz w:val="24"/>
          </w:rPr>
        </w:pPr>
        <w:r w:rsidRPr="00374450">
          <w:rPr>
            <w:rFonts w:ascii="Liberation Serif" w:hAnsi="Liberation Serif" w:cs="Liberation Serif"/>
            <w:sz w:val="24"/>
          </w:rPr>
          <w:fldChar w:fldCharType="begin"/>
        </w:r>
        <w:r w:rsidRPr="00374450">
          <w:rPr>
            <w:rFonts w:ascii="Liberation Serif" w:hAnsi="Liberation Serif" w:cs="Liberation Serif"/>
            <w:sz w:val="24"/>
          </w:rPr>
          <w:instrText>PAGE   \* MERGEFORMAT</w:instrText>
        </w:r>
        <w:r w:rsidRPr="00374450">
          <w:rPr>
            <w:rFonts w:ascii="Liberation Serif" w:hAnsi="Liberation Serif" w:cs="Liberation Serif"/>
            <w:sz w:val="24"/>
          </w:rPr>
          <w:fldChar w:fldCharType="separate"/>
        </w:r>
        <w:r w:rsidR="0091704E">
          <w:rPr>
            <w:rFonts w:ascii="Liberation Serif" w:hAnsi="Liberation Serif" w:cs="Liberation Serif"/>
            <w:noProof/>
            <w:sz w:val="24"/>
          </w:rPr>
          <w:t>46</w:t>
        </w:r>
        <w:r w:rsidRPr="00374450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A81"/>
    <w:multiLevelType w:val="hybridMultilevel"/>
    <w:tmpl w:val="60BEC0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626B"/>
    <w:multiLevelType w:val="hybridMultilevel"/>
    <w:tmpl w:val="DD2CA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E5F91"/>
    <w:multiLevelType w:val="hybridMultilevel"/>
    <w:tmpl w:val="EFC85A84"/>
    <w:lvl w:ilvl="0" w:tplc="2E4097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051538AB"/>
    <w:multiLevelType w:val="hybridMultilevel"/>
    <w:tmpl w:val="36EC654E"/>
    <w:lvl w:ilvl="0" w:tplc="27D69C3C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54D1A00"/>
    <w:multiLevelType w:val="hybridMultilevel"/>
    <w:tmpl w:val="2C309E5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67434FD"/>
    <w:multiLevelType w:val="hybridMultilevel"/>
    <w:tmpl w:val="6060A764"/>
    <w:lvl w:ilvl="0" w:tplc="534AC7E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69368AE"/>
    <w:multiLevelType w:val="hybridMultilevel"/>
    <w:tmpl w:val="4312993C"/>
    <w:lvl w:ilvl="0" w:tplc="DBFE31D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C5184"/>
    <w:multiLevelType w:val="hybridMultilevel"/>
    <w:tmpl w:val="F836C4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F02F50"/>
    <w:multiLevelType w:val="hybridMultilevel"/>
    <w:tmpl w:val="AE765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669E7"/>
    <w:multiLevelType w:val="hybridMultilevel"/>
    <w:tmpl w:val="09A664F2"/>
    <w:lvl w:ilvl="0" w:tplc="DBFE31D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232EB"/>
    <w:multiLevelType w:val="hybridMultilevel"/>
    <w:tmpl w:val="3D400FD6"/>
    <w:lvl w:ilvl="0" w:tplc="170A3EFA">
      <w:start w:val="1"/>
      <w:numFmt w:val="decimal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F34F03"/>
    <w:multiLevelType w:val="hybridMultilevel"/>
    <w:tmpl w:val="D1BA7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5030C"/>
    <w:multiLevelType w:val="hybridMultilevel"/>
    <w:tmpl w:val="6C72D46E"/>
    <w:lvl w:ilvl="0" w:tplc="04382E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5E50AD"/>
    <w:multiLevelType w:val="hybridMultilevel"/>
    <w:tmpl w:val="88640E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73163"/>
    <w:multiLevelType w:val="hybridMultilevel"/>
    <w:tmpl w:val="A4B689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11146B"/>
    <w:multiLevelType w:val="hybridMultilevel"/>
    <w:tmpl w:val="A290F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01B1C"/>
    <w:multiLevelType w:val="hybridMultilevel"/>
    <w:tmpl w:val="6D26DAE4"/>
    <w:lvl w:ilvl="0" w:tplc="DBFE31D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FD344E"/>
    <w:multiLevelType w:val="hybridMultilevel"/>
    <w:tmpl w:val="BF5A4FC6"/>
    <w:lvl w:ilvl="0" w:tplc="91A6299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31D7170"/>
    <w:multiLevelType w:val="hybridMultilevel"/>
    <w:tmpl w:val="0CB0272E"/>
    <w:lvl w:ilvl="0" w:tplc="2E4097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A14C9E"/>
    <w:multiLevelType w:val="hybridMultilevel"/>
    <w:tmpl w:val="08760C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F71DA3"/>
    <w:multiLevelType w:val="hybridMultilevel"/>
    <w:tmpl w:val="451819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97C07"/>
    <w:multiLevelType w:val="hybridMultilevel"/>
    <w:tmpl w:val="F72297EA"/>
    <w:lvl w:ilvl="0" w:tplc="27D69C3C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88C761A"/>
    <w:multiLevelType w:val="hybridMultilevel"/>
    <w:tmpl w:val="031A6C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8BD49A2"/>
    <w:multiLevelType w:val="hybridMultilevel"/>
    <w:tmpl w:val="5BF2C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031E7"/>
    <w:multiLevelType w:val="hybridMultilevel"/>
    <w:tmpl w:val="DECA7C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B22BD"/>
    <w:multiLevelType w:val="hybridMultilevel"/>
    <w:tmpl w:val="1B1692E0"/>
    <w:lvl w:ilvl="0" w:tplc="27D69C3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01753"/>
    <w:multiLevelType w:val="hybridMultilevel"/>
    <w:tmpl w:val="C0D4217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624E2"/>
    <w:multiLevelType w:val="hybridMultilevel"/>
    <w:tmpl w:val="3A146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F12DF"/>
    <w:multiLevelType w:val="hybridMultilevel"/>
    <w:tmpl w:val="4B022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84C0D"/>
    <w:multiLevelType w:val="hybridMultilevel"/>
    <w:tmpl w:val="B8B21F7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2852DDC"/>
    <w:multiLevelType w:val="hybridMultilevel"/>
    <w:tmpl w:val="5F5846B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31D69E2"/>
    <w:multiLevelType w:val="hybridMultilevel"/>
    <w:tmpl w:val="93886F24"/>
    <w:lvl w:ilvl="0" w:tplc="170A3EF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668E6"/>
    <w:multiLevelType w:val="hybridMultilevel"/>
    <w:tmpl w:val="76DC5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F6CB7"/>
    <w:multiLevelType w:val="hybridMultilevel"/>
    <w:tmpl w:val="E5DA9534"/>
    <w:lvl w:ilvl="0" w:tplc="B846D2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26"/>
  </w:num>
  <w:num w:numId="3">
    <w:abstractNumId w:val="27"/>
  </w:num>
  <w:num w:numId="4">
    <w:abstractNumId w:val="32"/>
  </w:num>
  <w:num w:numId="5">
    <w:abstractNumId w:val="2"/>
  </w:num>
  <w:num w:numId="6">
    <w:abstractNumId w:val="24"/>
  </w:num>
  <w:num w:numId="7">
    <w:abstractNumId w:val="31"/>
  </w:num>
  <w:num w:numId="8">
    <w:abstractNumId w:val="15"/>
  </w:num>
  <w:num w:numId="9">
    <w:abstractNumId w:val="19"/>
  </w:num>
  <w:num w:numId="10">
    <w:abstractNumId w:val="30"/>
  </w:num>
  <w:num w:numId="11">
    <w:abstractNumId w:val="7"/>
  </w:num>
  <w:num w:numId="12">
    <w:abstractNumId w:val="13"/>
  </w:num>
  <w:num w:numId="13">
    <w:abstractNumId w:val="10"/>
  </w:num>
  <w:num w:numId="14">
    <w:abstractNumId w:val="22"/>
  </w:num>
  <w:num w:numId="15">
    <w:abstractNumId w:val="8"/>
  </w:num>
  <w:num w:numId="16">
    <w:abstractNumId w:val="28"/>
  </w:num>
  <w:num w:numId="17">
    <w:abstractNumId w:val="14"/>
  </w:num>
  <w:num w:numId="18">
    <w:abstractNumId w:val="23"/>
  </w:num>
  <w:num w:numId="19">
    <w:abstractNumId w:val="18"/>
  </w:num>
  <w:num w:numId="20">
    <w:abstractNumId w:val="0"/>
  </w:num>
  <w:num w:numId="21">
    <w:abstractNumId w:val="17"/>
  </w:num>
  <w:num w:numId="22">
    <w:abstractNumId w:val="12"/>
  </w:num>
  <w:num w:numId="23">
    <w:abstractNumId w:val="5"/>
  </w:num>
  <w:num w:numId="24">
    <w:abstractNumId w:val="1"/>
  </w:num>
  <w:num w:numId="25">
    <w:abstractNumId w:val="33"/>
  </w:num>
  <w:num w:numId="26">
    <w:abstractNumId w:val="29"/>
  </w:num>
  <w:num w:numId="27">
    <w:abstractNumId w:val="20"/>
  </w:num>
  <w:num w:numId="28">
    <w:abstractNumId w:val="16"/>
  </w:num>
  <w:num w:numId="29">
    <w:abstractNumId w:val="6"/>
  </w:num>
  <w:num w:numId="30">
    <w:abstractNumId w:val="9"/>
  </w:num>
  <w:num w:numId="31">
    <w:abstractNumId w:val="4"/>
  </w:num>
  <w:num w:numId="32">
    <w:abstractNumId w:val="25"/>
  </w:num>
  <w:num w:numId="33">
    <w:abstractNumId w:val="3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6C"/>
    <w:rsid w:val="000059BB"/>
    <w:rsid w:val="00011BE9"/>
    <w:rsid w:val="00011E2C"/>
    <w:rsid w:val="00027B30"/>
    <w:rsid w:val="0003738D"/>
    <w:rsid w:val="00065304"/>
    <w:rsid w:val="000708B8"/>
    <w:rsid w:val="00083D50"/>
    <w:rsid w:val="00092399"/>
    <w:rsid w:val="000D2959"/>
    <w:rsid w:val="000E3C0D"/>
    <w:rsid w:val="000E48D1"/>
    <w:rsid w:val="00104A35"/>
    <w:rsid w:val="00114964"/>
    <w:rsid w:val="00120822"/>
    <w:rsid w:val="00123D67"/>
    <w:rsid w:val="001362F3"/>
    <w:rsid w:val="001463A0"/>
    <w:rsid w:val="00164A4D"/>
    <w:rsid w:val="00165806"/>
    <w:rsid w:val="00177A47"/>
    <w:rsid w:val="001803A8"/>
    <w:rsid w:val="001836E2"/>
    <w:rsid w:val="00183D6C"/>
    <w:rsid w:val="00197F4E"/>
    <w:rsid w:val="001A776D"/>
    <w:rsid w:val="001B2F09"/>
    <w:rsid w:val="001D1563"/>
    <w:rsid w:val="001F7568"/>
    <w:rsid w:val="002176DF"/>
    <w:rsid w:val="0023582D"/>
    <w:rsid w:val="00237503"/>
    <w:rsid w:val="00276F90"/>
    <w:rsid w:val="0028595E"/>
    <w:rsid w:val="00294A52"/>
    <w:rsid w:val="002B1ED1"/>
    <w:rsid w:val="002B5F8C"/>
    <w:rsid w:val="002B6924"/>
    <w:rsid w:val="002B7838"/>
    <w:rsid w:val="00300F95"/>
    <w:rsid w:val="0030606C"/>
    <w:rsid w:val="00311618"/>
    <w:rsid w:val="003137C1"/>
    <w:rsid w:val="003411DB"/>
    <w:rsid w:val="00367053"/>
    <w:rsid w:val="00370F23"/>
    <w:rsid w:val="00373763"/>
    <w:rsid w:val="00374450"/>
    <w:rsid w:val="00386144"/>
    <w:rsid w:val="0039341F"/>
    <w:rsid w:val="00394411"/>
    <w:rsid w:val="003C536C"/>
    <w:rsid w:val="003C7218"/>
    <w:rsid w:val="0041033D"/>
    <w:rsid w:val="00421E58"/>
    <w:rsid w:val="00440927"/>
    <w:rsid w:val="00446A18"/>
    <w:rsid w:val="0044751F"/>
    <w:rsid w:val="00482A68"/>
    <w:rsid w:val="004970A2"/>
    <w:rsid w:val="004D6BED"/>
    <w:rsid w:val="004E6B57"/>
    <w:rsid w:val="00501CEE"/>
    <w:rsid w:val="005028E7"/>
    <w:rsid w:val="00534362"/>
    <w:rsid w:val="00537704"/>
    <w:rsid w:val="005533B1"/>
    <w:rsid w:val="005537C1"/>
    <w:rsid w:val="005A6AC4"/>
    <w:rsid w:val="005B0CFA"/>
    <w:rsid w:val="005B3B89"/>
    <w:rsid w:val="005E61A2"/>
    <w:rsid w:val="005F41DB"/>
    <w:rsid w:val="005F46F3"/>
    <w:rsid w:val="0063325E"/>
    <w:rsid w:val="006B30ED"/>
    <w:rsid w:val="006B6326"/>
    <w:rsid w:val="006D21C1"/>
    <w:rsid w:val="006D479F"/>
    <w:rsid w:val="006E0882"/>
    <w:rsid w:val="006E6CAC"/>
    <w:rsid w:val="00712959"/>
    <w:rsid w:val="00743C01"/>
    <w:rsid w:val="00757D84"/>
    <w:rsid w:val="00783669"/>
    <w:rsid w:val="00786FC4"/>
    <w:rsid w:val="007A6985"/>
    <w:rsid w:val="007C3CB1"/>
    <w:rsid w:val="007E37C8"/>
    <w:rsid w:val="007E6E2E"/>
    <w:rsid w:val="007F04EE"/>
    <w:rsid w:val="007F6ABD"/>
    <w:rsid w:val="00834F46"/>
    <w:rsid w:val="008375CB"/>
    <w:rsid w:val="00846A64"/>
    <w:rsid w:val="00856525"/>
    <w:rsid w:val="00860BAD"/>
    <w:rsid w:val="00865D96"/>
    <w:rsid w:val="00875B91"/>
    <w:rsid w:val="008919DF"/>
    <w:rsid w:val="008B567A"/>
    <w:rsid w:val="008D1AE1"/>
    <w:rsid w:val="008F1969"/>
    <w:rsid w:val="0091704E"/>
    <w:rsid w:val="00920C4F"/>
    <w:rsid w:val="0093638F"/>
    <w:rsid w:val="0093671E"/>
    <w:rsid w:val="009457ED"/>
    <w:rsid w:val="00952494"/>
    <w:rsid w:val="009537DF"/>
    <w:rsid w:val="009546B1"/>
    <w:rsid w:val="00984460"/>
    <w:rsid w:val="00995669"/>
    <w:rsid w:val="009A1492"/>
    <w:rsid w:val="009B5C51"/>
    <w:rsid w:val="009B7444"/>
    <w:rsid w:val="009D1130"/>
    <w:rsid w:val="009D3228"/>
    <w:rsid w:val="00A17F41"/>
    <w:rsid w:val="00A208E2"/>
    <w:rsid w:val="00A240AE"/>
    <w:rsid w:val="00A260ED"/>
    <w:rsid w:val="00A44E9E"/>
    <w:rsid w:val="00A450B4"/>
    <w:rsid w:val="00A466E3"/>
    <w:rsid w:val="00A50D7F"/>
    <w:rsid w:val="00A520A1"/>
    <w:rsid w:val="00A711C3"/>
    <w:rsid w:val="00A807D0"/>
    <w:rsid w:val="00A853A9"/>
    <w:rsid w:val="00A93AC0"/>
    <w:rsid w:val="00A95C31"/>
    <w:rsid w:val="00AC42BA"/>
    <w:rsid w:val="00AE367B"/>
    <w:rsid w:val="00AE714F"/>
    <w:rsid w:val="00AF3422"/>
    <w:rsid w:val="00B00F6E"/>
    <w:rsid w:val="00B02B1F"/>
    <w:rsid w:val="00B23862"/>
    <w:rsid w:val="00B42700"/>
    <w:rsid w:val="00B66661"/>
    <w:rsid w:val="00B700D6"/>
    <w:rsid w:val="00B709F7"/>
    <w:rsid w:val="00B86AE8"/>
    <w:rsid w:val="00B871F1"/>
    <w:rsid w:val="00B8787B"/>
    <w:rsid w:val="00BA44A4"/>
    <w:rsid w:val="00BB412D"/>
    <w:rsid w:val="00BB49E8"/>
    <w:rsid w:val="00BB7C97"/>
    <w:rsid w:val="00BC5CCB"/>
    <w:rsid w:val="00BD43B6"/>
    <w:rsid w:val="00BD4600"/>
    <w:rsid w:val="00C107B8"/>
    <w:rsid w:val="00C316BB"/>
    <w:rsid w:val="00C40D3F"/>
    <w:rsid w:val="00C438DD"/>
    <w:rsid w:val="00C52EDD"/>
    <w:rsid w:val="00C54077"/>
    <w:rsid w:val="00C5574C"/>
    <w:rsid w:val="00C6117D"/>
    <w:rsid w:val="00C86099"/>
    <w:rsid w:val="00CC0B13"/>
    <w:rsid w:val="00CD0831"/>
    <w:rsid w:val="00CD09BC"/>
    <w:rsid w:val="00CD487E"/>
    <w:rsid w:val="00CE1F2B"/>
    <w:rsid w:val="00CE60D0"/>
    <w:rsid w:val="00CE7724"/>
    <w:rsid w:val="00D05CAC"/>
    <w:rsid w:val="00D1383F"/>
    <w:rsid w:val="00D157A5"/>
    <w:rsid w:val="00D33646"/>
    <w:rsid w:val="00D44C2C"/>
    <w:rsid w:val="00D6131E"/>
    <w:rsid w:val="00D62EBC"/>
    <w:rsid w:val="00D63EA3"/>
    <w:rsid w:val="00D6655E"/>
    <w:rsid w:val="00D66952"/>
    <w:rsid w:val="00D80994"/>
    <w:rsid w:val="00D84A77"/>
    <w:rsid w:val="00D863C4"/>
    <w:rsid w:val="00D86727"/>
    <w:rsid w:val="00D9453B"/>
    <w:rsid w:val="00DA6EF2"/>
    <w:rsid w:val="00DC0279"/>
    <w:rsid w:val="00DD6261"/>
    <w:rsid w:val="00DE5092"/>
    <w:rsid w:val="00DE5D71"/>
    <w:rsid w:val="00DF430A"/>
    <w:rsid w:val="00E119BE"/>
    <w:rsid w:val="00E14E6E"/>
    <w:rsid w:val="00E16D2F"/>
    <w:rsid w:val="00E32AE0"/>
    <w:rsid w:val="00E52D9D"/>
    <w:rsid w:val="00E91392"/>
    <w:rsid w:val="00E97C57"/>
    <w:rsid w:val="00EA0733"/>
    <w:rsid w:val="00EA610B"/>
    <w:rsid w:val="00EB19EF"/>
    <w:rsid w:val="00EB2940"/>
    <w:rsid w:val="00EB2EE3"/>
    <w:rsid w:val="00EE0737"/>
    <w:rsid w:val="00EF129E"/>
    <w:rsid w:val="00EF1CD0"/>
    <w:rsid w:val="00F0042E"/>
    <w:rsid w:val="00F00ACD"/>
    <w:rsid w:val="00F028E2"/>
    <w:rsid w:val="00F13404"/>
    <w:rsid w:val="00F36E1C"/>
    <w:rsid w:val="00F64852"/>
    <w:rsid w:val="00F73433"/>
    <w:rsid w:val="00F90591"/>
    <w:rsid w:val="00F96DA6"/>
    <w:rsid w:val="00F976D5"/>
    <w:rsid w:val="00FB7A17"/>
    <w:rsid w:val="00FC6858"/>
    <w:rsid w:val="00FE373D"/>
    <w:rsid w:val="00FF02B5"/>
    <w:rsid w:val="00FF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9DACA-B6C0-48FE-97C8-75B1578E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2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92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692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2B6924"/>
    <w:rPr>
      <w:rFonts w:eastAsia="Times New Roman" w:cs="Times New Roman"/>
    </w:rPr>
  </w:style>
  <w:style w:type="paragraph" w:styleId="a6">
    <w:name w:val="List Paragraph"/>
    <w:basedOn w:val="a"/>
    <w:qFormat/>
    <w:rsid w:val="00C5574C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374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4450"/>
  </w:style>
  <w:style w:type="paragraph" w:styleId="a9">
    <w:name w:val="Balloon Text"/>
    <w:basedOn w:val="a"/>
    <w:link w:val="aa"/>
    <w:uiPriority w:val="99"/>
    <w:semiHidden/>
    <w:unhideWhenUsed/>
    <w:rsid w:val="0074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3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EF29F-B3DF-4A79-826E-7F17D328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</TotalTime>
  <Pages>47</Pages>
  <Words>9763</Words>
  <Characters>55650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71</cp:revision>
  <cp:lastPrinted>2026-07-29T05:57:00Z</cp:lastPrinted>
  <dcterms:created xsi:type="dcterms:W3CDTF">2023-07-26T06:48:00Z</dcterms:created>
  <dcterms:modified xsi:type="dcterms:W3CDTF">2026-07-31T06:27:00Z</dcterms:modified>
</cp:coreProperties>
</file>